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BB53D" w14:textId="1EBB593B" w:rsidR="002707F2" w:rsidRPr="000F3AFE" w:rsidRDefault="002707F2" w:rsidP="002661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114725872"/>
      <w:bookmarkStart w:id="1" w:name="bookmark11"/>
      <w:r w:rsidRPr="000F3AFE">
        <w:rPr>
          <w:rFonts w:ascii="Times New Roman" w:eastAsia="Times New Roman" w:hAnsi="Times New Roman" w:cs="Times New Roman"/>
          <w:sz w:val="28"/>
          <w:szCs w:val="28"/>
        </w:rPr>
        <w:t>МИНИСТЕРСТВО ПРОФЕССИОНАЛЬНОГО ОБРАЗОВАНИЯ</w:t>
      </w:r>
    </w:p>
    <w:p w14:paraId="4DC4D208" w14:textId="77777777" w:rsidR="002707F2" w:rsidRPr="000F3AFE" w:rsidRDefault="002707F2" w:rsidP="002707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3AFE">
        <w:rPr>
          <w:rFonts w:ascii="Times New Roman" w:eastAsia="Times New Roman" w:hAnsi="Times New Roman" w:cs="Times New Roman"/>
          <w:sz w:val="28"/>
          <w:szCs w:val="28"/>
        </w:rPr>
        <w:t>И ЗАНЯТОСТИ НАСЕЛЕНИЯ ПРИМОРСКОГО КРАЯ</w:t>
      </w:r>
    </w:p>
    <w:p w14:paraId="0A5F97CD" w14:textId="77777777" w:rsidR="002707F2" w:rsidRPr="000F3AFE" w:rsidRDefault="002707F2" w:rsidP="002707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14:paraId="104F3A24" w14:textId="77777777" w:rsidR="002707F2" w:rsidRPr="000F3AFE" w:rsidRDefault="002707F2" w:rsidP="002707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AFE">
        <w:rPr>
          <w:rFonts w:ascii="Times New Roman" w:hAnsi="Times New Roman" w:cs="Times New Roman"/>
          <w:b/>
          <w:sz w:val="28"/>
          <w:szCs w:val="28"/>
        </w:rPr>
        <w:t xml:space="preserve">краевого государственного автономного </w:t>
      </w:r>
    </w:p>
    <w:p w14:paraId="4A762010" w14:textId="77777777" w:rsidR="002707F2" w:rsidRPr="000F3AFE" w:rsidRDefault="002707F2" w:rsidP="002707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AFE">
        <w:rPr>
          <w:rFonts w:ascii="Times New Roman" w:hAnsi="Times New Roman" w:cs="Times New Roman"/>
          <w:b/>
          <w:sz w:val="28"/>
          <w:szCs w:val="28"/>
        </w:rPr>
        <w:t xml:space="preserve">профессионального образовательного учреждения </w:t>
      </w:r>
    </w:p>
    <w:p w14:paraId="30B8ED5D" w14:textId="77777777" w:rsidR="002707F2" w:rsidRPr="000F3AFE" w:rsidRDefault="002707F2" w:rsidP="002707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AFE">
        <w:rPr>
          <w:rFonts w:ascii="Times New Roman" w:hAnsi="Times New Roman" w:cs="Times New Roman"/>
          <w:b/>
          <w:sz w:val="28"/>
          <w:szCs w:val="28"/>
        </w:rPr>
        <w:t>«Дальнегорский индустриально – технологический колледж»</w:t>
      </w:r>
    </w:p>
    <w:p w14:paraId="4176E3AC" w14:textId="77777777" w:rsidR="002707F2" w:rsidRPr="000F3AFE" w:rsidRDefault="002707F2" w:rsidP="002707F2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14:paraId="090923FD" w14:textId="77777777" w:rsidR="002707F2" w:rsidRPr="000F3AFE" w:rsidRDefault="002707F2" w:rsidP="002707F2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</w:p>
    <w:bookmarkEnd w:id="1"/>
    <w:p w14:paraId="3EB666F8" w14:textId="77777777" w:rsidR="002707F2" w:rsidRPr="000F3AFE" w:rsidRDefault="002707F2" w:rsidP="002707F2">
      <w:pPr>
        <w:pStyle w:val="12"/>
        <w:keepNext/>
        <w:keepLines/>
        <w:shd w:val="clear" w:color="auto" w:fill="auto"/>
        <w:spacing w:after="0"/>
        <w:ind w:left="-142"/>
      </w:pPr>
    </w:p>
    <w:p w14:paraId="76990B90" w14:textId="77777777" w:rsidR="002707F2" w:rsidRPr="000F3AFE" w:rsidRDefault="002707F2" w:rsidP="002707F2">
      <w:pPr>
        <w:pStyle w:val="12"/>
        <w:keepNext/>
        <w:keepLines/>
        <w:shd w:val="clear" w:color="auto" w:fill="auto"/>
        <w:spacing w:after="0"/>
        <w:ind w:left="-142"/>
      </w:pPr>
    </w:p>
    <w:p w14:paraId="685D7A7D" w14:textId="77777777" w:rsidR="002707F2" w:rsidRPr="000F3AFE" w:rsidRDefault="002707F2" w:rsidP="002707F2">
      <w:pPr>
        <w:pStyle w:val="12"/>
        <w:keepNext/>
        <w:keepLines/>
        <w:shd w:val="clear" w:color="auto" w:fill="auto"/>
        <w:spacing w:after="0"/>
        <w:ind w:left="-142"/>
      </w:pPr>
    </w:p>
    <w:p w14:paraId="6530EBE5" w14:textId="77777777" w:rsidR="002707F2" w:rsidRPr="000F3AFE" w:rsidRDefault="002707F2" w:rsidP="002707F2">
      <w:pPr>
        <w:pStyle w:val="12"/>
        <w:keepNext/>
        <w:keepLines/>
        <w:shd w:val="clear" w:color="auto" w:fill="auto"/>
        <w:spacing w:after="0"/>
        <w:ind w:left="-142"/>
      </w:pPr>
    </w:p>
    <w:p w14:paraId="20D68BE8" w14:textId="77777777" w:rsidR="002707F2" w:rsidRPr="000F3AFE" w:rsidRDefault="002707F2" w:rsidP="002707F2">
      <w:pPr>
        <w:pStyle w:val="12"/>
        <w:keepNext/>
        <w:keepLines/>
        <w:shd w:val="clear" w:color="auto" w:fill="auto"/>
        <w:spacing w:after="0"/>
        <w:ind w:left="-142"/>
      </w:pPr>
    </w:p>
    <w:p w14:paraId="61C20358" w14:textId="77777777" w:rsidR="002707F2" w:rsidRPr="000F3AFE" w:rsidRDefault="002707F2" w:rsidP="002707F2">
      <w:pPr>
        <w:pStyle w:val="12"/>
        <w:keepNext/>
        <w:keepLines/>
        <w:shd w:val="clear" w:color="auto" w:fill="auto"/>
        <w:spacing w:after="0"/>
        <w:ind w:left="-142"/>
      </w:pPr>
    </w:p>
    <w:p w14:paraId="6B072C6B" w14:textId="77777777" w:rsidR="002707F2" w:rsidRPr="000F3AFE" w:rsidRDefault="002707F2" w:rsidP="002707F2">
      <w:pPr>
        <w:pStyle w:val="12"/>
        <w:keepNext/>
        <w:keepLines/>
        <w:shd w:val="clear" w:color="auto" w:fill="auto"/>
        <w:spacing w:after="0"/>
        <w:ind w:left="-142"/>
      </w:pPr>
    </w:p>
    <w:p w14:paraId="0D4002D4" w14:textId="77777777" w:rsidR="002707F2" w:rsidRPr="000F3AFE" w:rsidRDefault="002707F2" w:rsidP="002707F2">
      <w:pPr>
        <w:pStyle w:val="12"/>
        <w:keepNext/>
        <w:keepLines/>
        <w:shd w:val="clear" w:color="auto" w:fill="auto"/>
        <w:spacing w:after="0"/>
        <w:ind w:left="-142"/>
      </w:pPr>
    </w:p>
    <w:p w14:paraId="6BB93F87" w14:textId="77777777" w:rsidR="002707F2" w:rsidRPr="000F3AFE" w:rsidRDefault="002707F2" w:rsidP="002707F2">
      <w:pPr>
        <w:pStyle w:val="12"/>
        <w:keepNext/>
        <w:keepLines/>
        <w:shd w:val="clear" w:color="auto" w:fill="auto"/>
        <w:spacing w:after="0"/>
        <w:ind w:left="-142"/>
      </w:pPr>
    </w:p>
    <w:p w14:paraId="3CC706F1" w14:textId="77777777" w:rsidR="002707F2" w:rsidRPr="000F3AFE" w:rsidRDefault="002707F2" w:rsidP="002707F2">
      <w:pPr>
        <w:pStyle w:val="a3"/>
        <w:spacing w:line="360" w:lineRule="auto"/>
        <w:ind w:left="0" w:firstLine="284"/>
        <w:rPr>
          <w:sz w:val="28"/>
          <w:szCs w:val="28"/>
        </w:rPr>
      </w:pPr>
    </w:p>
    <w:p w14:paraId="3A6230C8" w14:textId="77777777" w:rsidR="002707F2" w:rsidRPr="000F3AFE" w:rsidRDefault="002707F2" w:rsidP="002707F2">
      <w:pPr>
        <w:pStyle w:val="FR2"/>
        <w:spacing w:before="0" w:line="360" w:lineRule="auto"/>
        <w:rPr>
          <w:rFonts w:ascii="Times New Roman" w:hAnsi="Times New Roman"/>
          <w:szCs w:val="28"/>
        </w:rPr>
      </w:pPr>
      <w:r w:rsidRPr="000F3AFE">
        <w:rPr>
          <w:rFonts w:ascii="Times New Roman" w:hAnsi="Times New Roman"/>
          <w:szCs w:val="28"/>
        </w:rPr>
        <w:t>МЕТОДИЧЕСКИЕ РЕКОМЕНДАЦИИ</w:t>
      </w:r>
    </w:p>
    <w:p w14:paraId="63F62B57" w14:textId="77777777" w:rsidR="002707F2" w:rsidRPr="000F3AFE" w:rsidRDefault="002707F2" w:rsidP="002707F2">
      <w:pPr>
        <w:pStyle w:val="FR3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F3AFE">
        <w:rPr>
          <w:rFonts w:ascii="Times New Roman" w:hAnsi="Times New Roman"/>
          <w:b/>
          <w:sz w:val="28"/>
          <w:szCs w:val="28"/>
        </w:rPr>
        <w:t>по выполнению выпускной квалификационной работы</w:t>
      </w:r>
    </w:p>
    <w:p w14:paraId="75E99BC4" w14:textId="77777777" w:rsidR="002707F2" w:rsidRPr="000F3AFE" w:rsidRDefault="002707F2" w:rsidP="002707F2">
      <w:pPr>
        <w:jc w:val="center"/>
        <w:rPr>
          <w:rFonts w:ascii="Times New Roman" w:hAnsi="Times New Roman" w:cs="Times New Roman"/>
          <w:sz w:val="28"/>
          <w:szCs w:val="28"/>
        </w:rPr>
      </w:pPr>
      <w:r w:rsidRPr="000F3AFE">
        <w:rPr>
          <w:rFonts w:ascii="Times New Roman" w:hAnsi="Times New Roman" w:cs="Times New Roman"/>
          <w:b/>
          <w:sz w:val="28"/>
          <w:szCs w:val="28"/>
        </w:rPr>
        <w:t>по специальности</w:t>
      </w:r>
    </w:p>
    <w:p w14:paraId="1E09B560" w14:textId="342C49BF" w:rsidR="002707F2" w:rsidRPr="000F3AFE" w:rsidRDefault="002707F2" w:rsidP="002707F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3AFE">
        <w:rPr>
          <w:rFonts w:ascii="Times New Roman" w:hAnsi="Times New Roman" w:cs="Times New Roman"/>
          <w:b/>
          <w:sz w:val="28"/>
          <w:szCs w:val="28"/>
        </w:rPr>
        <w:t>44.02.</w:t>
      </w:r>
      <w:r w:rsidR="002434FB" w:rsidRPr="000F3AFE">
        <w:rPr>
          <w:rFonts w:ascii="Times New Roman" w:hAnsi="Times New Roman" w:cs="Times New Roman"/>
          <w:b/>
          <w:sz w:val="28"/>
          <w:szCs w:val="28"/>
        </w:rPr>
        <w:t>01. «Дошкольное образование</w:t>
      </w:r>
      <w:r w:rsidR="002661AE" w:rsidRPr="000F3AFE">
        <w:rPr>
          <w:rFonts w:ascii="Times New Roman" w:hAnsi="Times New Roman" w:cs="Times New Roman"/>
          <w:b/>
          <w:sz w:val="28"/>
          <w:szCs w:val="28"/>
        </w:rPr>
        <w:t>»</w:t>
      </w:r>
      <w:r w:rsidRPr="000F3AFE">
        <w:rPr>
          <w:rFonts w:ascii="Times New Roman" w:hAnsi="Times New Roman" w:cs="Times New Roman"/>
          <w:b/>
          <w:sz w:val="28"/>
          <w:szCs w:val="28"/>
        </w:rPr>
        <w:t xml:space="preserve"> (углубленной подготовки)</w:t>
      </w:r>
    </w:p>
    <w:p w14:paraId="757FF16C" w14:textId="77777777" w:rsidR="002707F2" w:rsidRPr="000F3AFE" w:rsidRDefault="002707F2" w:rsidP="002707F2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5DBC5D" w14:textId="77777777" w:rsidR="002707F2" w:rsidRPr="000F3AFE" w:rsidRDefault="002707F2" w:rsidP="002707F2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1006A3" w14:textId="77777777" w:rsidR="002707F2" w:rsidRPr="000F3AFE" w:rsidRDefault="002707F2" w:rsidP="002707F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14:paraId="34DB86AA" w14:textId="77777777" w:rsidR="002707F2" w:rsidRPr="000F3AFE" w:rsidRDefault="002707F2" w:rsidP="002707F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14:paraId="64C9ED5D" w14:textId="77777777" w:rsidR="002707F2" w:rsidRPr="000F3AFE" w:rsidRDefault="002707F2" w:rsidP="002707F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14:paraId="31A3FF2C" w14:textId="77777777" w:rsidR="002707F2" w:rsidRPr="000F3AFE" w:rsidRDefault="002707F2" w:rsidP="002707F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14:paraId="7B811485" w14:textId="77777777" w:rsidR="002707F2" w:rsidRPr="000F3AFE" w:rsidRDefault="002707F2" w:rsidP="002707F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14:paraId="21FD34D8" w14:textId="77777777" w:rsidR="002707F2" w:rsidRPr="000F3AFE" w:rsidRDefault="002707F2" w:rsidP="002707F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14:paraId="09E10622" w14:textId="77777777" w:rsidR="002707F2" w:rsidRPr="000F3AFE" w:rsidRDefault="002707F2" w:rsidP="002707F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14:paraId="18B4FAA7" w14:textId="77777777" w:rsidR="002707F2" w:rsidRPr="000F3AFE" w:rsidRDefault="002707F2" w:rsidP="002707F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14:paraId="7200AA43" w14:textId="77777777" w:rsidR="002707F2" w:rsidRPr="000F3AFE" w:rsidRDefault="002707F2" w:rsidP="002707F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14:paraId="1E90C520" w14:textId="77777777" w:rsidR="002707F2" w:rsidRPr="000F3AFE" w:rsidRDefault="002707F2" w:rsidP="002707F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14:paraId="32E72EF9" w14:textId="77777777" w:rsidR="002707F2" w:rsidRPr="000F3AFE" w:rsidRDefault="002707F2" w:rsidP="002707F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14:paraId="6A01D1D5" w14:textId="7EBBAA38" w:rsidR="002707F2" w:rsidRPr="000F3AFE" w:rsidRDefault="002707F2" w:rsidP="002707F2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F3AFE">
        <w:rPr>
          <w:rFonts w:ascii="Times New Roman" w:hAnsi="Times New Roman" w:cs="Times New Roman"/>
          <w:sz w:val="28"/>
          <w:szCs w:val="28"/>
        </w:rPr>
        <w:t>Дальнегорск, 2022 год</w:t>
      </w:r>
    </w:p>
    <w:p w14:paraId="3F0F9462" w14:textId="77777777" w:rsidR="00A82599" w:rsidRPr="000F3AFE" w:rsidRDefault="00A82599" w:rsidP="002707F2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3BC3A09" w14:textId="77777777" w:rsidR="00A82599" w:rsidRPr="000F3AFE" w:rsidRDefault="00A82599" w:rsidP="002707F2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DBACFF7" w14:textId="6D5F673A" w:rsidR="002707F2" w:rsidRPr="000F3AFE" w:rsidRDefault="002707F2" w:rsidP="002707F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AFE"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Методические рекомендации рассмотрены на заседании ЦМК </w:t>
      </w:r>
      <w:r w:rsidR="0089472B" w:rsidRPr="000F3AFE">
        <w:rPr>
          <w:rFonts w:ascii="Times New Roman" w:hAnsi="Times New Roman" w:cs="Times New Roman"/>
          <w:sz w:val="28"/>
          <w:szCs w:val="28"/>
        </w:rPr>
        <w:t>преподавателей дисциплин</w:t>
      </w:r>
      <w:r w:rsidRPr="000F3AFE">
        <w:rPr>
          <w:rFonts w:ascii="Times New Roman" w:hAnsi="Times New Roman" w:cs="Times New Roman"/>
          <w:sz w:val="28"/>
          <w:szCs w:val="28"/>
        </w:rPr>
        <w:t xml:space="preserve"> профессионального цикла, руководителей практики и мастеров производственного обучения гуманитарного, социально-экономического и естественнонаучного профиля Протокол №</w:t>
      </w:r>
      <w:r w:rsidR="009D53A6" w:rsidRPr="000F3AFE">
        <w:rPr>
          <w:rFonts w:ascii="Times New Roman" w:hAnsi="Times New Roman" w:cs="Times New Roman"/>
          <w:sz w:val="28"/>
          <w:szCs w:val="28"/>
        </w:rPr>
        <w:t xml:space="preserve"> 4</w:t>
      </w:r>
      <w:r w:rsidRPr="000F3AFE">
        <w:rPr>
          <w:rFonts w:ascii="Times New Roman" w:hAnsi="Times New Roman" w:cs="Times New Roman"/>
          <w:sz w:val="28"/>
          <w:szCs w:val="28"/>
        </w:rPr>
        <w:t xml:space="preserve"> от «</w:t>
      </w:r>
      <w:r w:rsidR="009D53A6" w:rsidRPr="000F3AFE">
        <w:rPr>
          <w:rFonts w:ascii="Times New Roman" w:hAnsi="Times New Roman" w:cs="Times New Roman"/>
          <w:sz w:val="28"/>
          <w:szCs w:val="28"/>
        </w:rPr>
        <w:t>15</w:t>
      </w:r>
      <w:r w:rsidRPr="000F3AFE">
        <w:rPr>
          <w:rFonts w:ascii="Times New Roman" w:hAnsi="Times New Roman" w:cs="Times New Roman"/>
          <w:sz w:val="28"/>
          <w:szCs w:val="28"/>
        </w:rPr>
        <w:t>»</w:t>
      </w:r>
      <w:r w:rsidR="009D53A6" w:rsidRPr="000F3AFE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0F3AFE">
        <w:rPr>
          <w:rFonts w:ascii="Times New Roman CYR" w:hAnsi="Times New Roman CYR" w:cs="Times New Roman CYR"/>
          <w:sz w:val="28"/>
          <w:szCs w:val="28"/>
        </w:rPr>
        <w:t>2022 г</w:t>
      </w:r>
      <w:r w:rsidRPr="000F3AFE">
        <w:rPr>
          <w:rFonts w:ascii="Times New Roman CYR" w:hAnsi="Times New Roman CYR" w:cs="Times New Roman CYR"/>
          <w:bCs/>
          <w:sz w:val="28"/>
          <w:szCs w:val="28"/>
        </w:rPr>
        <w:t>.</w:t>
      </w:r>
    </w:p>
    <w:p w14:paraId="52C8E51C" w14:textId="000818C1" w:rsidR="002707F2" w:rsidRPr="000F3AFE" w:rsidRDefault="002707F2" w:rsidP="002707F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AFE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0F3AFE">
        <w:rPr>
          <w:rFonts w:ascii="Times New Roman" w:hAnsi="Times New Roman" w:cs="Times New Roman"/>
          <w:sz w:val="28"/>
          <w:szCs w:val="28"/>
        </w:rPr>
        <w:t>ЦМК  Н.В.</w:t>
      </w:r>
      <w:proofErr w:type="gramEnd"/>
      <w:r w:rsidRPr="000F3AFE">
        <w:rPr>
          <w:rFonts w:ascii="Times New Roman" w:hAnsi="Times New Roman" w:cs="Times New Roman"/>
          <w:sz w:val="28"/>
          <w:szCs w:val="28"/>
        </w:rPr>
        <w:t xml:space="preserve"> Шульга</w:t>
      </w:r>
    </w:p>
    <w:p w14:paraId="000A4DB9" w14:textId="77777777" w:rsidR="002707F2" w:rsidRPr="000F3AFE" w:rsidRDefault="002707F2" w:rsidP="002707F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5470ED" w14:textId="24BF52A7" w:rsidR="002707F2" w:rsidRPr="000F3AFE" w:rsidRDefault="002707F2" w:rsidP="002707F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AFE">
        <w:rPr>
          <w:rFonts w:ascii="Times New Roman" w:hAnsi="Times New Roman" w:cs="Times New Roman"/>
          <w:sz w:val="28"/>
          <w:szCs w:val="28"/>
        </w:rPr>
        <w:t xml:space="preserve">Утверждены </w:t>
      </w:r>
      <w:r w:rsidR="00B21595" w:rsidRPr="000F3AFE">
        <w:rPr>
          <w:rFonts w:ascii="Times New Roman" w:hAnsi="Times New Roman" w:cs="Times New Roman"/>
          <w:sz w:val="28"/>
          <w:szCs w:val="28"/>
        </w:rPr>
        <w:t>М</w:t>
      </w:r>
      <w:r w:rsidRPr="000F3AFE">
        <w:rPr>
          <w:rFonts w:ascii="Times New Roman" w:hAnsi="Times New Roman" w:cs="Times New Roman"/>
          <w:sz w:val="28"/>
          <w:szCs w:val="28"/>
        </w:rPr>
        <w:t xml:space="preserve">етодическим </w:t>
      </w:r>
      <w:proofErr w:type="gramStart"/>
      <w:r w:rsidR="00B21595" w:rsidRPr="000F3AFE">
        <w:rPr>
          <w:rFonts w:ascii="Times New Roman" w:hAnsi="Times New Roman" w:cs="Times New Roman"/>
          <w:sz w:val="28"/>
          <w:szCs w:val="28"/>
        </w:rPr>
        <w:t>с</w:t>
      </w:r>
      <w:r w:rsidRPr="000F3AFE">
        <w:rPr>
          <w:rFonts w:ascii="Times New Roman" w:hAnsi="Times New Roman" w:cs="Times New Roman"/>
          <w:sz w:val="28"/>
          <w:szCs w:val="28"/>
        </w:rPr>
        <w:t>оветом  КГА</w:t>
      </w:r>
      <w:proofErr w:type="gramEnd"/>
      <w:r w:rsidRPr="000F3AFE">
        <w:rPr>
          <w:rFonts w:ascii="Times New Roman" w:hAnsi="Times New Roman" w:cs="Times New Roman"/>
          <w:sz w:val="28"/>
          <w:szCs w:val="28"/>
        </w:rPr>
        <w:t xml:space="preserve"> ПОУ «ДИТК»</w:t>
      </w:r>
    </w:p>
    <w:p w14:paraId="107CE8DA" w14:textId="4919D2CF" w:rsidR="002707F2" w:rsidRPr="000F3AFE" w:rsidRDefault="002707F2" w:rsidP="002707F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AFE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B21595" w:rsidRPr="000F3AFE">
        <w:rPr>
          <w:rFonts w:ascii="Times New Roman" w:hAnsi="Times New Roman" w:cs="Times New Roman"/>
          <w:sz w:val="28"/>
          <w:szCs w:val="28"/>
        </w:rPr>
        <w:t>3 от «13» декабря 2022 г.</w:t>
      </w:r>
    </w:p>
    <w:p w14:paraId="22FDAF84" w14:textId="51AA612E" w:rsidR="002707F2" w:rsidRPr="000F3AFE" w:rsidRDefault="002707F2" w:rsidP="002707F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AFE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0F3AFE">
        <w:rPr>
          <w:rFonts w:ascii="Times New Roman" w:hAnsi="Times New Roman" w:cs="Times New Roman"/>
          <w:sz w:val="28"/>
          <w:szCs w:val="28"/>
        </w:rPr>
        <w:t xml:space="preserve">МС  </w:t>
      </w:r>
      <w:r w:rsidR="002661AE" w:rsidRPr="000F3AFE">
        <w:rPr>
          <w:rFonts w:ascii="Times New Roman" w:hAnsi="Times New Roman" w:cs="Times New Roman"/>
          <w:sz w:val="28"/>
          <w:szCs w:val="28"/>
        </w:rPr>
        <w:t>Е.К.</w:t>
      </w:r>
      <w:proofErr w:type="gramEnd"/>
      <w:r w:rsidR="00B21595" w:rsidRPr="000F3A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1AE" w:rsidRPr="000F3AFE">
        <w:rPr>
          <w:rFonts w:ascii="Times New Roman" w:hAnsi="Times New Roman" w:cs="Times New Roman"/>
          <w:sz w:val="28"/>
          <w:szCs w:val="28"/>
        </w:rPr>
        <w:t>Борзенкова</w:t>
      </w:r>
      <w:proofErr w:type="spellEnd"/>
    </w:p>
    <w:p w14:paraId="794316E5" w14:textId="77777777" w:rsidR="002707F2" w:rsidRPr="000F3AFE" w:rsidRDefault="002707F2" w:rsidP="002707F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D23505" w14:textId="77777777" w:rsidR="002707F2" w:rsidRPr="000F3AFE" w:rsidRDefault="002707F2" w:rsidP="002707F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48D4F7" w14:textId="2D801F07" w:rsidR="002707F2" w:rsidRPr="000F3AFE" w:rsidRDefault="002707F2" w:rsidP="002707F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AFE">
        <w:rPr>
          <w:rFonts w:ascii="Times New Roman" w:hAnsi="Times New Roman" w:cs="Times New Roman"/>
          <w:sz w:val="28"/>
          <w:szCs w:val="28"/>
        </w:rPr>
        <w:t xml:space="preserve">Рекомендации подготовлены </w:t>
      </w:r>
      <w:r w:rsidR="002434FB" w:rsidRPr="000F3AFE">
        <w:rPr>
          <w:rFonts w:ascii="Times New Roman" w:hAnsi="Times New Roman" w:cs="Times New Roman"/>
          <w:sz w:val="28"/>
          <w:szCs w:val="28"/>
        </w:rPr>
        <w:t>И.Н. Сорокина</w:t>
      </w:r>
      <w:r w:rsidRPr="000F3AFE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ФГОС СПО к уровню подготовки выпускника по специальности </w:t>
      </w:r>
      <w:r w:rsidRPr="000F3AFE">
        <w:rPr>
          <w:rFonts w:ascii="Times New Roman" w:hAnsi="Times New Roman" w:cs="Times New Roman"/>
          <w:sz w:val="28"/>
          <w:szCs w:val="28"/>
          <w:u w:val="single"/>
        </w:rPr>
        <w:t>44.02.0</w:t>
      </w:r>
      <w:r w:rsidR="002434FB" w:rsidRPr="000F3AFE">
        <w:rPr>
          <w:rFonts w:ascii="Times New Roman" w:hAnsi="Times New Roman" w:cs="Times New Roman"/>
          <w:sz w:val="28"/>
          <w:szCs w:val="28"/>
          <w:u w:val="single"/>
        </w:rPr>
        <w:t>1. Дошкольное образование</w:t>
      </w:r>
      <w:r w:rsidRPr="000F3AFE">
        <w:rPr>
          <w:rFonts w:ascii="Times New Roman" w:hAnsi="Times New Roman" w:cs="Times New Roman"/>
          <w:sz w:val="28"/>
          <w:szCs w:val="28"/>
          <w:u w:val="single"/>
        </w:rPr>
        <w:t xml:space="preserve"> (углубленной подготовки)</w:t>
      </w:r>
    </w:p>
    <w:p w14:paraId="191EBA89" w14:textId="77777777" w:rsidR="002707F2" w:rsidRPr="000F3AFE" w:rsidRDefault="002707F2" w:rsidP="002707F2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AE6D317" w14:textId="77777777" w:rsidR="002707F2" w:rsidRPr="000F3AFE" w:rsidRDefault="002707F2" w:rsidP="002707F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3CF179" w14:textId="5A40A445" w:rsidR="002707F2" w:rsidRPr="000F3AFE" w:rsidRDefault="002707F2" w:rsidP="002707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AFE">
        <w:rPr>
          <w:rFonts w:ascii="Times New Roman" w:hAnsi="Times New Roman" w:cs="Times New Roman"/>
          <w:sz w:val="28"/>
          <w:szCs w:val="28"/>
        </w:rPr>
        <w:t xml:space="preserve">Методические рекомендации предназначены для оказания помощи студентам при подготовке выпускной квалификационной работы (далее - ВКР). Даны рекомендации </w:t>
      </w:r>
      <w:r w:rsidR="00B21595" w:rsidRPr="000F3AFE">
        <w:rPr>
          <w:rFonts w:ascii="Times New Roman" w:hAnsi="Times New Roman" w:cs="Times New Roman"/>
          <w:sz w:val="28"/>
          <w:szCs w:val="28"/>
        </w:rPr>
        <w:t>по вопросам организации, планирования, структурирования, оформления, оценки данного вида государственной итоговой аттестации,</w:t>
      </w:r>
      <w:r w:rsidRPr="000F3AFE">
        <w:rPr>
          <w:rFonts w:ascii="Times New Roman" w:hAnsi="Times New Roman" w:cs="Times New Roman"/>
          <w:sz w:val="28"/>
          <w:szCs w:val="28"/>
        </w:rPr>
        <w:t xml:space="preserve"> указаны источники, в которых можно ознакомиться с интересующим вопросом, приведен справочный материал, необходимый для качественного выполнения работы, указаны основные требования к оформлению пояснительной записки в соответствии с требованиями стандартов.</w:t>
      </w:r>
    </w:p>
    <w:p w14:paraId="4632D56C" w14:textId="27326D86" w:rsidR="002707F2" w:rsidRPr="000F3AFE" w:rsidRDefault="002707F2" w:rsidP="002707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A066A0" w14:textId="288DE3C4" w:rsidR="002707F2" w:rsidRPr="000F3AFE" w:rsidRDefault="002707F2" w:rsidP="002707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18A400" w14:textId="70CE1761" w:rsidR="002707F2" w:rsidRPr="000F3AFE" w:rsidRDefault="000F3AFE" w:rsidP="002707F2">
      <w:pPr>
        <w:pStyle w:val="a6"/>
        <w:spacing w:before="0" w:after="480" w:line="36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0F3AFE">
        <w:rPr>
          <w:rFonts w:ascii="Times New Roman" w:hAnsi="Times New Roman"/>
          <w:b/>
          <w:color w:val="auto"/>
          <w:sz w:val="28"/>
          <w:szCs w:val="28"/>
        </w:rPr>
        <w:lastRenderedPageBreak/>
        <w:t>СОДЕРЖАНИЕ</w:t>
      </w:r>
    </w:p>
    <w:p w14:paraId="7D586F1C" w14:textId="04EBA5EB" w:rsidR="002707F2" w:rsidRPr="000F3AFE" w:rsidRDefault="002707F2" w:rsidP="002707F2">
      <w:pPr>
        <w:pStyle w:val="13"/>
        <w:rPr>
          <w:rFonts w:ascii="Calibri" w:hAnsi="Calibri"/>
          <w:noProof/>
          <w:sz w:val="22"/>
          <w:szCs w:val="22"/>
        </w:rPr>
      </w:pPr>
      <w:r w:rsidRPr="000F3AFE">
        <w:fldChar w:fldCharType="begin"/>
      </w:r>
      <w:r w:rsidRPr="000F3AFE">
        <w:instrText xml:space="preserve"> TOC \o "1-3" \h \z \u </w:instrText>
      </w:r>
      <w:r w:rsidRPr="000F3AFE">
        <w:fldChar w:fldCharType="separate"/>
      </w:r>
      <w:hyperlink w:anchor="_Toc29403243" w:history="1">
        <w:r w:rsidRPr="000F3AFE">
          <w:rPr>
            <w:rStyle w:val="a5"/>
            <w:noProof/>
          </w:rPr>
          <w:t>1. МЕТОДИЧЕСКИЕ РЕКОМЕНДАЦИИ</w:t>
        </w:r>
        <w:r w:rsidRPr="000F3AFE">
          <w:rPr>
            <w:noProof/>
            <w:webHidden/>
          </w:rPr>
          <w:tab/>
        </w:r>
      </w:hyperlink>
    </w:p>
    <w:p w14:paraId="44AB8094" w14:textId="77777777" w:rsidR="002707F2" w:rsidRPr="000F3AFE" w:rsidRDefault="002A4C96" w:rsidP="002707F2">
      <w:pPr>
        <w:pStyle w:val="21"/>
        <w:rPr>
          <w:rFonts w:ascii="Calibri" w:hAnsi="Calibri"/>
          <w:noProof/>
          <w:sz w:val="22"/>
          <w:szCs w:val="22"/>
        </w:rPr>
      </w:pPr>
      <w:hyperlink w:anchor="_Toc29403244" w:history="1">
        <w:r w:rsidR="002707F2" w:rsidRPr="000F3AFE">
          <w:rPr>
            <w:rStyle w:val="a5"/>
            <w:noProof/>
          </w:rPr>
          <w:t>1.1. Общие положения</w:t>
        </w:r>
        <w:r w:rsidR="002707F2" w:rsidRPr="000F3AFE">
          <w:rPr>
            <w:noProof/>
            <w:webHidden/>
          </w:rPr>
          <w:tab/>
          <w:t>4</w:t>
        </w:r>
      </w:hyperlink>
    </w:p>
    <w:p w14:paraId="02708DE7" w14:textId="0E6C4867" w:rsidR="002707F2" w:rsidRPr="000F3AFE" w:rsidRDefault="002A4C96" w:rsidP="002707F2">
      <w:pPr>
        <w:pStyle w:val="21"/>
        <w:rPr>
          <w:rFonts w:ascii="Calibri" w:hAnsi="Calibri"/>
          <w:noProof/>
          <w:sz w:val="22"/>
          <w:szCs w:val="22"/>
        </w:rPr>
      </w:pPr>
      <w:hyperlink w:anchor="_Toc29403245" w:history="1">
        <w:r w:rsidR="002707F2" w:rsidRPr="000F3AFE">
          <w:rPr>
            <w:rStyle w:val="a5"/>
            <w:noProof/>
          </w:rPr>
          <w:t>1.2. Планирование и организация работы</w:t>
        </w:r>
        <w:r w:rsidR="002707F2" w:rsidRPr="000F3AFE">
          <w:rPr>
            <w:noProof/>
            <w:webHidden/>
          </w:rPr>
          <w:tab/>
        </w:r>
      </w:hyperlink>
      <w:r w:rsidR="00A8797D" w:rsidRPr="000F3AFE">
        <w:rPr>
          <w:noProof/>
        </w:rPr>
        <w:t>9</w:t>
      </w:r>
    </w:p>
    <w:p w14:paraId="33008C1E" w14:textId="5EF44B8A" w:rsidR="002707F2" w:rsidRPr="000F3AFE" w:rsidRDefault="002A4C96" w:rsidP="002707F2">
      <w:pPr>
        <w:pStyle w:val="21"/>
        <w:rPr>
          <w:rFonts w:ascii="Calibri" w:hAnsi="Calibri"/>
          <w:noProof/>
          <w:sz w:val="22"/>
          <w:szCs w:val="22"/>
        </w:rPr>
      </w:pPr>
      <w:hyperlink w:anchor="_Toc29403246" w:history="1">
        <w:r w:rsidR="002707F2" w:rsidRPr="000F3AFE">
          <w:rPr>
            <w:rStyle w:val="a5"/>
            <w:noProof/>
          </w:rPr>
          <w:t xml:space="preserve">1.3. Роль руководителя </w:t>
        </w:r>
        <w:r w:rsidR="00B21595" w:rsidRPr="000F3AFE">
          <w:rPr>
            <w:rStyle w:val="a5"/>
            <w:noProof/>
          </w:rPr>
          <w:t>ВКР</w:t>
        </w:r>
        <w:r w:rsidR="002707F2" w:rsidRPr="000F3AFE">
          <w:rPr>
            <w:noProof/>
            <w:webHidden/>
          </w:rPr>
          <w:tab/>
        </w:r>
      </w:hyperlink>
      <w:r w:rsidR="00A8797D" w:rsidRPr="000F3AFE">
        <w:rPr>
          <w:noProof/>
        </w:rPr>
        <w:t>13</w:t>
      </w:r>
    </w:p>
    <w:p w14:paraId="370C3364" w14:textId="1D4CE75A" w:rsidR="002707F2" w:rsidRPr="000F3AFE" w:rsidRDefault="002A4C96" w:rsidP="002707F2">
      <w:pPr>
        <w:pStyle w:val="21"/>
        <w:rPr>
          <w:rFonts w:ascii="Calibri" w:hAnsi="Calibri"/>
          <w:noProof/>
          <w:sz w:val="22"/>
          <w:szCs w:val="22"/>
        </w:rPr>
      </w:pPr>
      <w:hyperlink w:anchor="_Toc29403247" w:history="1">
        <w:r w:rsidR="002707F2" w:rsidRPr="000F3AFE">
          <w:rPr>
            <w:rStyle w:val="a5"/>
            <w:noProof/>
          </w:rPr>
          <w:t xml:space="preserve">1.4. Рецензирование </w:t>
        </w:r>
        <w:r w:rsidR="00B21595" w:rsidRPr="000F3AFE">
          <w:rPr>
            <w:rStyle w:val="a5"/>
            <w:noProof/>
          </w:rPr>
          <w:t>ВКР</w:t>
        </w:r>
        <w:r w:rsidR="002707F2" w:rsidRPr="000F3AFE">
          <w:rPr>
            <w:noProof/>
            <w:webHidden/>
          </w:rPr>
          <w:tab/>
          <w:t>1</w:t>
        </w:r>
      </w:hyperlink>
      <w:r w:rsidR="00A8797D" w:rsidRPr="000F3AFE">
        <w:rPr>
          <w:noProof/>
        </w:rPr>
        <w:t>5</w:t>
      </w:r>
    </w:p>
    <w:p w14:paraId="6A1C61A9" w14:textId="07A97E4E" w:rsidR="002707F2" w:rsidRPr="000F3AFE" w:rsidRDefault="002A4C96" w:rsidP="002707F2">
      <w:pPr>
        <w:pStyle w:val="13"/>
        <w:rPr>
          <w:rFonts w:ascii="Calibri" w:hAnsi="Calibri"/>
          <w:noProof/>
          <w:sz w:val="22"/>
          <w:szCs w:val="22"/>
        </w:rPr>
      </w:pPr>
      <w:hyperlink w:anchor="_Toc29403248" w:history="1">
        <w:r w:rsidR="002707F2" w:rsidRPr="000F3AFE">
          <w:rPr>
            <w:rStyle w:val="a5"/>
            <w:noProof/>
          </w:rPr>
          <w:t xml:space="preserve">2. ТРЕБОВАНИЯ К СОДЕРЖАНИЮ </w:t>
        </w:r>
        <w:r w:rsidR="00B21595" w:rsidRPr="000F3AFE">
          <w:rPr>
            <w:rStyle w:val="a5"/>
            <w:noProof/>
          </w:rPr>
          <w:t>ВКР</w:t>
        </w:r>
        <w:r w:rsidR="002707F2" w:rsidRPr="000F3AFE">
          <w:rPr>
            <w:noProof/>
            <w:webHidden/>
          </w:rPr>
          <w:tab/>
          <w:t>1</w:t>
        </w:r>
      </w:hyperlink>
      <w:r w:rsidR="00A8797D" w:rsidRPr="000F3AFE">
        <w:rPr>
          <w:noProof/>
        </w:rPr>
        <w:t>7</w:t>
      </w:r>
    </w:p>
    <w:p w14:paraId="5DDB8488" w14:textId="23EEFD3C" w:rsidR="002707F2" w:rsidRPr="000F3AFE" w:rsidRDefault="002A4C96" w:rsidP="002707F2">
      <w:pPr>
        <w:pStyle w:val="21"/>
        <w:rPr>
          <w:rFonts w:ascii="Calibri" w:hAnsi="Calibri"/>
          <w:noProof/>
          <w:sz w:val="22"/>
          <w:szCs w:val="22"/>
        </w:rPr>
      </w:pPr>
      <w:hyperlink w:anchor="_Toc29403249" w:history="1">
        <w:r w:rsidR="002707F2" w:rsidRPr="000F3AFE">
          <w:rPr>
            <w:rStyle w:val="a5"/>
            <w:noProof/>
          </w:rPr>
          <w:t xml:space="preserve">2.1. Общие требования к </w:t>
        </w:r>
        <w:r w:rsidR="00B21595" w:rsidRPr="000F3AFE">
          <w:rPr>
            <w:rStyle w:val="a5"/>
            <w:noProof/>
          </w:rPr>
          <w:t>ВКР</w:t>
        </w:r>
        <w:r w:rsidR="002707F2" w:rsidRPr="000F3AFE">
          <w:rPr>
            <w:noProof/>
            <w:webHidden/>
          </w:rPr>
          <w:tab/>
          <w:t>1</w:t>
        </w:r>
      </w:hyperlink>
      <w:r w:rsidR="00A8797D" w:rsidRPr="000F3AFE">
        <w:rPr>
          <w:noProof/>
        </w:rPr>
        <w:t>7</w:t>
      </w:r>
    </w:p>
    <w:p w14:paraId="49784413" w14:textId="7B44718C" w:rsidR="002707F2" w:rsidRPr="000F3AFE" w:rsidRDefault="002A4C96" w:rsidP="002707F2">
      <w:pPr>
        <w:pStyle w:val="21"/>
        <w:rPr>
          <w:rFonts w:ascii="Calibri" w:hAnsi="Calibri"/>
          <w:noProof/>
          <w:sz w:val="22"/>
          <w:szCs w:val="22"/>
        </w:rPr>
      </w:pPr>
      <w:hyperlink w:anchor="_Toc29403250" w:history="1">
        <w:r w:rsidR="002707F2" w:rsidRPr="000F3AFE">
          <w:rPr>
            <w:rStyle w:val="a5"/>
            <w:noProof/>
          </w:rPr>
          <w:t xml:space="preserve">2.2. Структура </w:t>
        </w:r>
        <w:r w:rsidR="00B21595" w:rsidRPr="000F3AFE">
          <w:rPr>
            <w:rStyle w:val="a5"/>
            <w:noProof/>
          </w:rPr>
          <w:t>ВКР</w:t>
        </w:r>
        <w:r w:rsidR="002707F2" w:rsidRPr="000F3AFE">
          <w:rPr>
            <w:noProof/>
            <w:webHidden/>
          </w:rPr>
          <w:tab/>
          <w:t>1</w:t>
        </w:r>
      </w:hyperlink>
      <w:r w:rsidR="00A8797D" w:rsidRPr="000F3AFE">
        <w:rPr>
          <w:noProof/>
        </w:rPr>
        <w:t>8</w:t>
      </w:r>
    </w:p>
    <w:p w14:paraId="25D8719C" w14:textId="73C46FD4" w:rsidR="002707F2" w:rsidRPr="000F3AFE" w:rsidRDefault="002A4C96" w:rsidP="002707F2">
      <w:pPr>
        <w:pStyle w:val="21"/>
        <w:rPr>
          <w:rFonts w:ascii="Calibri" w:hAnsi="Calibri"/>
          <w:noProof/>
          <w:sz w:val="22"/>
          <w:szCs w:val="22"/>
        </w:rPr>
      </w:pPr>
      <w:hyperlink w:anchor="_Toc29403251" w:history="1">
        <w:r w:rsidR="002707F2" w:rsidRPr="000F3AFE">
          <w:rPr>
            <w:rStyle w:val="a5"/>
            <w:noProof/>
          </w:rPr>
          <w:t xml:space="preserve">2.3. Требования к оформлению </w:t>
        </w:r>
        <w:r w:rsidR="00B21595" w:rsidRPr="000F3AFE">
          <w:rPr>
            <w:rStyle w:val="a5"/>
            <w:noProof/>
          </w:rPr>
          <w:t>ВКР</w:t>
        </w:r>
        <w:r w:rsidR="002707F2" w:rsidRPr="000F3AFE">
          <w:rPr>
            <w:noProof/>
            <w:webHidden/>
          </w:rPr>
          <w:tab/>
        </w:r>
        <w:r w:rsidR="002707F2" w:rsidRPr="000F3AFE">
          <w:rPr>
            <w:noProof/>
            <w:webHidden/>
          </w:rPr>
          <w:fldChar w:fldCharType="begin"/>
        </w:r>
        <w:r w:rsidR="002707F2" w:rsidRPr="000F3AFE">
          <w:rPr>
            <w:noProof/>
            <w:webHidden/>
          </w:rPr>
          <w:instrText xml:space="preserve"> PAGEREF _Toc29403251 \h </w:instrText>
        </w:r>
        <w:r w:rsidR="002707F2" w:rsidRPr="000F3AFE">
          <w:rPr>
            <w:noProof/>
            <w:webHidden/>
          </w:rPr>
        </w:r>
        <w:r w:rsidR="002707F2" w:rsidRPr="000F3AFE">
          <w:rPr>
            <w:noProof/>
            <w:webHidden/>
          </w:rPr>
          <w:fldChar w:fldCharType="separate"/>
        </w:r>
        <w:r w:rsidR="002707F2" w:rsidRPr="000F3AFE">
          <w:rPr>
            <w:noProof/>
            <w:webHidden/>
          </w:rPr>
          <w:t>2</w:t>
        </w:r>
        <w:r w:rsidR="002707F2" w:rsidRPr="000F3AFE">
          <w:rPr>
            <w:noProof/>
            <w:webHidden/>
          </w:rPr>
          <w:fldChar w:fldCharType="end"/>
        </w:r>
      </w:hyperlink>
      <w:r w:rsidR="00A8797D" w:rsidRPr="000F3AFE">
        <w:rPr>
          <w:noProof/>
        </w:rPr>
        <w:t>1</w:t>
      </w:r>
    </w:p>
    <w:p w14:paraId="7B8B25F1" w14:textId="7CD51BE2" w:rsidR="002707F2" w:rsidRPr="000F3AFE" w:rsidRDefault="002A4C96" w:rsidP="002707F2">
      <w:pPr>
        <w:pStyle w:val="21"/>
        <w:rPr>
          <w:rFonts w:ascii="Calibri" w:hAnsi="Calibri"/>
          <w:noProof/>
          <w:sz w:val="22"/>
          <w:szCs w:val="22"/>
        </w:rPr>
      </w:pPr>
      <w:hyperlink w:anchor="_Toc29403252" w:history="1">
        <w:r w:rsidR="002707F2" w:rsidRPr="000F3AFE">
          <w:rPr>
            <w:rStyle w:val="a5"/>
            <w:noProof/>
          </w:rPr>
          <w:t xml:space="preserve">2.4. Критерии оценки </w:t>
        </w:r>
        <w:r w:rsidR="00B21595" w:rsidRPr="000F3AFE">
          <w:rPr>
            <w:rStyle w:val="a5"/>
            <w:noProof/>
          </w:rPr>
          <w:t>ВКР</w:t>
        </w:r>
        <w:r w:rsidR="002707F2" w:rsidRPr="000F3AFE">
          <w:rPr>
            <w:noProof/>
            <w:webHidden/>
          </w:rPr>
          <w:tab/>
        </w:r>
        <w:r w:rsidR="002707F2" w:rsidRPr="000F3AFE">
          <w:rPr>
            <w:noProof/>
            <w:webHidden/>
          </w:rPr>
          <w:fldChar w:fldCharType="begin"/>
        </w:r>
        <w:r w:rsidR="002707F2" w:rsidRPr="000F3AFE">
          <w:rPr>
            <w:noProof/>
            <w:webHidden/>
          </w:rPr>
          <w:instrText xml:space="preserve"> PAGEREF _Toc29403252 \h </w:instrText>
        </w:r>
        <w:r w:rsidR="002707F2" w:rsidRPr="000F3AFE">
          <w:rPr>
            <w:noProof/>
            <w:webHidden/>
          </w:rPr>
        </w:r>
        <w:r w:rsidR="002707F2" w:rsidRPr="000F3AFE">
          <w:rPr>
            <w:noProof/>
            <w:webHidden/>
          </w:rPr>
          <w:fldChar w:fldCharType="separate"/>
        </w:r>
        <w:r w:rsidR="002707F2" w:rsidRPr="000F3AFE">
          <w:rPr>
            <w:noProof/>
            <w:webHidden/>
          </w:rPr>
          <w:t>2</w:t>
        </w:r>
        <w:r w:rsidR="002707F2" w:rsidRPr="000F3AFE">
          <w:rPr>
            <w:noProof/>
            <w:webHidden/>
          </w:rPr>
          <w:fldChar w:fldCharType="end"/>
        </w:r>
      </w:hyperlink>
      <w:r w:rsidR="00A8797D" w:rsidRPr="000F3AFE">
        <w:rPr>
          <w:noProof/>
        </w:rPr>
        <w:t>5</w:t>
      </w:r>
    </w:p>
    <w:p w14:paraId="243B7834" w14:textId="77777777" w:rsidR="002707F2" w:rsidRPr="000F3AFE" w:rsidRDefault="002A4C96" w:rsidP="002707F2">
      <w:pPr>
        <w:pStyle w:val="13"/>
        <w:rPr>
          <w:rFonts w:ascii="Calibri" w:hAnsi="Calibri"/>
          <w:noProof/>
          <w:sz w:val="22"/>
          <w:szCs w:val="22"/>
        </w:rPr>
      </w:pPr>
      <w:hyperlink w:anchor="_Toc29403253" w:history="1">
        <w:r w:rsidR="002707F2" w:rsidRPr="000F3AFE">
          <w:rPr>
            <w:rStyle w:val="a5"/>
            <w:noProof/>
          </w:rPr>
          <w:t>ПРИЛОЖЕНИЕ</w:t>
        </w:r>
        <w:r w:rsidR="002707F2" w:rsidRPr="000F3AFE">
          <w:rPr>
            <w:noProof/>
            <w:webHidden/>
          </w:rPr>
          <w:tab/>
        </w:r>
        <w:r w:rsidR="002707F2" w:rsidRPr="000F3AFE">
          <w:rPr>
            <w:noProof/>
            <w:webHidden/>
          </w:rPr>
          <w:fldChar w:fldCharType="begin"/>
        </w:r>
        <w:r w:rsidR="002707F2" w:rsidRPr="000F3AFE">
          <w:rPr>
            <w:noProof/>
            <w:webHidden/>
          </w:rPr>
          <w:instrText xml:space="preserve"> PAGEREF _Toc29403253 \h </w:instrText>
        </w:r>
        <w:r w:rsidR="002707F2" w:rsidRPr="000F3AFE">
          <w:rPr>
            <w:noProof/>
            <w:webHidden/>
          </w:rPr>
        </w:r>
        <w:r w:rsidR="002707F2" w:rsidRPr="000F3AFE">
          <w:rPr>
            <w:noProof/>
            <w:webHidden/>
          </w:rPr>
          <w:fldChar w:fldCharType="separate"/>
        </w:r>
        <w:r w:rsidR="002707F2" w:rsidRPr="000F3AFE">
          <w:rPr>
            <w:noProof/>
            <w:webHidden/>
          </w:rPr>
          <w:t>2</w:t>
        </w:r>
        <w:r w:rsidR="002707F2" w:rsidRPr="000F3AFE">
          <w:rPr>
            <w:noProof/>
            <w:webHidden/>
          </w:rPr>
          <w:fldChar w:fldCharType="end"/>
        </w:r>
      </w:hyperlink>
      <w:r w:rsidR="002707F2" w:rsidRPr="000F3AFE">
        <w:rPr>
          <w:noProof/>
        </w:rPr>
        <w:t>5</w:t>
      </w:r>
    </w:p>
    <w:p w14:paraId="187F1ADD" w14:textId="563E0A11" w:rsidR="002707F2" w:rsidRPr="000F3AFE" w:rsidRDefault="002A4C96" w:rsidP="00760866">
      <w:pPr>
        <w:pStyle w:val="31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29403254" w:history="1">
        <w:r w:rsidR="002707F2" w:rsidRPr="000F3AFE">
          <w:rPr>
            <w:rStyle w:val="a5"/>
            <w:noProof/>
          </w:rPr>
          <w:t>Приложение 1</w:t>
        </w:r>
        <w:r w:rsidR="002707F2" w:rsidRPr="000F3AFE">
          <w:rPr>
            <w:noProof/>
            <w:webHidden/>
          </w:rPr>
          <w:tab/>
        </w:r>
        <w:r w:rsidR="002707F2" w:rsidRPr="000F3AFE">
          <w:rPr>
            <w:noProof/>
            <w:webHidden/>
          </w:rPr>
          <w:fldChar w:fldCharType="begin"/>
        </w:r>
        <w:r w:rsidR="002707F2" w:rsidRPr="000F3AFE">
          <w:rPr>
            <w:noProof/>
            <w:webHidden/>
          </w:rPr>
          <w:instrText xml:space="preserve"> PAGEREF _Toc29403254 \h </w:instrText>
        </w:r>
        <w:r w:rsidR="002707F2" w:rsidRPr="000F3AFE">
          <w:rPr>
            <w:noProof/>
            <w:webHidden/>
          </w:rPr>
        </w:r>
        <w:r w:rsidR="002707F2" w:rsidRPr="000F3AFE">
          <w:rPr>
            <w:noProof/>
            <w:webHidden/>
          </w:rPr>
          <w:fldChar w:fldCharType="separate"/>
        </w:r>
        <w:r w:rsidR="002707F2" w:rsidRPr="000F3AFE">
          <w:rPr>
            <w:noProof/>
            <w:webHidden/>
          </w:rPr>
          <w:t>2</w:t>
        </w:r>
        <w:r w:rsidR="002707F2" w:rsidRPr="000F3AFE">
          <w:rPr>
            <w:noProof/>
            <w:webHidden/>
          </w:rPr>
          <w:fldChar w:fldCharType="end"/>
        </w:r>
      </w:hyperlink>
      <w:r w:rsidR="00A8797D" w:rsidRPr="000F3AFE">
        <w:rPr>
          <w:noProof/>
        </w:rPr>
        <w:t>8</w:t>
      </w:r>
    </w:p>
    <w:p w14:paraId="5F365E0F" w14:textId="690D642D" w:rsidR="002707F2" w:rsidRPr="000F3AFE" w:rsidRDefault="002A4C96" w:rsidP="00760866">
      <w:pPr>
        <w:pStyle w:val="31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29403255" w:history="1">
        <w:r w:rsidR="002707F2" w:rsidRPr="000F3AFE">
          <w:rPr>
            <w:rStyle w:val="a5"/>
            <w:noProof/>
          </w:rPr>
          <w:t>Приложение 2</w:t>
        </w:r>
        <w:r w:rsidR="002707F2" w:rsidRPr="000F3AFE">
          <w:rPr>
            <w:noProof/>
            <w:webHidden/>
          </w:rPr>
          <w:tab/>
        </w:r>
      </w:hyperlink>
      <w:r w:rsidR="00A8797D" w:rsidRPr="000F3AFE">
        <w:rPr>
          <w:noProof/>
        </w:rPr>
        <w:t>36</w:t>
      </w:r>
    </w:p>
    <w:p w14:paraId="43C3541E" w14:textId="4D7796C1" w:rsidR="002707F2" w:rsidRPr="000F3AFE" w:rsidRDefault="002A4C96" w:rsidP="00760866">
      <w:pPr>
        <w:pStyle w:val="31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29403256" w:history="1">
        <w:r w:rsidR="002707F2" w:rsidRPr="000F3AFE">
          <w:rPr>
            <w:rStyle w:val="a5"/>
            <w:noProof/>
          </w:rPr>
          <w:t>Приложение 3</w:t>
        </w:r>
        <w:r w:rsidR="002707F2" w:rsidRPr="000F3AFE">
          <w:rPr>
            <w:noProof/>
            <w:webHidden/>
          </w:rPr>
          <w:tab/>
        </w:r>
      </w:hyperlink>
      <w:r w:rsidR="00A8797D" w:rsidRPr="000F3AFE">
        <w:rPr>
          <w:noProof/>
        </w:rPr>
        <w:t>40</w:t>
      </w:r>
    </w:p>
    <w:p w14:paraId="377EE79A" w14:textId="31917618" w:rsidR="002707F2" w:rsidRPr="000F3AFE" w:rsidRDefault="002A4C96" w:rsidP="00760866">
      <w:pPr>
        <w:pStyle w:val="31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29403257" w:history="1">
        <w:r w:rsidR="002707F2" w:rsidRPr="000F3AFE">
          <w:rPr>
            <w:rStyle w:val="a5"/>
            <w:noProof/>
          </w:rPr>
          <w:t>Приложение 4</w:t>
        </w:r>
        <w:r w:rsidR="002707F2" w:rsidRPr="000F3AFE">
          <w:rPr>
            <w:noProof/>
            <w:webHidden/>
          </w:rPr>
          <w:tab/>
        </w:r>
      </w:hyperlink>
      <w:r w:rsidR="00A8797D" w:rsidRPr="000F3AFE">
        <w:rPr>
          <w:noProof/>
        </w:rPr>
        <w:t>41</w:t>
      </w:r>
    </w:p>
    <w:p w14:paraId="1A87DD95" w14:textId="3A1092FC" w:rsidR="002707F2" w:rsidRPr="000F3AFE" w:rsidRDefault="002A4C96" w:rsidP="00760866">
      <w:pPr>
        <w:pStyle w:val="31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29403258" w:history="1">
        <w:r w:rsidR="002707F2" w:rsidRPr="000F3AFE">
          <w:rPr>
            <w:rStyle w:val="a5"/>
            <w:noProof/>
          </w:rPr>
          <w:t>Приложение 5</w:t>
        </w:r>
        <w:r w:rsidR="002707F2" w:rsidRPr="000F3AFE">
          <w:rPr>
            <w:noProof/>
            <w:webHidden/>
          </w:rPr>
          <w:tab/>
        </w:r>
        <w:r w:rsidR="00A8797D" w:rsidRPr="000F3AFE">
          <w:rPr>
            <w:noProof/>
            <w:webHidden/>
          </w:rPr>
          <w:t>4</w:t>
        </w:r>
        <w:r w:rsidR="002707F2" w:rsidRPr="000F3AFE">
          <w:rPr>
            <w:noProof/>
            <w:webHidden/>
          </w:rPr>
          <w:t>2</w:t>
        </w:r>
      </w:hyperlink>
    </w:p>
    <w:p w14:paraId="694C606A" w14:textId="3F57611F" w:rsidR="002707F2" w:rsidRPr="000F3AFE" w:rsidRDefault="002A4C96" w:rsidP="00760866">
      <w:pPr>
        <w:pStyle w:val="31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29403259" w:history="1">
        <w:r w:rsidR="002707F2" w:rsidRPr="000F3AFE">
          <w:rPr>
            <w:rStyle w:val="a5"/>
            <w:noProof/>
          </w:rPr>
          <w:t>Приложение 6</w:t>
        </w:r>
        <w:r w:rsidR="002707F2" w:rsidRPr="000F3AFE">
          <w:rPr>
            <w:noProof/>
            <w:webHidden/>
          </w:rPr>
          <w:tab/>
        </w:r>
        <w:r w:rsidR="00A8797D" w:rsidRPr="000F3AFE">
          <w:rPr>
            <w:noProof/>
            <w:webHidden/>
          </w:rPr>
          <w:t>4</w:t>
        </w:r>
        <w:r w:rsidR="002707F2" w:rsidRPr="000F3AFE">
          <w:rPr>
            <w:noProof/>
            <w:webHidden/>
          </w:rPr>
          <w:t>3</w:t>
        </w:r>
      </w:hyperlink>
    </w:p>
    <w:p w14:paraId="321BA0B2" w14:textId="269AC1D3" w:rsidR="002707F2" w:rsidRPr="000F3AFE" w:rsidRDefault="002A4C96" w:rsidP="00760866">
      <w:pPr>
        <w:pStyle w:val="31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29403260" w:history="1">
        <w:r w:rsidR="002707F2" w:rsidRPr="000F3AFE">
          <w:rPr>
            <w:rStyle w:val="a5"/>
            <w:noProof/>
          </w:rPr>
          <w:t>Приложение 7</w:t>
        </w:r>
        <w:r w:rsidR="002707F2" w:rsidRPr="000F3AFE">
          <w:rPr>
            <w:noProof/>
            <w:webHidden/>
          </w:rPr>
          <w:tab/>
        </w:r>
        <w:r w:rsidR="00A8797D" w:rsidRPr="000F3AFE">
          <w:rPr>
            <w:noProof/>
            <w:webHidden/>
          </w:rPr>
          <w:t>4</w:t>
        </w:r>
        <w:r w:rsidR="002707F2" w:rsidRPr="000F3AFE">
          <w:rPr>
            <w:noProof/>
            <w:webHidden/>
          </w:rPr>
          <w:t>4</w:t>
        </w:r>
      </w:hyperlink>
    </w:p>
    <w:p w14:paraId="68F08C80" w14:textId="47C53962" w:rsidR="002707F2" w:rsidRPr="000F3AFE" w:rsidRDefault="002A4C96" w:rsidP="00760866">
      <w:pPr>
        <w:pStyle w:val="31"/>
        <w:tabs>
          <w:tab w:val="right" w:leader="dot" w:pos="9628"/>
        </w:tabs>
        <w:rPr>
          <w:noProof/>
        </w:rPr>
      </w:pPr>
      <w:hyperlink w:anchor="_Toc29403261" w:history="1">
        <w:r w:rsidR="002707F2" w:rsidRPr="000F3AFE">
          <w:rPr>
            <w:rStyle w:val="a5"/>
            <w:noProof/>
          </w:rPr>
          <w:t>Приложение 8</w:t>
        </w:r>
        <w:r w:rsidR="002707F2" w:rsidRPr="000F3AFE">
          <w:rPr>
            <w:noProof/>
            <w:webHidden/>
          </w:rPr>
          <w:tab/>
        </w:r>
        <w:r w:rsidR="00A8797D" w:rsidRPr="000F3AFE">
          <w:rPr>
            <w:noProof/>
            <w:webHidden/>
          </w:rPr>
          <w:t>4</w:t>
        </w:r>
        <w:r w:rsidR="002707F2" w:rsidRPr="000F3AFE">
          <w:rPr>
            <w:noProof/>
            <w:webHidden/>
          </w:rPr>
          <w:t>5</w:t>
        </w:r>
      </w:hyperlink>
    </w:p>
    <w:p w14:paraId="74374867" w14:textId="2B1B56B0" w:rsidR="00760866" w:rsidRPr="000F3AFE" w:rsidRDefault="00760866" w:rsidP="00760866">
      <w:pPr>
        <w:ind w:left="480"/>
        <w:rPr>
          <w:rFonts w:ascii="Times New Roman" w:hAnsi="Times New Roman" w:cs="Times New Roman"/>
          <w:sz w:val="28"/>
          <w:szCs w:val="28"/>
        </w:rPr>
      </w:pPr>
      <w:r w:rsidRPr="000F3AFE">
        <w:rPr>
          <w:rFonts w:ascii="Times New Roman" w:hAnsi="Times New Roman" w:cs="Times New Roman"/>
          <w:sz w:val="28"/>
          <w:szCs w:val="28"/>
        </w:rPr>
        <w:t>Приложение 9………………………………………………………………….46</w:t>
      </w:r>
    </w:p>
    <w:p w14:paraId="3EBF30F0" w14:textId="77777777" w:rsidR="00760866" w:rsidRPr="000F3AFE" w:rsidRDefault="00760866" w:rsidP="00760866"/>
    <w:p w14:paraId="069A5D99" w14:textId="77777777" w:rsidR="002707F2" w:rsidRPr="000F3AFE" w:rsidRDefault="002707F2" w:rsidP="002707F2">
      <w:pPr>
        <w:ind w:left="426" w:right="-284"/>
        <w:rPr>
          <w:rFonts w:ascii="Times New Roman" w:hAnsi="Times New Roman" w:cs="Times New Roman"/>
          <w:sz w:val="28"/>
          <w:szCs w:val="28"/>
        </w:rPr>
      </w:pPr>
    </w:p>
    <w:p w14:paraId="1D2EFE49" w14:textId="77777777" w:rsidR="00A8797D" w:rsidRPr="000F3AFE" w:rsidRDefault="00A8797D" w:rsidP="002707F2">
      <w:pPr>
        <w:ind w:left="426" w:right="-284"/>
        <w:rPr>
          <w:rFonts w:ascii="Times New Roman" w:hAnsi="Times New Roman" w:cs="Times New Roman"/>
          <w:sz w:val="28"/>
          <w:szCs w:val="28"/>
        </w:rPr>
      </w:pPr>
    </w:p>
    <w:p w14:paraId="2EDDE93F" w14:textId="77777777" w:rsidR="00A8797D" w:rsidRPr="000F3AFE" w:rsidRDefault="00A8797D" w:rsidP="002707F2">
      <w:pPr>
        <w:ind w:left="426" w:right="-284"/>
        <w:rPr>
          <w:rFonts w:ascii="Times New Roman" w:hAnsi="Times New Roman" w:cs="Times New Roman"/>
          <w:sz w:val="28"/>
          <w:szCs w:val="28"/>
        </w:rPr>
      </w:pPr>
    </w:p>
    <w:p w14:paraId="1249EE9B" w14:textId="77777777" w:rsidR="00A8797D" w:rsidRPr="000F3AFE" w:rsidRDefault="00A8797D" w:rsidP="002707F2">
      <w:pPr>
        <w:ind w:left="426" w:right="-284"/>
        <w:rPr>
          <w:rFonts w:ascii="Times New Roman" w:hAnsi="Times New Roman" w:cs="Times New Roman"/>
          <w:sz w:val="28"/>
          <w:szCs w:val="28"/>
        </w:rPr>
      </w:pPr>
    </w:p>
    <w:p w14:paraId="3953662F" w14:textId="77777777" w:rsidR="00A8797D" w:rsidRPr="000F3AFE" w:rsidRDefault="00A8797D" w:rsidP="002707F2">
      <w:pPr>
        <w:ind w:left="426" w:right="-284"/>
        <w:rPr>
          <w:rFonts w:ascii="Times New Roman" w:hAnsi="Times New Roman" w:cs="Times New Roman"/>
          <w:sz w:val="28"/>
          <w:szCs w:val="28"/>
        </w:rPr>
      </w:pPr>
    </w:p>
    <w:p w14:paraId="7B6A83BF" w14:textId="77777777" w:rsidR="00760866" w:rsidRDefault="002707F2" w:rsidP="002707F2">
      <w:pPr>
        <w:spacing w:after="0"/>
        <w:jc w:val="center"/>
      </w:pPr>
      <w:r w:rsidRPr="000F3AFE">
        <w:fldChar w:fldCharType="end"/>
      </w:r>
      <w:bookmarkStart w:id="2" w:name="_Toc29403243"/>
      <w:bookmarkStart w:id="3" w:name="_Toc29403244"/>
    </w:p>
    <w:p w14:paraId="2D63DE39" w14:textId="77777777" w:rsidR="000F3AFE" w:rsidRDefault="000F3AFE" w:rsidP="002707F2">
      <w:pPr>
        <w:spacing w:after="0"/>
        <w:jc w:val="center"/>
      </w:pPr>
    </w:p>
    <w:p w14:paraId="17CC902B" w14:textId="77777777" w:rsidR="000F3AFE" w:rsidRPr="000F3AFE" w:rsidRDefault="000F3AFE" w:rsidP="002707F2">
      <w:pPr>
        <w:spacing w:after="0"/>
        <w:jc w:val="center"/>
      </w:pPr>
    </w:p>
    <w:p w14:paraId="6B0570F3" w14:textId="52D97501" w:rsidR="002707F2" w:rsidRPr="000F3AFE" w:rsidRDefault="002707F2" w:rsidP="002707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AFE">
        <w:rPr>
          <w:rFonts w:ascii="Times New Roman" w:hAnsi="Times New Roman" w:cs="Times New Roman"/>
          <w:b/>
          <w:sz w:val="28"/>
          <w:szCs w:val="28"/>
        </w:rPr>
        <w:lastRenderedPageBreak/>
        <w:t>1. МЕТОДИЧЕСКИЕ РЕКОМЕНДАЦИИ</w:t>
      </w:r>
      <w:bookmarkEnd w:id="2"/>
    </w:p>
    <w:p w14:paraId="4ACB0739" w14:textId="77777777" w:rsidR="002707F2" w:rsidRPr="000F3AFE" w:rsidRDefault="002707F2" w:rsidP="002707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E0F3BD" w14:textId="77777777" w:rsidR="002707F2" w:rsidRPr="000F3AFE" w:rsidRDefault="002707F2" w:rsidP="002707F2">
      <w:pPr>
        <w:pStyle w:val="2"/>
        <w:spacing w:before="240" w:after="120"/>
        <w:jc w:val="both"/>
        <w:rPr>
          <w:szCs w:val="28"/>
        </w:rPr>
      </w:pPr>
      <w:r w:rsidRPr="000F3AFE">
        <w:rPr>
          <w:szCs w:val="28"/>
        </w:rPr>
        <w:t>1.1. Общие положения</w:t>
      </w:r>
      <w:bookmarkEnd w:id="3"/>
    </w:p>
    <w:p w14:paraId="75F39849" w14:textId="10944131" w:rsidR="002707F2" w:rsidRPr="000F3AFE" w:rsidRDefault="002707F2" w:rsidP="002707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AFE">
        <w:rPr>
          <w:rFonts w:ascii="Times New Roman" w:hAnsi="Times New Roman" w:cs="Times New Roman"/>
          <w:sz w:val="28"/>
          <w:szCs w:val="28"/>
        </w:rPr>
        <w:t>Завершающим этапом обучения в колледже является выполнение студентами выпускной квалификационной работы (</w:t>
      </w:r>
      <w:r w:rsidR="00B21595" w:rsidRPr="000F3AFE">
        <w:rPr>
          <w:rFonts w:ascii="Times New Roman" w:hAnsi="Times New Roman" w:cs="Times New Roman"/>
          <w:sz w:val="28"/>
          <w:szCs w:val="28"/>
        </w:rPr>
        <w:t xml:space="preserve">дипломной работы, </w:t>
      </w:r>
      <w:r w:rsidR="004172DD" w:rsidRPr="000F3AFE">
        <w:rPr>
          <w:rFonts w:ascii="Times New Roman" w:hAnsi="Times New Roman" w:cs="Times New Roman"/>
          <w:sz w:val="28"/>
          <w:szCs w:val="28"/>
        </w:rPr>
        <w:t>дипломного проекта</w:t>
      </w:r>
      <w:r w:rsidRPr="000F3AFE">
        <w:rPr>
          <w:rFonts w:ascii="Times New Roman" w:hAnsi="Times New Roman" w:cs="Times New Roman"/>
          <w:sz w:val="28"/>
          <w:szCs w:val="28"/>
        </w:rPr>
        <w:t>).</w:t>
      </w:r>
    </w:p>
    <w:p w14:paraId="1D2627AD" w14:textId="724B18FB" w:rsidR="002707F2" w:rsidRPr="000F3AFE" w:rsidRDefault="002707F2" w:rsidP="002707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AFE">
        <w:rPr>
          <w:rFonts w:ascii="Times New Roman" w:hAnsi="Times New Roman" w:cs="Times New Roman"/>
          <w:sz w:val="28"/>
          <w:szCs w:val="28"/>
        </w:rPr>
        <w:t>Выпускная квалификационная работа</w:t>
      </w:r>
      <w:r w:rsidR="00B21595" w:rsidRPr="000F3AFE">
        <w:rPr>
          <w:rFonts w:ascii="Times New Roman" w:hAnsi="Times New Roman" w:cs="Times New Roman"/>
          <w:sz w:val="28"/>
          <w:szCs w:val="28"/>
        </w:rPr>
        <w:t xml:space="preserve"> (далее – ВКР)</w:t>
      </w:r>
      <w:r w:rsidRPr="000F3AFE">
        <w:rPr>
          <w:rFonts w:ascii="Times New Roman" w:hAnsi="Times New Roman" w:cs="Times New Roman"/>
          <w:sz w:val="28"/>
          <w:szCs w:val="28"/>
        </w:rPr>
        <w:t xml:space="preserve"> позволяет оценить знания выпускника и способность принимать правильные решения по разнообразным технологическим, инновационным, экономическим, организационным и другим вопросам. </w:t>
      </w:r>
    </w:p>
    <w:p w14:paraId="5BCCD4C3" w14:textId="60DCFA74" w:rsidR="002707F2" w:rsidRPr="000F3AFE" w:rsidRDefault="002707F2" w:rsidP="002707F2">
      <w:pPr>
        <w:shd w:val="clear" w:color="auto" w:fill="FEFEFE"/>
        <w:spacing w:after="0" w:line="360" w:lineRule="auto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AFE">
        <w:rPr>
          <w:rFonts w:ascii="Times New Roman" w:hAnsi="Times New Roman" w:cs="Times New Roman"/>
          <w:sz w:val="28"/>
          <w:szCs w:val="28"/>
        </w:rPr>
        <w:t xml:space="preserve">Выполняя выпускную квалификационную работу, студент </w:t>
      </w:r>
      <w:r w:rsidR="004172DD" w:rsidRPr="000F3AFE">
        <w:rPr>
          <w:rFonts w:ascii="Times New Roman" w:hAnsi="Times New Roman" w:cs="Times New Roman"/>
          <w:sz w:val="28"/>
          <w:szCs w:val="28"/>
        </w:rPr>
        <w:t>демонстрирует знания</w:t>
      </w:r>
      <w:r w:rsidRPr="000F3AFE">
        <w:rPr>
          <w:rFonts w:ascii="Times New Roman" w:hAnsi="Times New Roman" w:cs="Times New Roman"/>
          <w:sz w:val="28"/>
          <w:szCs w:val="28"/>
        </w:rPr>
        <w:t xml:space="preserve"> и </w:t>
      </w:r>
      <w:r w:rsidR="004172DD" w:rsidRPr="000F3AFE">
        <w:rPr>
          <w:rFonts w:ascii="Times New Roman" w:hAnsi="Times New Roman" w:cs="Times New Roman"/>
          <w:sz w:val="28"/>
          <w:szCs w:val="28"/>
        </w:rPr>
        <w:t>компетенции в</w:t>
      </w:r>
      <w:r w:rsidRPr="000F3AFE">
        <w:rPr>
          <w:rFonts w:ascii="Times New Roman" w:hAnsi="Times New Roman" w:cs="Times New Roman"/>
          <w:sz w:val="28"/>
          <w:szCs w:val="28"/>
        </w:rPr>
        <w:t xml:space="preserve"> области образовательной деятельности</w:t>
      </w:r>
      <w:r w:rsidR="00DB10B6" w:rsidRPr="000F3AFE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ФГОС нового поколения.</w:t>
      </w:r>
    </w:p>
    <w:p w14:paraId="5C0B3087" w14:textId="0BD8B37B" w:rsidR="002707F2" w:rsidRPr="000F3AFE" w:rsidRDefault="00DB10B6" w:rsidP="002707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AFE">
        <w:rPr>
          <w:rFonts w:ascii="Times New Roman" w:hAnsi="Times New Roman" w:cs="Times New Roman"/>
          <w:sz w:val="28"/>
          <w:szCs w:val="28"/>
        </w:rPr>
        <w:t xml:space="preserve">Выпускная квалификационная работа </w:t>
      </w:r>
      <w:r w:rsidR="002707F2" w:rsidRPr="000F3AFE">
        <w:rPr>
          <w:rFonts w:ascii="Times New Roman" w:hAnsi="Times New Roman" w:cs="Times New Roman"/>
          <w:sz w:val="28"/>
          <w:szCs w:val="28"/>
        </w:rPr>
        <w:t xml:space="preserve"> по специальности 4</w:t>
      </w:r>
      <w:r w:rsidRPr="000F3AFE">
        <w:rPr>
          <w:rFonts w:ascii="Times New Roman" w:hAnsi="Times New Roman" w:cs="Times New Roman"/>
          <w:sz w:val="28"/>
          <w:szCs w:val="28"/>
        </w:rPr>
        <w:t>4</w:t>
      </w:r>
      <w:r w:rsidR="002707F2" w:rsidRPr="000F3AFE">
        <w:rPr>
          <w:rFonts w:ascii="Times New Roman" w:hAnsi="Times New Roman" w:cs="Times New Roman"/>
          <w:sz w:val="28"/>
          <w:szCs w:val="28"/>
        </w:rPr>
        <w:t>.02.0</w:t>
      </w:r>
      <w:r w:rsidR="00A83695" w:rsidRPr="000F3AFE">
        <w:rPr>
          <w:rFonts w:ascii="Times New Roman" w:hAnsi="Times New Roman" w:cs="Times New Roman"/>
          <w:sz w:val="28"/>
          <w:szCs w:val="28"/>
        </w:rPr>
        <w:t>1</w:t>
      </w:r>
      <w:r w:rsidR="002707F2" w:rsidRPr="000F3AFE">
        <w:rPr>
          <w:rFonts w:ascii="Times New Roman" w:hAnsi="Times New Roman" w:cs="Times New Roman"/>
          <w:sz w:val="28"/>
          <w:szCs w:val="28"/>
        </w:rPr>
        <w:t xml:space="preserve"> «</w:t>
      </w:r>
      <w:r w:rsidR="00A83695" w:rsidRPr="000F3AFE">
        <w:rPr>
          <w:rFonts w:ascii="Times New Roman" w:hAnsi="Times New Roman" w:cs="Times New Roman"/>
          <w:sz w:val="28"/>
          <w:szCs w:val="28"/>
        </w:rPr>
        <w:t>Дошкольное образование</w:t>
      </w:r>
      <w:r w:rsidR="007B031F" w:rsidRPr="000F3AFE">
        <w:rPr>
          <w:rFonts w:ascii="Times New Roman" w:hAnsi="Times New Roman" w:cs="Times New Roman"/>
          <w:sz w:val="28"/>
          <w:szCs w:val="28"/>
        </w:rPr>
        <w:t>»</w:t>
      </w:r>
      <w:r w:rsidRPr="000F3AFE">
        <w:rPr>
          <w:rFonts w:ascii="Times New Roman" w:hAnsi="Times New Roman" w:cs="Times New Roman"/>
          <w:sz w:val="28"/>
          <w:szCs w:val="28"/>
        </w:rPr>
        <w:t xml:space="preserve"> (углубленной подготовки)</w:t>
      </w:r>
      <w:r w:rsidR="002707F2" w:rsidRPr="000F3AFE">
        <w:rPr>
          <w:rFonts w:ascii="Times New Roman" w:hAnsi="Times New Roman" w:cs="Times New Roman"/>
          <w:sz w:val="28"/>
          <w:szCs w:val="28"/>
        </w:rPr>
        <w:t xml:space="preserve"> включает в себя материалы по следующим базовым дисциплинам, </w:t>
      </w:r>
      <w:r w:rsidRPr="000F3AFE">
        <w:rPr>
          <w:rFonts w:ascii="Times New Roman" w:hAnsi="Times New Roman" w:cs="Times New Roman"/>
          <w:sz w:val="28"/>
          <w:szCs w:val="28"/>
        </w:rPr>
        <w:t xml:space="preserve">П.00 ОП Общепрофессиональные дисциплины: Педагогика, Психология, Возрастная анатомия, физиология и гигиена, </w:t>
      </w:r>
      <w:r w:rsidR="00B81E22" w:rsidRPr="000F3AFE">
        <w:rPr>
          <w:rFonts w:ascii="Times New Roman" w:hAnsi="Times New Roman" w:cs="Times New Roman"/>
          <w:sz w:val="28"/>
          <w:szCs w:val="28"/>
        </w:rPr>
        <w:t xml:space="preserve">Теоретические основы дошкольного образования, </w:t>
      </w:r>
      <w:r w:rsidRPr="000F3AFE">
        <w:rPr>
          <w:rFonts w:ascii="Times New Roman" w:hAnsi="Times New Roman" w:cs="Times New Roman"/>
          <w:sz w:val="28"/>
          <w:szCs w:val="28"/>
        </w:rPr>
        <w:t xml:space="preserve">Основы коррекционной педагогики и психологии, Основы </w:t>
      </w:r>
      <w:r w:rsidR="00B81E22" w:rsidRPr="000F3AFE">
        <w:rPr>
          <w:rFonts w:ascii="Times New Roman" w:hAnsi="Times New Roman" w:cs="Times New Roman"/>
          <w:sz w:val="28"/>
          <w:szCs w:val="28"/>
        </w:rPr>
        <w:t>художественно-оформительской деятельности</w:t>
      </w:r>
      <w:r w:rsidRPr="000F3AFE">
        <w:rPr>
          <w:rFonts w:ascii="Times New Roman" w:hAnsi="Times New Roman" w:cs="Times New Roman"/>
          <w:sz w:val="28"/>
          <w:szCs w:val="28"/>
        </w:rPr>
        <w:t xml:space="preserve">, </w:t>
      </w:r>
      <w:r w:rsidR="00B81E22" w:rsidRPr="000F3AFE">
        <w:rPr>
          <w:rFonts w:ascii="Times New Roman" w:hAnsi="Times New Roman" w:cs="Times New Roman"/>
          <w:sz w:val="28"/>
          <w:szCs w:val="28"/>
        </w:rPr>
        <w:t>Детская литература с практикумом по выразительному чтению</w:t>
      </w:r>
      <w:r w:rsidRPr="000F3AFE">
        <w:rPr>
          <w:rFonts w:ascii="Times New Roman" w:hAnsi="Times New Roman" w:cs="Times New Roman"/>
          <w:sz w:val="28"/>
          <w:szCs w:val="28"/>
        </w:rPr>
        <w:t>;</w:t>
      </w:r>
      <w:r w:rsidR="00B81E22" w:rsidRPr="000F3AFE">
        <w:rPr>
          <w:rFonts w:ascii="Times New Roman" w:hAnsi="Times New Roman" w:cs="Times New Roman"/>
          <w:sz w:val="28"/>
          <w:szCs w:val="28"/>
        </w:rPr>
        <w:t xml:space="preserve"> Основы эстетического воспитания</w:t>
      </w:r>
      <w:r w:rsidRPr="000F3AFE">
        <w:rPr>
          <w:rFonts w:ascii="Times New Roman" w:hAnsi="Times New Roman" w:cs="Times New Roman"/>
          <w:sz w:val="28"/>
          <w:szCs w:val="28"/>
        </w:rPr>
        <w:t xml:space="preserve"> ПМ.01</w:t>
      </w:r>
      <w:r w:rsidR="00A83695" w:rsidRPr="000F3AF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A83695" w:rsidRPr="000F3AFE">
        <w:rPr>
          <w:rFonts w:ascii="Times New Roman" w:hAnsi="Times New Roman" w:cs="Times New Roman"/>
          <w:sz w:val="28"/>
          <w:szCs w:val="28"/>
        </w:rPr>
        <w:t>Организация мероприятий, направленных на укрепление здоровья ребенка и его физическое развитие;</w:t>
      </w:r>
      <w:r w:rsidRPr="000F3AFE">
        <w:rPr>
          <w:rFonts w:ascii="Times New Roman" w:hAnsi="Times New Roman" w:cs="Times New Roman"/>
          <w:sz w:val="28"/>
          <w:szCs w:val="28"/>
        </w:rPr>
        <w:t xml:space="preserve"> ПМ.02</w:t>
      </w:r>
      <w:r w:rsidR="00A83695" w:rsidRPr="000F3AFE">
        <w:rPr>
          <w:rFonts w:ascii="Times New Roman" w:hAnsi="Times New Roman" w:cs="Times New Roman"/>
          <w:sz w:val="28"/>
          <w:szCs w:val="28"/>
        </w:rPr>
        <w:t xml:space="preserve"> Организация различных видов деятельности и общения детей</w:t>
      </w:r>
      <w:r w:rsidRPr="000F3AFE">
        <w:rPr>
          <w:rFonts w:ascii="Times New Roman" w:hAnsi="Times New Roman" w:cs="Times New Roman"/>
          <w:sz w:val="28"/>
          <w:szCs w:val="28"/>
        </w:rPr>
        <w:t>; ПМ.03</w:t>
      </w:r>
      <w:r w:rsidR="00A83695" w:rsidRPr="000F3AF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A83695" w:rsidRPr="000F3AFE">
        <w:rPr>
          <w:rFonts w:ascii="Times New Roman" w:hAnsi="Times New Roman" w:cs="Times New Roman"/>
          <w:sz w:val="28"/>
          <w:szCs w:val="28"/>
        </w:rPr>
        <w:t>Организация занятий по основным общеобразовательным программам дошкольного образования</w:t>
      </w:r>
      <w:r w:rsidRPr="000F3AFE">
        <w:rPr>
          <w:rFonts w:ascii="Times New Roman" w:hAnsi="Times New Roman" w:cs="Times New Roman"/>
          <w:sz w:val="28"/>
          <w:szCs w:val="28"/>
        </w:rPr>
        <w:t>; ПМ.04</w:t>
      </w:r>
      <w:r w:rsidR="00A83695" w:rsidRPr="000F3AF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A83695" w:rsidRPr="000F3AFE">
        <w:rPr>
          <w:rFonts w:ascii="Times New Roman" w:hAnsi="Times New Roman" w:cs="Times New Roman"/>
          <w:sz w:val="28"/>
          <w:szCs w:val="28"/>
        </w:rPr>
        <w:t>Взаимодействие с родителями и сотрудниками образовательной организации; ПМ 05 Методическое обеспечение образовательного процесса</w:t>
      </w:r>
      <w:r w:rsidRPr="000F3AFE">
        <w:rPr>
          <w:rFonts w:ascii="Times New Roman" w:hAnsi="Times New Roman" w:cs="Times New Roman"/>
          <w:sz w:val="28"/>
          <w:szCs w:val="28"/>
        </w:rPr>
        <w:t>.</w:t>
      </w:r>
    </w:p>
    <w:p w14:paraId="2704130F" w14:textId="59D1BE32" w:rsidR="002707F2" w:rsidRPr="000F3AFE" w:rsidRDefault="00DB10B6" w:rsidP="00757F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AFE">
        <w:rPr>
          <w:rFonts w:ascii="Times New Roman" w:hAnsi="Times New Roman" w:cs="Times New Roman"/>
          <w:sz w:val="28"/>
          <w:szCs w:val="28"/>
        </w:rPr>
        <w:t xml:space="preserve">Описанные и разработанные в выпускной квалификационной </w:t>
      </w:r>
      <w:r w:rsidR="007B031F" w:rsidRPr="000F3AFE">
        <w:rPr>
          <w:rFonts w:ascii="Times New Roman" w:hAnsi="Times New Roman" w:cs="Times New Roman"/>
          <w:sz w:val="28"/>
          <w:szCs w:val="28"/>
        </w:rPr>
        <w:t>работе материалы</w:t>
      </w:r>
      <w:r w:rsidRPr="000F3AFE">
        <w:rPr>
          <w:rFonts w:ascii="Times New Roman" w:hAnsi="Times New Roman" w:cs="Times New Roman"/>
          <w:sz w:val="28"/>
          <w:szCs w:val="28"/>
        </w:rPr>
        <w:t xml:space="preserve">, указания, программы, методические разработки, дидактический материал и др. </w:t>
      </w:r>
      <w:r w:rsidR="002707F2" w:rsidRPr="000F3AFE">
        <w:rPr>
          <w:rFonts w:ascii="Times New Roman" w:hAnsi="Times New Roman" w:cs="Times New Roman"/>
          <w:sz w:val="28"/>
          <w:szCs w:val="28"/>
        </w:rPr>
        <w:t xml:space="preserve"> должны </w:t>
      </w:r>
      <w:r w:rsidR="002707F2" w:rsidRPr="000F3AFE">
        <w:rPr>
          <w:rFonts w:ascii="Times New Roman" w:eastAsia="Times New Roman" w:hAnsi="Times New Roman" w:cs="Times New Roman"/>
          <w:sz w:val="28"/>
          <w:szCs w:val="28"/>
        </w:rPr>
        <w:t xml:space="preserve">отражать </w:t>
      </w:r>
      <w:r w:rsidR="00757FD6" w:rsidRPr="000F3AFE">
        <w:rPr>
          <w:rFonts w:ascii="Times New Roman" w:eastAsia="Times New Roman" w:hAnsi="Times New Roman" w:cs="Times New Roman"/>
          <w:sz w:val="28"/>
          <w:szCs w:val="28"/>
        </w:rPr>
        <w:t>как базовые основы образования и воспитания, так современные тенденции, запросы, инновации, технологии в образовательном процессе.</w:t>
      </w:r>
    </w:p>
    <w:p w14:paraId="78AEED37" w14:textId="77777777" w:rsidR="00904F01" w:rsidRPr="000F3AFE" w:rsidRDefault="00904F01" w:rsidP="00757F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964C8F" w14:textId="4055A09B" w:rsidR="00904F01" w:rsidRPr="000F3AFE" w:rsidRDefault="00904F01" w:rsidP="00757F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FF216B" w14:textId="69B1C7CE" w:rsidR="00F220B2" w:rsidRPr="000F3AFE" w:rsidRDefault="00F220B2" w:rsidP="00757F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4B240B" w14:textId="31B29DA7" w:rsidR="00F220B2" w:rsidRPr="000F3AFE" w:rsidRDefault="00F220B2" w:rsidP="00757F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147BE0" w14:textId="0C0E2787" w:rsidR="00904F01" w:rsidRPr="000F3AFE" w:rsidRDefault="00904F01" w:rsidP="00B81E22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F3AF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r w:rsidRPr="000F3AFE">
        <w:rPr>
          <w:rFonts w:ascii="Times New Roman" w:eastAsia="Times New Roman" w:hAnsi="Times New Roman" w:cs="Times New Roman"/>
          <w:sz w:val="28"/>
          <w:szCs w:val="28"/>
          <w:u w:val="single"/>
        </w:rPr>
        <w:t>Формирования профессиональных компетенций / вида профессиональной деятельности:</w:t>
      </w:r>
    </w:p>
    <w:tbl>
      <w:tblPr>
        <w:tblStyle w:val="16"/>
        <w:tblW w:w="10201" w:type="dxa"/>
        <w:tblLook w:val="04A0" w:firstRow="1" w:lastRow="0" w:firstColumn="1" w:lastColumn="0" w:noHBand="0" w:noVBand="1"/>
      </w:tblPr>
      <w:tblGrid>
        <w:gridCol w:w="2830"/>
        <w:gridCol w:w="7371"/>
      </w:tblGrid>
      <w:tr w:rsidR="00A37BAB" w:rsidRPr="000F3AFE" w14:paraId="1CE4E9CE" w14:textId="77777777" w:rsidTr="000F3AFE">
        <w:tc>
          <w:tcPr>
            <w:tcW w:w="2830" w:type="dxa"/>
          </w:tcPr>
          <w:p w14:paraId="4EDA9F51" w14:textId="77777777" w:rsidR="00A37BAB" w:rsidRPr="000F3AFE" w:rsidRDefault="00A37BAB" w:rsidP="009F0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0F3AFE">
              <w:rPr>
                <w:rFonts w:ascii="Times New Roman" w:hAnsi="Times New Roman"/>
                <w:sz w:val="24"/>
                <w:szCs w:val="24"/>
              </w:rPr>
              <w:t>ВД</w:t>
            </w:r>
          </w:p>
        </w:tc>
        <w:tc>
          <w:tcPr>
            <w:tcW w:w="7371" w:type="dxa"/>
          </w:tcPr>
          <w:p w14:paraId="341ECE81" w14:textId="77777777" w:rsidR="00A37BAB" w:rsidRPr="000F3AFE" w:rsidRDefault="00A37BAB" w:rsidP="009F0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0F3AFE">
              <w:rPr>
                <w:rFonts w:ascii="Times New Roman" w:hAnsi="Times New Roman"/>
                <w:sz w:val="24"/>
                <w:szCs w:val="24"/>
              </w:rPr>
              <w:t xml:space="preserve">Требования к умениям </w:t>
            </w:r>
          </w:p>
        </w:tc>
      </w:tr>
      <w:tr w:rsidR="00A37BAB" w:rsidRPr="000F3AFE" w14:paraId="1B08F342" w14:textId="77777777" w:rsidTr="000F3AFE">
        <w:tc>
          <w:tcPr>
            <w:tcW w:w="2830" w:type="dxa"/>
            <w:vAlign w:val="center"/>
          </w:tcPr>
          <w:p w14:paraId="14EA4D7E" w14:textId="77777777" w:rsidR="00A37BAB" w:rsidRPr="000F3AFE" w:rsidRDefault="00A37BAB" w:rsidP="009F0E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3AFE">
              <w:rPr>
                <w:rFonts w:ascii="Times New Roman" w:hAnsi="Times New Roman"/>
                <w:sz w:val="24"/>
                <w:szCs w:val="24"/>
              </w:rPr>
              <w:t>ВД 1. Организация мероприятий, направленных на укрепление здоровья ребенка и его физическое развитие</w:t>
            </w:r>
          </w:p>
        </w:tc>
        <w:tc>
          <w:tcPr>
            <w:tcW w:w="7371" w:type="dxa"/>
          </w:tcPr>
          <w:p w14:paraId="7BABA373" w14:textId="77777777" w:rsidR="00A37BAB" w:rsidRPr="000F3AFE" w:rsidRDefault="00A37BAB" w:rsidP="00A37BAB">
            <w:pPr>
              <w:numPr>
                <w:ilvl w:val="0"/>
                <w:numId w:val="43"/>
              </w:numPr>
              <w:tabs>
                <w:tab w:val="left" w:pos="459"/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284"/>
              <w:contextualSpacing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0F3AFE">
              <w:rPr>
                <w:rFonts w:ascii="Times New Roman" w:hAnsi="Times New Roman"/>
                <w:sz w:val="24"/>
                <w:szCs w:val="24"/>
              </w:rPr>
              <w:t xml:space="preserve">определять цели, задачи, содержание, методы и средства физического воспитания и развития детей раннего и дошкольного возраста; </w:t>
            </w:r>
          </w:p>
          <w:p w14:paraId="02AA7A54" w14:textId="77777777" w:rsidR="00A37BAB" w:rsidRPr="000F3AFE" w:rsidRDefault="00A37BAB" w:rsidP="00A37BAB">
            <w:pPr>
              <w:numPr>
                <w:ilvl w:val="0"/>
                <w:numId w:val="43"/>
              </w:numPr>
              <w:tabs>
                <w:tab w:val="left" w:pos="459"/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284"/>
              <w:contextualSpacing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0F3AFE">
              <w:rPr>
                <w:rFonts w:ascii="Times New Roman" w:hAnsi="Times New Roman"/>
                <w:sz w:val="24"/>
                <w:szCs w:val="24"/>
              </w:rPr>
              <w:t xml:space="preserve">планировать работу по физическому воспитанию и развитию детей в соответствии с возрастом и режимом работы образовательной организации; </w:t>
            </w:r>
          </w:p>
          <w:p w14:paraId="61238C41" w14:textId="77777777" w:rsidR="00A37BAB" w:rsidRPr="000F3AFE" w:rsidRDefault="00A37BAB" w:rsidP="00A37BAB">
            <w:pPr>
              <w:numPr>
                <w:ilvl w:val="0"/>
                <w:numId w:val="43"/>
              </w:numPr>
              <w:tabs>
                <w:tab w:val="left" w:pos="459"/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284"/>
              <w:contextualSpacing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0F3AFE">
              <w:rPr>
                <w:rFonts w:ascii="Times New Roman" w:hAnsi="Times New Roman"/>
                <w:sz w:val="24"/>
                <w:szCs w:val="24"/>
              </w:rPr>
              <w:t xml:space="preserve">организовывать процесс адаптации детей к условиям образовательной организации, определять способы введения ребенка в условия образовательной организации; </w:t>
            </w:r>
          </w:p>
          <w:p w14:paraId="2BC88C1C" w14:textId="77777777" w:rsidR="00A37BAB" w:rsidRPr="000F3AFE" w:rsidRDefault="00A37BAB" w:rsidP="00A37BAB">
            <w:pPr>
              <w:numPr>
                <w:ilvl w:val="0"/>
                <w:numId w:val="43"/>
              </w:numPr>
              <w:tabs>
                <w:tab w:val="left" w:pos="459"/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284"/>
              <w:contextualSpacing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0F3AFE">
              <w:rPr>
                <w:rFonts w:ascii="Times New Roman" w:hAnsi="Times New Roman"/>
                <w:sz w:val="24"/>
                <w:szCs w:val="24"/>
              </w:rPr>
              <w:t xml:space="preserve">создавать педагогические условия проведения умывания, одевания, питания, организации сна в соответствии с возрастом; </w:t>
            </w:r>
          </w:p>
          <w:p w14:paraId="47B3C744" w14:textId="77777777" w:rsidR="00A37BAB" w:rsidRPr="000F3AFE" w:rsidRDefault="00A37BAB" w:rsidP="00A37BAB">
            <w:pPr>
              <w:numPr>
                <w:ilvl w:val="0"/>
                <w:numId w:val="43"/>
              </w:numPr>
              <w:tabs>
                <w:tab w:val="left" w:pos="459"/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284"/>
              <w:contextualSpacing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0F3AFE">
              <w:rPr>
                <w:rFonts w:ascii="Times New Roman" w:hAnsi="Times New Roman"/>
                <w:sz w:val="24"/>
                <w:szCs w:val="24"/>
              </w:rPr>
              <w:t xml:space="preserve">проводить мероприятия двигательного режима (утреннюю гимнастику, занятия, прогулки, закаливание, физкультурные досуги, праздники) с учетом анатомо-физиологических особенностей детей и санитарно-гигиенических норм; </w:t>
            </w:r>
          </w:p>
          <w:p w14:paraId="56F06547" w14:textId="77777777" w:rsidR="00A37BAB" w:rsidRPr="000F3AFE" w:rsidRDefault="00A37BAB" w:rsidP="00A37BAB">
            <w:pPr>
              <w:numPr>
                <w:ilvl w:val="0"/>
                <w:numId w:val="43"/>
              </w:numPr>
              <w:tabs>
                <w:tab w:val="left" w:pos="459"/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284"/>
              <w:contextualSpacing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0F3AFE">
              <w:rPr>
                <w:rFonts w:ascii="Times New Roman" w:hAnsi="Times New Roman"/>
                <w:sz w:val="24"/>
                <w:szCs w:val="24"/>
              </w:rPr>
              <w:t xml:space="preserve">проводить работу по предупреждению детского травматизма: проверять оборудование, материалы, инвентарь, сооружения на пригодность использования в работе с детьми; </w:t>
            </w:r>
          </w:p>
          <w:p w14:paraId="5F6A2C02" w14:textId="77777777" w:rsidR="00A37BAB" w:rsidRPr="000F3AFE" w:rsidRDefault="00A37BAB" w:rsidP="00A37BAB">
            <w:pPr>
              <w:numPr>
                <w:ilvl w:val="0"/>
                <w:numId w:val="43"/>
              </w:numPr>
              <w:tabs>
                <w:tab w:val="left" w:pos="459"/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284"/>
              <w:contextualSpacing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0F3AFE">
              <w:rPr>
                <w:rFonts w:ascii="Times New Roman" w:hAnsi="Times New Roman"/>
                <w:sz w:val="24"/>
                <w:szCs w:val="24"/>
              </w:rPr>
              <w:t>использовать спортивный инвентарь и оборудование в ходе образовательного процесса;</w:t>
            </w:r>
          </w:p>
          <w:p w14:paraId="0727330E" w14:textId="77777777" w:rsidR="00A37BAB" w:rsidRPr="000F3AFE" w:rsidRDefault="00A37BAB" w:rsidP="00A37BAB">
            <w:pPr>
              <w:numPr>
                <w:ilvl w:val="0"/>
                <w:numId w:val="43"/>
              </w:numPr>
              <w:tabs>
                <w:tab w:val="left" w:pos="459"/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284"/>
              <w:contextualSpacing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0F3AFE">
              <w:rPr>
                <w:rFonts w:ascii="Times New Roman" w:hAnsi="Times New Roman"/>
                <w:sz w:val="24"/>
                <w:szCs w:val="24"/>
              </w:rPr>
              <w:t xml:space="preserve"> показывать детям физические упражнения, ритмические движения под музыку; </w:t>
            </w:r>
          </w:p>
          <w:p w14:paraId="05DE49E6" w14:textId="77777777" w:rsidR="00A37BAB" w:rsidRPr="000F3AFE" w:rsidRDefault="00A37BAB" w:rsidP="00A37BAB">
            <w:pPr>
              <w:numPr>
                <w:ilvl w:val="0"/>
                <w:numId w:val="43"/>
              </w:numPr>
              <w:tabs>
                <w:tab w:val="left" w:pos="459"/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284"/>
              <w:contextualSpacing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0F3AFE">
              <w:rPr>
                <w:rFonts w:ascii="Times New Roman" w:hAnsi="Times New Roman"/>
                <w:sz w:val="24"/>
                <w:szCs w:val="24"/>
              </w:rPr>
              <w:t xml:space="preserve">определять способы контроля за состоянием здоровья, изменениями в самочувствии каждого ребенка в период пребывания в образовательной организации; </w:t>
            </w:r>
          </w:p>
          <w:p w14:paraId="3BC5BDAB" w14:textId="77777777" w:rsidR="00A37BAB" w:rsidRPr="000F3AFE" w:rsidRDefault="00A37BAB" w:rsidP="00A37BAB">
            <w:pPr>
              <w:numPr>
                <w:ilvl w:val="0"/>
                <w:numId w:val="43"/>
              </w:numPr>
              <w:tabs>
                <w:tab w:val="left" w:pos="459"/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284"/>
              <w:contextualSpacing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0F3AFE">
              <w:rPr>
                <w:rFonts w:ascii="Times New Roman" w:hAnsi="Times New Roman"/>
                <w:sz w:val="24"/>
                <w:szCs w:val="24"/>
              </w:rPr>
              <w:t xml:space="preserve">определять способы педагогической поддержки воспитанников; </w:t>
            </w:r>
          </w:p>
          <w:p w14:paraId="2C0A1D0B" w14:textId="77777777" w:rsidR="00A37BAB" w:rsidRPr="000F3AFE" w:rsidRDefault="00A37BAB" w:rsidP="00A37BAB">
            <w:pPr>
              <w:numPr>
                <w:ilvl w:val="0"/>
                <w:numId w:val="43"/>
              </w:numPr>
              <w:tabs>
                <w:tab w:val="left" w:pos="459"/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284"/>
              <w:contextualSpacing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0F3AFE">
              <w:rPr>
                <w:rFonts w:ascii="Times New Roman" w:hAnsi="Times New Roman"/>
                <w:sz w:val="24"/>
                <w:szCs w:val="24"/>
              </w:rPr>
              <w:t>анализировать проведение режимных моментов (умывание, одевание, питание, сон), мероприятий двигательного режима (утреннюю гимнастику, занятия, прогулки, закаливание, физкультурные досуги, праздники) в условиях образовательной организации;</w:t>
            </w:r>
          </w:p>
        </w:tc>
      </w:tr>
      <w:tr w:rsidR="00A37BAB" w:rsidRPr="000F3AFE" w14:paraId="0C93DDFC" w14:textId="77777777" w:rsidTr="000F3AFE">
        <w:tc>
          <w:tcPr>
            <w:tcW w:w="2830" w:type="dxa"/>
            <w:vAlign w:val="center"/>
          </w:tcPr>
          <w:p w14:paraId="4168F0A9" w14:textId="77777777" w:rsidR="00A37BAB" w:rsidRPr="000F3AFE" w:rsidRDefault="00A37BAB" w:rsidP="009F0ECD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0F3AFE">
              <w:rPr>
                <w:rFonts w:ascii="Times New Roman" w:hAnsi="Times New Roman"/>
                <w:sz w:val="24"/>
                <w:szCs w:val="24"/>
              </w:rPr>
              <w:t>ВД 2. Организация различных видов деятельности и общения детей</w:t>
            </w:r>
          </w:p>
        </w:tc>
        <w:tc>
          <w:tcPr>
            <w:tcW w:w="7371" w:type="dxa"/>
          </w:tcPr>
          <w:p w14:paraId="71E55A62" w14:textId="77777777" w:rsidR="00A37BAB" w:rsidRPr="000F3AFE" w:rsidRDefault="00A37BAB" w:rsidP="00A37BAB">
            <w:pPr>
              <w:numPr>
                <w:ilvl w:val="0"/>
                <w:numId w:val="43"/>
              </w:numPr>
              <w:tabs>
                <w:tab w:val="left" w:pos="459"/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318"/>
              <w:contextualSpacing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0F3AFE">
              <w:rPr>
                <w:rFonts w:ascii="Times New Roman" w:hAnsi="Times New Roman"/>
                <w:sz w:val="24"/>
                <w:szCs w:val="24"/>
              </w:rPr>
              <w:t xml:space="preserve">определять цели, задачи, содержание, методы и средства руководства игровой, трудовой, продуктивной деятельностью детей; </w:t>
            </w:r>
          </w:p>
          <w:p w14:paraId="06C95D63" w14:textId="77777777" w:rsidR="00A37BAB" w:rsidRPr="000F3AFE" w:rsidRDefault="00A37BAB" w:rsidP="00A37BAB">
            <w:pPr>
              <w:numPr>
                <w:ilvl w:val="0"/>
                <w:numId w:val="43"/>
              </w:numPr>
              <w:tabs>
                <w:tab w:val="left" w:pos="459"/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318"/>
              <w:contextualSpacing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0F3AFE">
              <w:rPr>
                <w:rFonts w:ascii="Times New Roman" w:hAnsi="Times New Roman"/>
                <w:sz w:val="24"/>
                <w:szCs w:val="24"/>
              </w:rPr>
              <w:t xml:space="preserve">определять педагогические условия организации общения детей; </w:t>
            </w:r>
          </w:p>
          <w:p w14:paraId="76105523" w14:textId="77777777" w:rsidR="00A37BAB" w:rsidRPr="000F3AFE" w:rsidRDefault="00A37BAB" w:rsidP="00A37BAB">
            <w:pPr>
              <w:numPr>
                <w:ilvl w:val="0"/>
                <w:numId w:val="43"/>
              </w:numPr>
              <w:tabs>
                <w:tab w:val="left" w:pos="459"/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318"/>
              <w:contextualSpacing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0F3AFE">
              <w:rPr>
                <w:rFonts w:ascii="Times New Roman" w:hAnsi="Times New Roman"/>
                <w:sz w:val="24"/>
                <w:szCs w:val="24"/>
              </w:rPr>
              <w:t xml:space="preserve">играть с детьми и стимулировать самостоятельную игровую деятельность детей; </w:t>
            </w:r>
          </w:p>
          <w:p w14:paraId="6B9F0611" w14:textId="77777777" w:rsidR="00A37BAB" w:rsidRPr="000F3AFE" w:rsidRDefault="00A37BAB" w:rsidP="00A37BAB">
            <w:pPr>
              <w:numPr>
                <w:ilvl w:val="0"/>
                <w:numId w:val="43"/>
              </w:numPr>
              <w:tabs>
                <w:tab w:val="left" w:pos="459"/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318"/>
              <w:contextualSpacing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0F3AFE">
              <w:rPr>
                <w:rFonts w:ascii="Times New Roman" w:hAnsi="Times New Roman"/>
                <w:sz w:val="24"/>
                <w:szCs w:val="24"/>
              </w:rPr>
              <w:t xml:space="preserve">использовать прямые и косвенные приемы руководства игрой; </w:t>
            </w:r>
          </w:p>
          <w:p w14:paraId="4EB898CF" w14:textId="77777777" w:rsidR="00A37BAB" w:rsidRPr="000F3AFE" w:rsidRDefault="00A37BAB" w:rsidP="00A37BAB">
            <w:pPr>
              <w:numPr>
                <w:ilvl w:val="0"/>
                <w:numId w:val="43"/>
              </w:numPr>
              <w:tabs>
                <w:tab w:val="left" w:pos="459"/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318"/>
              <w:contextualSpacing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0F3AFE">
              <w:rPr>
                <w:rFonts w:ascii="Times New Roman" w:hAnsi="Times New Roman"/>
                <w:sz w:val="24"/>
                <w:szCs w:val="24"/>
              </w:rPr>
              <w:t xml:space="preserve">организовывать посильный труд дошкольников с учетом возраста и вида трудовой деятельности (хозяйственно-бытовой, по самообслуживанию, в природе, ручной труд); </w:t>
            </w:r>
          </w:p>
          <w:p w14:paraId="1ACB26ED" w14:textId="77777777" w:rsidR="00A37BAB" w:rsidRPr="000F3AFE" w:rsidRDefault="00A37BAB" w:rsidP="00A37BAB">
            <w:pPr>
              <w:numPr>
                <w:ilvl w:val="0"/>
                <w:numId w:val="43"/>
              </w:numPr>
              <w:tabs>
                <w:tab w:val="left" w:pos="459"/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318"/>
              <w:contextualSpacing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0F3AFE">
              <w:rPr>
                <w:rFonts w:ascii="Times New Roman" w:hAnsi="Times New Roman"/>
                <w:sz w:val="24"/>
                <w:szCs w:val="24"/>
              </w:rPr>
              <w:t xml:space="preserve">ухаживать за растениями и животными; </w:t>
            </w:r>
          </w:p>
          <w:p w14:paraId="7EA110E2" w14:textId="77777777" w:rsidR="00A37BAB" w:rsidRPr="000F3AFE" w:rsidRDefault="00A37BAB" w:rsidP="00A37BAB">
            <w:pPr>
              <w:numPr>
                <w:ilvl w:val="0"/>
                <w:numId w:val="43"/>
              </w:numPr>
              <w:tabs>
                <w:tab w:val="left" w:pos="459"/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318"/>
              <w:contextualSpacing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0F3AFE">
              <w:rPr>
                <w:rFonts w:ascii="Times New Roman" w:hAnsi="Times New Roman"/>
                <w:sz w:val="24"/>
                <w:szCs w:val="24"/>
              </w:rPr>
              <w:t xml:space="preserve">общаться с детьми, использовать вербальные и невербальные средства стимулирования и поддержки детей, помогать детям, испытывающим затруднения в общении; </w:t>
            </w:r>
          </w:p>
          <w:p w14:paraId="0411B68D" w14:textId="77777777" w:rsidR="00A37BAB" w:rsidRPr="000F3AFE" w:rsidRDefault="00A37BAB" w:rsidP="00A37BAB">
            <w:pPr>
              <w:numPr>
                <w:ilvl w:val="0"/>
                <w:numId w:val="43"/>
              </w:numPr>
              <w:tabs>
                <w:tab w:val="left" w:pos="459"/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318"/>
              <w:contextualSpacing/>
              <w:jc w:val="both"/>
              <w:rPr>
                <w:rFonts w:ascii="Times New Roman" w:hAnsi="Times New Roman"/>
                <w:b/>
                <w:caps/>
                <w:spacing w:val="-2"/>
                <w:sz w:val="24"/>
                <w:szCs w:val="24"/>
              </w:rPr>
            </w:pPr>
            <w:r w:rsidRPr="000F3A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руководить продуктивными видами деятельности с учетом возраста и индивидуальных особенностей детей группы; </w:t>
            </w:r>
          </w:p>
          <w:p w14:paraId="3694E9DC" w14:textId="77777777" w:rsidR="00A37BAB" w:rsidRPr="000F3AFE" w:rsidRDefault="00A37BAB" w:rsidP="00A37BAB">
            <w:pPr>
              <w:numPr>
                <w:ilvl w:val="0"/>
                <w:numId w:val="43"/>
              </w:numPr>
              <w:tabs>
                <w:tab w:val="left" w:pos="459"/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318"/>
              <w:contextualSpacing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0F3AFE">
              <w:rPr>
                <w:rFonts w:ascii="Times New Roman" w:hAnsi="Times New Roman"/>
                <w:sz w:val="24"/>
                <w:szCs w:val="24"/>
              </w:rPr>
              <w:t xml:space="preserve">оценивать продукты детской деятельности; </w:t>
            </w:r>
          </w:p>
          <w:p w14:paraId="09DC5DF7" w14:textId="77777777" w:rsidR="00A37BAB" w:rsidRPr="000F3AFE" w:rsidRDefault="00A37BAB" w:rsidP="00A37BAB">
            <w:pPr>
              <w:numPr>
                <w:ilvl w:val="0"/>
                <w:numId w:val="43"/>
              </w:numPr>
              <w:tabs>
                <w:tab w:val="left" w:pos="459"/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318"/>
              <w:contextualSpacing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0F3AFE">
              <w:rPr>
                <w:rFonts w:ascii="Times New Roman" w:hAnsi="Times New Roman"/>
                <w:sz w:val="24"/>
                <w:szCs w:val="24"/>
              </w:rPr>
              <w:t xml:space="preserve">изготавливать поделки из различных материалов; </w:t>
            </w:r>
          </w:p>
          <w:p w14:paraId="660D7351" w14:textId="77777777" w:rsidR="00A37BAB" w:rsidRPr="000F3AFE" w:rsidRDefault="00A37BAB" w:rsidP="00A37BAB">
            <w:pPr>
              <w:numPr>
                <w:ilvl w:val="0"/>
                <w:numId w:val="43"/>
              </w:numPr>
              <w:tabs>
                <w:tab w:val="left" w:pos="459"/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318"/>
              <w:contextualSpacing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0F3A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рисовать, лепить, конструировать; петь, играть на детских музыкальных инструментах, танцевать; </w:t>
            </w:r>
          </w:p>
          <w:p w14:paraId="2D0DD92C" w14:textId="77777777" w:rsidR="00A37BAB" w:rsidRPr="000F3AFE" w:rsidRDefault="00A37BAB" w:rsidP="00A37BAB">
            <w:pPr>
              <w:numPr>
                <w:ilvl w:val="0"/>
                <w:numId w:val="43"/>
              </w:numPr>
              <w:tabs>
                <w:tab w:val="left" w:pos="459"/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318"/>
              <w:contextualSpacing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0F3AFE">
              <w:rPr>
                <w:rFonts w:ascii="Times New Roman" w:hAnsi="Times New Roman"/>
                <w:sz w:val="24"/>
                <w:szCs w:val="24"/>
              </w:rPr>
              <w:t xml:space="preserve">организовывать детский досуг; </w:t>
            </w:r>
          </w:p>
          <w:p w14:paraId="0751324C" w14:textId="77777777" w:rsidR="00A37BAB" w:rsidRPr="000F3AFE" w:rsidRDefault="00A37BAB" w:rsidP="00A37BAB">
            <w:pPr>
              <w:numPr>
                <w:ilvl w:val="0"/>
                <w:numId w:val="43"/>
              </w:numPr>
              <w:tabs>
                <w:tab w:val="left" w:pos="459"/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318"/>
              <w:contextualSpacing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0F3AFE">
              <w:rPr>
                <w:rFonts w:ascii="Times New Roman" w:hAnsi="Times New Roman"/>
                <w:sz w:val="24"/>
                <w:szCs w:val="24"/>
              </w:rPr>
              <w:t xml:space="preserve">осуществлять показ приемов работы с атрибутами разных видов театров; </w:t>
            </w:r>
          </w:p>
          <w:p w14:paraId="510341C2" w14:textId="77777777" w:rsidR="00A37BAB" w:rsidRPr="000F3AFE" w:rsidRDefault="00A37BAB" w:rsidP="00A37BAB">
            <w:pPr>
              <w:numPr>
                <w:ilvl w:val="0"/>
                <w:numId w:val="43"/>
              </w:numPr>
              <w:tabs>
                <w:tab w:val="left" w:pos="459"/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318"/>
              <w:contextualSpacing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0F3AFE">
              <w:rPr>
                <w:rFonts w:ascii="Times New Roman" w:hAnsi="Times New Roman"/>
                <w:sz w:val="24"/>
                <w:szCs w:val="24"/>
              </w:rPr>
              <w:t xml:space="preserve">анализировать проведение игры и проектировать ее изменения в соответствии с возрастом и индивидуальными особенностями детей группы; </w:t>
            </w:r>
          </w:p>
          <w:p w14:paraId="04FE9981" w14:textId="77777777" w:rsidR="00A37BAB" w:rsidRPr="000F3AFE" w:rsidRDefault="00A37BAB" w:rsidP="00A37BAB">
            <w:pPr>
              <w:numPr>
                <w:ilvl w:val="0"/>
                <w:numId w:val="43"/>
              </w:numPr>
              <w:tabs>
                <w:tab w:val="left" w:pos="459"/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318"/>
              <w:contextualSpacing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0F3AFE">
              <w:rPr>
                <w:rFonts w:ascii="Times New Roman" w:hAnsi="Times New Roman"/>
                <w:sz w:val="24"/>
                <w:szCs w:val="24"/>
              </w:rPr>
              <w:t xml:space="preserve">анализировать приемы организации и руководства посильным трудом дошкольников и продуктивными видами деятельности (рисование, аппликация, лепка, конструирование) с учетом возраста и психофизического развития детей; </w:t>
            </w:r>
          </w:p>
          <w:p w14:paraId="36539E2A" w14:textId="77777777" w:rsidR="00A37BAB" w:rsidRPr="000F3AFE" w:rsidRDefault="00A37BAB" w:rsidP="00A37BAB">
            <w:pPr>
              <w:numPr>
                <w:ilvl w:val="0"/>
                <w:numId w:val="43"/>
              </w:numPr>
              <w:tabs>
                <w:tab w:val="left" w:pos="459"/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318"/>
              <w:contextualSpacing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0F3AFE">
              <w:rPr>
                <w:rFonts w:ascii="Times New Roman" w:hAnsi="Times New Roman"/>
                <w:sz w:val="24"/>
                <w:szCs w:val="24"/>
              </w:rPr>
              <w:t xml:space="preserve">анализировать педагогические условия, способствующие возникновению и развитию общения, принимать решения по их коррекции; </w:t>
            </w:r>
          </w:p>
          <w:p w14:paraId="40E782DB" w14:textId="77777777" w:rsidR="00A37BAB" w:rsidRPr="000F3AFE" w:rsidRDefault="00A37BAB" w:rsidP="00A37BAB">
            <w:pPr>
              <w:numPr>
                <w:ilvl w:val="0"/>
                <w:numId w:val="43"/>
              </w:numPr>
              <w:tabs>
                <w:tab w:val="left" w:pos="459"/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318"/>
              <w:contextualSpacing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0F3AFE">
              <w:rPr>
                <w:rFonts w:ascii="Times New Roman" w:hAnsi="Times New Roman"/>
                <w:sz w:val="24"/>
                <w:szCs w:val="24"/>
              </w:rPr>
              <w:t>анализировать подготовку и проведение праздников и развлечений;</w:t>
            </w:r>
          </w:p>
        </w:tc>
      </w:tr>
      <w:tr w:rsidR="00A37BAB" w:rsidRPr="000F3AFE" w14:paraId="08D58D71" w14:textId="77777777" w:rsidTr="000F3AFE">
        <w:tc>
          <w:tcPr>
            <w:tcW w:w="2830" w:type="dxa"/>
            <w:vAlign w:val="center"/>
          </w:tcPr>
          <w:p w14:paraId="1FB7B888" w14:textId="77777777" w:rsidR="00A37BAB" w:rsidRPr="000F3AFE" w:rsidRDefault="00A37BAB" w:rsidP="009F0ECD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0F3AFE">
              <w:rPr>
                <w:rFonts w:ascii="Times New Roman" w:hAnsi="Times New Roman"/>
                <w:sz w:val="24"/>
                <w:szCs w:val="24"/>
              </w:rPr>
              <w:lastRenderedPageBreak/>
              <w:t>ВД 3. Организация занятий по основным общеобразовательным программам дошкольного образования</w:t>
            </w:r>
          </w:p>
        </w:tc>
        <w:tc>
          <w:tcPr>
            <w:tcW w:w="7371" w:type="dxa"/>
          </w:tcPr>
          <w:p w14:paraId="662F04C8" w14:textId="77777777" w:rsidR="00A37BAB" w:rsidRPr="000F3AFE" w:rsidRDefault="00A37BAB" w:rsidP="00A37BAB">
            <w:pPr>
              <w:numPr>
                <w:ilvl w:val="0"/>
                <w:numId w:val="43"/>
              </w:numPr>
              <w:tabs>
                <w:tab w:val="left" w:pos="459"/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318"/>
              <w:contextualSpacing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0F3AFE">
              <w:rPr>
                <w:rFonts w:ascii="Times New Roman" w:hAnsi="Times New Roman"/>
                <w:sz w:val="24"/>
                <w:szCs w:val="24"/>
              </w:rPr>
              <w:t xml:space="preserve">определять цели обучения, воспитания и развития личности дошкольника в зависимости от формы организации обучения, вида занятия и с учетом особенностей возраста; </w:t>
            </w:r>
          </w:p>
          <w:p w14:paraId="34D76285" w14:textId="77777777" w:rsidR="00A37BAB" w:rsidRPr="000F3AFE" w:rsidRDefault="00A37BAB" w:rsidP="00A37BAB">
            <w:pPr>
              <w:numPr>
                <w:ilvl w:val="0"/>
                <w:numId w:val="43"/>
              </w:numPr>
              <w:tabs>
                <w:tab w:val="left" w:pos="459"/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318"/>
              <w:contextualSpacing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0F3AFE">
              <w:rPr>
                <w:rFonts w:ascii="Times New Roman" w:hAnsi="Times New Roman"/>
                <w:sz w:val="24"/>
                <w:szCs w:val="24"/>
              </w:rPr>
              <w:t xml:space="preserve">формулировать задачи обучения, воспитания и развития личности дошкольника в соответствии с поставленными целями; </w:t>
            </w:r>
          </w:p>
          <w:p w14:paraId="45EB5771" w14:textId="77777777" w:rsidR="00A37BAB" w:rsidRPr="000F3AFE" w:rsidRDefault="00A37BAB" w:rsidP="00A37BAB">
            <w:pPr>
              <w:numPr>
                <w:ilvl w:val="0"/>
                <w:numId w:val="43"/>
              </w:numPr>
              <w:tabs>
                <w:tab w:val="left" w:pos="459"/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318"/>
              <w:contextualSpacing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0F3AFE">
              <w:rPr>
                <w:rFonts w:ascii="Times New Roman" w:hAnsi="Times New Roman"/>
                <w:sz w:val="24"/>
                <w:szCs w:val="24"/>
              </w:rPr>
              <w:t xml:space="preserve">оценивать задачи обучения, воспитания и развития на предмет их соответствия поставленной цели; </w:t>
            </w:r>
          </w:p>
          <w:p w14:paraId="70865CB2" w14:textId="77777777" w:rsidR="00A37BAB" w:rsidRPr="000F3AFE" w:rsidRDefault="00A37BAB" w:rsidP="00A37BAB">
            <w:pPr>
              <w:numPr>
                <w:ilvl w:val="0"/>
                <w:numId w:val="43"/>
              </w:numPr>
              <w:tabs>
                <w:tab w:val="left" w:pos="459"/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318"/>
              <w:contextualSpacing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0F3AFE">
              <w:rPr>
                <w:rFonts w:ascii="Times New Roman" w:hAnsi="Times New Roman"/>
                <w:sz w:val="24"/>
                <w:szCs w:val="24"/>
              </w:rPr>
              <w:t xml:space="preserve">использовать разнообразные методы, формы и средства организации деятельности детей на занятиях; </w:t>
            </w:r>
          </w:p>
          <w:p w14:paraId="6D9EFFEA" w14:textId="77777777" w:rsidR="00A37BAB" w:rsidRPr="000F3AFE" w:rsidRDefault="00A37BAB" w:rsidP="00A37BAB">
            <w:pPr>
              <w:numPr>
                <w:ilvl w:val="0"/>
                <w:numId w:val="43"/>
              </w:numPr>
              <w:tabs>
                <w:tab w:val="left" w:pos="459"/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318"/>
              <w:contextualSpacing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0F3AFE">
              <w:rPr>
                <w:rFonts w:ascii="Times New Roman" w:hAnsi="Times New Roman"/>
                <w:sz w:val="24"/>
                <w:szCs w:val="24"/>
              </w:rPr>
              <w:t xml:space="preserve">составлять программу работы с одаренными детьми в соответствии с индивидуальными особенностями развития личности ребенка; </w:t>
            </w:r>
          </w:p>
          <w:p w14:paraId="07CC998A" w14:textId="77777777" w:rsidR="00A37BAB" w:rsidRPr="000F3AFE" w:rsidRDefault="00A37BAB" w:rsidP="00A37BAB">
            <w:pPr>
              <w:numPr>
                <w:ilvl w:val="0"/>
                <w:numId w:val="43"/>
              </w:numPr>
              <w:tabs>
                <w:tab w:val="left" w:pos="459"/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318"/>
              <w:contextualSpacing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0F3AFE">
              <w:rPr>
                <w:rFonts w:ascii="Times New Roman" w:hAnsi="Times New Roman"/>
                <w:sz w:val="24"/>
                <w:szCs w:val="24"/>
              </w:rPr>
              <w:t xml:space="preserve">определять способы коррекционно-развивающей работы с детьми, имеющими трудности в обучении; использовать технические средства обучения (далее - ТСО) в образовательном процессе; </w:t>
            </w:r>
          </w:p>
          <w:p w14:paraId="4F2AFB67" w14:textId="77777777" w:rsidR="00A37BAB" w:rsidRPr="000F3AFE" w:rsidRDefault="00A37BAB" w:rsidP="00A37BAB">
            <w:pPr>
              <w:numPr>
                <w:ilvl w:val="0"/>
                <w:numId w:val="43"/>
              </w:numPr>
              <w:tabs>
                <w:tab w:val="left" w:pos="459"/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318"/>
              <w:contextualSpacing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0F3AFE">
              <w:rPr>
                <w:rFonts w:ascii="Times New Roman" w:hAnsi="Times New Roman"/>
                <w:sz w:val="24"/>
                <w:szCs w:val="24"/>
              </w:rPr>
              <w:t xml:space="preserve">выразительно читать литературные тексты; </w:t>
            </w:r>
          </w:p>
          <w:p w14:paraId="3EFB8811" w14:textId="77777777" w:rsidR="00A37BAB" w:rsidRPr="000F3AFE" w:rsidRDefault="00A37BAB" w:rsidP="00A37BAB">
            <w:pPr>
              <w:numPr>
                <w:ilvl w:val="0"/>
                <w:numId w:val="43"/>
              </w:numPr>
              <w:tabs>
                <w:tab w:val="left" w:pos="459"/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318"/>
              <w:contextualSpacing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0F3AFE">
              <w:rPr>
                <w:rFonts w:ascii="Times New Roman" w:hAnsi="Times New Roman"/>
                <w:sz w:val="24"/>
                <w:szCs w:val="24"/>
              </w:rPr>
              <w:t xml:space="preserve">отбирать средства определения результатов обучения, интерпретировать результаты диагностики; </w:t>
            </w:r>
          </w:p>
          <w:p w14:paraId="529FD25C" w14:textId="77777777" w:rsidR="00A37BAB" w:rsidRPr="000F3AFE" w:rsidRDefault="00A37BAB" w:rsidP="00A37BAB">
            <w:pPr>
              <w:numPr>
                <w:ilvl w:val="0"/>
                <w:numId w:val="43"/>
              </w:numPr>
              <w:tabs>
                <w:tab w:val="left" w:pos="459"/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318"/>
              <w:contextualSpacing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0F3AFE">
              <w:rPr>
                <w:rFonts w:ascii="Times New Roman" w:hAnsi="Times New Roman"/>
                <w:sz w:val="24"/>
                <w:szCs w:val="24"/>
              </w:rPr>
              <w:t xml:space="preserve">анализировать занятия, наблюдения, экскурсии; </w:t>
            </w:r>
          </w:p>
          <w:p w14:paraId="5855F99F" w14:textId="77777777" w:rsidR="00A37BAB" w:rsidRPr="000F3AFE" w:rsidRDefault="00A37BAB" w:rsidP="009F0ECD">
            <w:pPr>
              <w:tabs>
                <w:tab w:val="left" w:pos="459"/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8"/>
              <w:contextualSpacing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14:paraId="75563FAC" w14:textId="77777777" w:rsidR="00A37BAB" w:rsidRPr="000F3AFE" w:rsidRDefault="00A37BAB" w:rsidP="00A37BAB">
            <w:pPr>
              <w:numPr>
                <w:ilvl w:val="0"/>
                <w:numId w:val="43"/>
              </w:numPr>
              <w:tabs>
                <w:tab w:val="left" w:pos="459"/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318"/>
              <w:contextualSpacing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0F3AFE">
              <w:rPr>
                <w:rFonts w:ascii="Times New Roman" w:hAnsi="Times New Roman"/>
                <w:sz w:val="24"/>
                <w:szCs w:val="24"/>
              </w:rPr>
              <w:t>осуществлять самоанализ, самоконтроль при проведении занятий, наблюдений и экскурсий;</w:t>
            </w:r>
          </w:p>
        </w:tc>
      </w:tr>
      <w:tr w:rsidR="00A37BAB" w:rsidRPr="000F3AFE" w14:paraId="69F179A8" w14:textId="77777777" w:rsidTr="000F3AFE">
        <w:tc>
          <w:tcPr>
            <w:tcW w:w="2830" w:type="dxa"/>
            <w:vAlign w:val="center"/>
          </w:tcPr>
          <w:p w14:paraId="039FE785" w14:textId="77777777" w:rsidR="00A37BAB" w:rsidRPr="000F3AFE" w:rsidRDefault="00A37BAB" w:rsidP="009F0ECD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0F3AFE">
              <w:rPr>
                <w:rFonts w:ascii="Times New Roman" w:hAnsi="Times New Roman"/>
                <w:sz w:val="24"/>
                <w:szCs w:val="24"/>
              </w:rPr>
              <w:t>ВД 4. Взаимодействие с родителями и сотрудниками образовательной организации</w:t>
            </w:r>
          </w:p>
        </w:tc>
        <w:tc>
          <w:tcPr>
            <w:tcW w:w="7371" w:type="dxa"/>
          </w:tcPr>
          <w:p w14:paraId="28818706" w14:textId="77777777" w:rsidR="00A37BAB" w:rsidRPr="000F3AFE" w:rsidRDefault="00A37BAB" w:rsidP="00A37BAB">
            <w:pPr>
              <w:numPr>
                <w:ilvl w:val="0"/>
                <w:numId w:val="43"/>
              </w:numPr>
              <w:tabs>
                <w:tab w:val="left" w:pos="459"/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284"/>
              <w:contextualSpacing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0F3AFE">
              <w:rPr>
                <w:rFonts w:ascii="Times New Roman" w:hAnsi="Times New Roman"/>
                <w:sz w:val="24"/>
                <w:szCs w:val="24"/>
              </w:rPr>
              <w:t xml:space="preserve">планировать работу с родителями (лицами, их заменяющими); </w:t>
            </w:r>
          </w:p>
          <w:p w14:paraId="0C25C361" w14:textId="77777777" w:rsidR="00A37BAB" w:rsidRPr="000F3AFE" w:rsidRDefault="00A37BAB" w:rsidP="00A37BAB">
            <w:pPr>
              <w:numPr>
                <w:ilvl w:val="0"/>
                <w:numId w:val="43"/>
              </w:numPr>
              <w:tabs>
                <w:tab w:val="left" w:pos="459"/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284"/>
              <w:contextualSpacing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0F3AFE">
              <w:rPr>
                <w:rFonts w:ascii="Times New Roman" w:hAnsi="Times New Roman"/>
                <w:sz w:val="24"/>
                <w:szCs w:val="24"/>
              </w:rPr>
              <w:t xml:space="preserve">изучать особенности семейного воспитания дошкольников, взаимоотношения родителей и детей в семье; </w:t>
            </w:r>
          </w:p>
          <w:p w14:paraId="1FC51DAF" w14:textId="77777777" w:rsidR="00A37BAB" w:rsidRPr="000F3AFE" w:rsidRDefault="00A37BAB" w:rsidP="00A37BAB">
            <w:pPr>
              <w:numPr>
                <w:ilvl w:val="0"/>
                <w:numId w:val="43"/>
              </w:numPr>
              <w:tabs>
                <w:tab w:val="left" w:pos="459"/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284"/>
              <w:contextualSpacing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0F3AFE">
              <w:rPr>
                <w:rFonts w:ascii="Times New Roman" w:hAnsi="Times New Roman"/>
                <w:sz w:val="24"/>
                <w:szCs w:val="24"/>
              </w:rPr>
              <w:t xml:space="preserve">формулировать цели и задачи работы с семьей; </w:t>
            </w:r>
          </w:p>
          <w:p w14:paraId="681073F3" w14:textId="77777777" w:rsidR="00A37BAB" w:rsidRPr="000F3AFE" w:rsidRDefault="00A37BAB" w:rsidP="00A37BAB">
            <w:pPr>
              <w:numPr>
                <w:ilvl w:val="0"/>
                <w:numId w:val="43"/>
              </w:numPr>
              <w:tabs>
                <w:tab w:val="left" w:pos="459"/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284"/>
              <w:contextualSpacing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0F3AFE">
              <w:rPr>
                <w:rFonts w:ascii="Times New Roman" w:hAnsi="Times New Roman"/>
                <w:sz w:val="24"/>
                <w:szCs w:val="24"/>
              </w:rPr>
              <w:t xml:space="preserve">организовывать и проводить разнообразные формы работы с семьей (родительские собрания, посещение детей на дому, беседы), привлекать родителей к проведению совместных мероприятий; </w:t>
            </w:r>
          </w:p>
          <w:p w14:paraId="5A3D2604" w14:textId="77777777" w:rsidR="00A37BAB" w:rsidRPr="000F3AFE" w:rsidRDefault="00A37BAB" w:rsidP="00A37BAB">
            <w:pPr>
              <w:numPr>
                <w:ilvl w:val="0"/>
                <w:numId w:val="43"/>
              </w:numPr>
              <w:tabs>
                <w:tab w:val="left" w:pos="459"/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284"/>
              <w:contextualSpacing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0F3AFE">
              <w:rPr>
                <w:rFonts w:ascii="Times New Roman" w:hAnsi="Times New Roman"/>
                <w:sz w:val="24"/>
                <w:szCs w:val="24"/>
              </w:rPr>
              <w:t xml:space="preserve">консультировать родителей по вопросам семейного воспитания, социального, психического и физического развития ребенка; </w:t>
            </w:r>
          </w:p>
          <w:p w14:paraId="76E84124" w14:textId="77777777" w:rsidR="00A37BAB" w:rsidRPr="000F3AFE" w:rsidRDefault="00A37BAB" w:rsidP="00A37BAB">
            <w:pPr>
              <w:numPr>
                <w:ilvl w:val="0"/>
                <w:numId w:val="43"/>
              </w:numPr>
              <w:tabs>
                <w:tab w:val="left" w:pos="459"/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284"/>
              <w:contextualSpacing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0F3AFE">
              <w:rPr>
                <w:rFonts w:ascii="Times New Roman" w:hAnsi="Times New Roman"/>
                <w:sz w:val="24"/>
                <w:szCs w:val="24"/>
              </w:rPr>
              <w:t xml:space="preserve">анализировать процесс и результаты работы с родителями (лицами, их заменяющими); </w:t>
            </w:r>
          </w:p>
          <w:p w14:paraId="4717EC2D" w14:textId="77777777" w:rsidR="00A37BAB" w:rsidRPr="000F3AFE" w:rsidRDefault="00A37BAB" w:rsidP="00A37BAB">
            <w:pPr>
              <w:numPr>
                <w:ilvl w:val="0"/>
                <w:numId w:val="43"/>
              </w:numPr>
              <w:tabs>
                <w:tab w:val="left" w:pos="459"/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284"/>
              <w:contextualSpacing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0F3AFE">
              <w:rPr>
                <w:rFonts w:ascii="Times New Roman" w:hAnsi="Times New Roman"/>
                <w:sz w:val="24"/>
                <w:szCs w:val="24"/>
              </w:rPr>
              <w:t xml:space="preserve">взаимодействовать с работниками дошкольной образовательной организации по вопросам воспитания, обучения и развития дошкольников; </w:t>
            </w:r>
          </w:p>
          <w:p w14:paraId="7BCC5BFA" w14:textId="77777777" w:rsidR="00A37BAB" w:rsidRPr="000F3AFE" w:rsidRDefault="00A37BAB" w:rsidP="00A37BAB">
            <w:pPr>
              <w:numPr>
                <w:ilvl w:val="0"/>
                <w:numId w:val="43"/>
              </w:numPr>
              <w:tabs>
                <w:tab w:val="left" w:pos="459"/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284"/>
              <w:contextualSpacing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0F3AFE">
              <w:rPr>
                <w:rFonts w:ascii="Times New Roman" w:hAnsi="Times New Roman"/>
                <w:sz w:val="24"/>
                <w:szCs w:val="24"/>
              </w:rPr>
              <w:t>руководить работой помощника воспитателя;</w:t>
            </w:r>
          </w:p>
        </w:tc>
      </w:tr>
      <w:tr w:rsidR="00A37BAB" w:rsidRPr="000F3AFE" w14:paraId="422555E2" w14:textId="77777777" w:rsidTr="000F3AFE">
        <w:tc>
          <w:tcPr>
            <w:tcW w:w="2830" w:type="dxa"/>
            <w:vAlign w:val="center"/>
          </w:tcPr>
          <w:p w14:paraId="6FD51B56" w14:textId="77777777" w:rsidR="00A37BAB" w:rsidRPr="000F3AFE" w:rsidRDefault="00A37BAB" w:rsidP="009F0ECD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0F3AFE">
              <w:rPr>
                <w:rFonts w:ascii="Times New Roman" w:hAnsi="Times New Roman"/>
                <w:sz w:val="24"/>
                <w:szCs w:val="24"/>
              </w:rPr>
              <w:lastRenderedPageBreak/>
              <w:t>ВД 5. Методическое обеспечение образовательного процесса</w:t>
            </w:r>
          </w:p>
        </w:tc>
        <w:tc>
          <w:tcPr>
            <w:tcW w:w="7371" w:type="dxa"/>
          </w:tcPr>
          <w:p w14:paraId="5D86B55D" w14:textId="77777777" w:rsidR="00A37BAB" w:rsidRPr="000F3AFE" w:rsidRDefault="00A37BAB" w:rsidP="00A37BAB">
            <w:pPr>
              <w:numPr>
                <w:ilvl w:val="0"/>
                <w:numId w:val="43"/>
              </w:numPr>
              <w:tabs>
                <w:tab w:val="left" w:pos="459"/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284"/>
              <w:contextualSpacing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0F3AFE">
              <w:rPr>
                <w:rFonts w:ascii="Times New Roman" w:hAnsi="Times New Roman"/>
                <w:sz w:val="24"/>
                <w:szCs w:val="24"/>
              </w:rPr>
              <w:t xml:space="preserve">анализировать примерные и вариативные программы дошкольного образования; </w:t>
            </w:r>
          </w:p>
          <w:p w14:paraId="13E8AC32" w14:textId="77777777" w:rsidR="00A37BAB" w:rsidRPr="000F3AFE" w:rsidRDefault="00A37BAB" w:rsidP="00A37BAB">
            <w:pPr>
              <w:numPr>
                <w:ilvl w:val="0"/>
                <w:numId w:val="43"/>
              </w:numPr>
              <w:tabs>
                <w:tab w:val="left" w:pos="459"/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284"/>
              <w:contextualSpacing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0F3AFE">
              <w:rPr>
                <w:rFonts w:ascii="Times New Roman" w:hAnsi="Times New Roman"/>
                <w:sz w:val="24"/>
                <w:szCs w:val="24"/>
              </w:rPr>
              <w:t xml:space="preserve">определять цели и задачи, содержание, формы, методы и средства при планировании дошкольного образования воспитанников; </w:t>
            </w:r>
          </w:p>
          <w:p w14:paraId="6022B3DB" w14:textId="77777777" w:rsidR="00A37BAB" w:rsidRPr="000F3AFE" w:rsidRDefault="00A37BAB" w:rsidP="00A37BAB">
            <w:pPr>
              <w:numPr>
                <w:ilvl w:val="0"/>
                <w:numId w:val="43"/>
              </w:numPr>
              <w:tabs>
                <w:tab w:val="left" w:pos="459"/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284"/>
              <w:contextualSpacing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0F3AFE">
              <w:rPr>
                <w:rFonts w:ascii="Times New Roman" w:hAnsi="Times New Roman"/>
                <w:sz w:val="24"/>
                <w:szCs w:val="24"/>
              </w:rPr>
              <w:t xml:space="preserve">осуществлять планирование с учетом особенностей возраста, группы, отдельных воспитанников; </w:t>
            </w:r>
          </w:p>
          <w:p w14:paraId="2E5AD384" w14:textId="77777777" w:rsidR="00A37BAB" w:rsidRPr="000F3AFE" w:rsidRDefault="00A37BAB" w:rsidP="00A37BAB">
            <w:pPr>
              <w:numPr>
                <w:ilvl w:val="0"/>
                <w:numId w:val="43"/>
              </w:numPr>
              <w:tabs>
                <w:tab w:val="left" w:pos="459"/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284"/>
              <w:contextualSpacing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0F3AFE">
              <w:rPr>
                <w:rFonts w:ascii="Times New Roman" w:hAnsi="Times New Roman"/>
                <w:sz w:val="24"/>
                <w:szCs w:val="24"/>
              </w:rPr>
              <w:t xml:space="preserve">определять педагогические проблемы методического характера и находить способы их решения; </w:t>
            </w:r>
          </w:p>
          <w:p w14:paraId="6D714B90" w14:textId="77777777" w:rsidR="00A37BAB" w:rsidRPr="000F3AFE" w:rsidRDefault="00A37BAB" w:rsidP="00A37BAB">
            <w:pPr>
              <w:numPr>
                <w:ilvl w:val="0"/>
                <w:numId w:val="43"/>
              </w:numPr>
              <w:tabs>
                <w:tab w:val="left" w:pos="459"/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284"/>
              <w:contextualSpacing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0F3AFE">
              <w:rPr>
                <w:rFonts w:ascii="Times New Roman" w:hAnsi="Times New Roman"/>
                <w:sz w:val="24"/>
                <w:szCs w:val="24"/>
              </w:rPr>
              <w:t xml:space="preserve">сравнивать эффективность применяемых методов дошкольного образования, выбирать наиболее эффективные образовательные технологии с учетом образовательных организаций и особенностей возраста воспитанников; </w:t>
            </w:r>
          </w:p>
          <w:p w14:paraId="2E6CC0A2" w14:textId="77777777" w:rsidR="00A37BAB" w:rsidRPr="000F3AFE" w:rsidRDefault="00A37BAB" w:rsidP="00A37BAB">
            <w:pPr>
              <w:numPr>
                <w:ilvl w:val="0"/>
                <w:numId w:val="43"/>
              </w:numPr>
              <w:tabs>
                <w:tab w:val="left" w:pos="459"/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284"/>
              <w:contextualSpacing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0F3AFE">
              <w:rPr>
                <w:rFonts w:ascii="Times New Roman" w:hAnsi="Times New Roman"/>
                <w:sz w:val="24"/>
                <w:szCs w:val="24"/>
              </w:rPr>
              <w:t xml:space="preserve">адаптировать и применять имеющиеся методические разработки; </w:t>
            </w:r>
          </w:p>
          <w:p w14:paraId="1D26E14B" w14:textId="77777777" w:rsidR="00A37BAB" w:rsidRPr="000F3AFE" w:rsidRDefault="00A37BAB" w:rsidP="00A37BAB">
            <w:pPr>
              <w:numPr>
                <w:ilvl w:val="0"/>
                <w:numId w:val="43"/>
              </w:numPr>
              <w:tabs>
                <w:tab w:val="left" w:pos="459"/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284"/>
              <w:contextualSpacing/>
              <w:jc w:val="both"/>
              <w:rPr>
                <w:rFonts w:ascii="Times New Roman" w:hAnsi="Times New Roman"/>
                <w:b/>
                <w:caps/>
                <w:spacing w:val="-2"/>
                <w:sz w:val="24"/>
                <w:szCs w:val="24"/>
              </w:rPr>
            </w:pPr>
            <w:r w:rsidRPr="000F3A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создавать в группе предметно-развивающую среду, соответствующую возрасту, целям и задачам дошкольного образования; готовить и оформлять отчеты, рефераты, конспекты; </w:t>
            </w:r>
          </w:p>
          <w:p w14:paraId="779DB6EF" w14:textId="77777777" w:rsidR="00A37BAB" w:rsidRPr="000F3AFE" w:rsidRDefault="00A37BAB" w:rsidP="00A37BAB">
            <w:pPr>
              <w:numPr>
                <w:ilvl w:val="0"/>
                <w:numId w:val="43"/>
              </w:numPr>
              <w:tabs>
                <w:tab w:val="left" w:pos="459"/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284"/>
              <w:contextualSpacing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0F3AFE">
              <w:rPr>
                <w:rFonts w:ascii="Times New Roman" w:hAnsi="Times New Roman"/>
                <w:sz w:val="24"/>
                <w:szCs w:val="24"/>
              </w:rPr>
              <w:t xml:space="preserve">с помощью руководителя определять цели, задачи, планировать исследовательскую и проектную деятельность в области дошкольного образования; </w:t>
            </w:r>
          </w:p>
          <w:p w14:paraId="787FF3F8" w14:textId="77777777" w:rsidR="00A37BAB" w:rsidRPr="000F3AFE" w:rsidRDefault="00A37BAB" w:rsidP="00A37BAB">
            <w:pPr>
              <w:numPr>
                <w:ilvl w:val="0"/>
                <w:numId w:val="43"/>
              </w:numPr>
              <w:tabs>
                <w:tab w:val="left" w:pos="459"/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284"/>
              <w:contextualSpacing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0F3AFE">
              <w:rPr>
                <w:rFonts w:ascii="Times New Roman" w:hAnsi="Times New Roman"/>
                <w:sz w:val="24"/>
                <w:szCs w:val="24"/>
              </w:rPr>
              <w:t xml:space="preserve">использовать методы и методики педагогического исследования и проектирования, подобранные совместно с руководителем; </w:t>
            </w:r>
          </w:p>
          <w:p w14:paraId="5FBF68C1" w14:textId="77777777" w:rsidR="00A37BAB" w:rsidRPr="000F3AFE" w:rsidRDefault="00A37BAB" w:rsidP="00A37BAB">
            <w:pPr>
              <w:numPr>
                <w:ilvl w:val="0"/>
                <w:numId w:val="43"/>
              </w:numPr>
              <w:tabs>
                <w:tab w:val="left" w:pos="459"/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284"/>
              <w:contextualSpacing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0F3AFE">
              <w:rPr>
                <w:rFonts w:ascii="Times New Roman" w:hAnsi="Times New Roman"/>
                <w:sz w:val="24"/>
                <w:szCs w:val="24"/>
              </w:rPr>
              <w:t xml:space="preserve">оформлять результаты исследовательской и проектной работы; </w:t>
            </w:r>
          </w:p>
          <w:p w14:paraId="4D229119" w14:textId="77777777" w:rsidR="00A37BAB" w:rsidRPr="000F3AFE" w:rsidRDefault="00A37BAB" w:rsidP="00A37BAB">
            <w:pPr>
              <w:numPr>
                <w:ilvl w:val="0"/>
                <w:numId w:val="43"/>
              </w:numPr>
              <w:tabs>
                <w:tab w:val="left" w:pos="459"/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284"/>
              <w:contextualSpacing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0F3AFE">
              <w:rPr>
                <w:rFonts w:ascii="Times New Roman" w:hAnsi="Times New Roman"/>
                <w:sz w:val="24"/>
                <w:szCs w:val="24"/>
              </w:rPr>
              <w:t>определять пути самосовершенствования педагогического мастерства.</w:t>
            </w:r>
          </w:p>
        </w:tc>
      </w:tr>
    </w:tbl>
    <w:p w14:paraId="73410534" w14:textId="43EA346B" w:rsidR="00607CA2" w:rsidRPr="000F3AFE" w:rsidRDefault="00607CA2" w:rsidP="00A37BAB">
      <w:pPr>
        <w:pStyle w:val="af3"/>
        <w:spacing w:before="7" w:after="1"/>
        <w:rPr>
          <w:sz w:val="13"/>
        </w:rPr>
      </w:pPr>
      <w:r w:rsidRPr="000F3AFE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D0837" wp14:editId="293791B2">
                <wp:simplePos x="0" y="0"/>
                <wp:positionH relativeFrom="page">
                  <wp:posOffset>7577455</wp:posOffset>
                </wp:positionH>
                <wp:positionV relativeFrom="page">
                  <wp:posOffset>10887710</wp:posOffset>
                </wp:positionV>
                <wp:extent cx="0" cy="0"/>
                <wp:effectExtent l="24130" t="10849610" r="23495" b="108483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657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oel="http://schemas.microsoft.com/office/2019/extlst">
            <w:pict>
              <v:line w14:anchorId="1A1F96B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6.65pt,857.3pt" to="596.65pt,8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XW+UgIAAGwEAAAOAAAAZHJzL2Uyb0RvYy54bWysVMGO0zAQvSPxD5bv3TTdbrcbNV2hpuWy&#10;QKVdPsC1ncbCsS3bbVohJOCM1E/gFziAtNIC35D+EbbTVF24IEQP7nhm/Pxm5jmj603JwZpqw6RI&#10;YXzWhYAKLAkTyxS+vpt1hhAYiwRBXAqawi018Hr89MmoUgntyUJyQjVwIMIklUphYa1KosjggpbI&#10;nElFhQvmUpfIuq1eRkSjyqGXPOp1u4OokpooLTE1xnmzJgjHAT/PKbav8txQC3gKHTcbVh3WhV+j&#10;8QglS41UwfCBBvoHFiViwl16hMqQRWCl2R9QJcNaGpnbMyzLSOY5wzTU4KqJu79Vc1sgRUMtrjlG&#10;Hdtk/h8sfrmea8BICnsQCFS6EdWf9+/3u/p7/WW/A/sP9c/6W/21vq9/1Pf7j85+2H9ytg/WDwf3&#10;DvR8JytlEgc4EXPte4E34lbdSPzGACEnBRJLGiq62yp3TexPRI+O+I1Rjs+ieiGJy0ErK0NbN7ku&#10;PaRrGNiE6W2P06MbC3DjxK03Qkl7RGljn1NZAm+kkDPhW4oStL4x1lNASZvi3ULOGOdBFlyAKoXn&#10;g4vLQThhJGfER32e0cvFhGuwRl5Z4RcKcpHTNA+dIVM0eSHUaE7LlSDhmoIiMj3YFjHe2I4WF/4i&#10;V54jerAaTb296l5Nh9Nhv9PvDaadfjfLOs9mk35nMIsvL7LzbDLJ4neec9xPCkYIFZ52q++4/3f6&#10;Oby0RplHhR8bFD1GD510ZNv/QDrM14+0EcdCku1ct3N3kg7Jh+fn38zp3tmnH4nxLwAAAP//AwBQ&#10;SwMEFAAGAAgAAAAhADBfCNfgAAAADwEAAA8AAABkcnMvZG93bnJldi54bWxMj0FPwkAQhe8m/ofN&#10;mHiTbcFgKd0SQ9ADHlQ0UW7b7tA2dGeb7gL13zvEGL3Ne/Py5ptsMdhWHLH3jSMF8SgCgVQ601Cl&#10;4P3t4SYB4YMmo1tHqOALPSzyy4tMp8ad6BWPm1AJLiGfagV1CF0qpS9rtNqPXIfEu53rrQ4s+0qa&#10;Xp+43LZyHEVTaXVDfKHWHS5rLPebg+WW7XOxjVdJ9Dh7Wr+smr37WCefSl1fDfdzEAGH8BeGMz6j&#10;Q85MhTuQ8aJlHc8mE87ydBffTkGcMz9e8evJPJP//8i/AQAA//8DAFBLAQItABQABgAIAAAAIQC2&#10;gziS/gAAAOEBAAATAAAAAAAAAAAAAAAAAAAAAABbQ29udGVudF9UeXBlc10ueG1sUEsBAi0AFAAG&#10;AAgAAAAhADj9If/WAAAAlAEAAAsAAAAAAAAAAAAAAAAALwEAAF9yZWxzLy5yZWxzUEsBAi0AFAAG&#10;AAgAAAAhAMZ1db5SAgAAbAQAAA4AAAAAAAAAAAAAAAAALgIAAGRycy9lMm9Eb2MueG1sUEsBAi0A&#10;FAAGAAgAAAAhADBfCNfgAAAADwEAAA8AAAAAAAAAAAAAAAAArAQAAGRycy9kb3ducmV2LnhtbFBL&#10;BQYAAAAABAAEAPMAAAC5BQAAAAA=&#10;" strokeweight="2.88pt">
                <w10:wrap anchorx="page" anchory="page"/>
              </v:line>
            </w:pict>
          </mc:Fallback>
        </mc:AlternateContent>
      </w:r>
    </w:p>
    <w:p w14:paraId="7D06CE5E" w14:textId="5D1FC60F" w:rsidR="00904F01" w:rsidRPr="000F3AFE" w:rsidRDefault="00607CA2" w:rsidP="00607C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3AFE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0F3AFE">
        <w:rPr>
          <w:rFonts w:ascii="Times New Roman" w:eastAsia="Times New Roman" w:hAnsi="Times New Roman" w:cs="Times New Roman"/>
          <w:sz w:val="28"/>
          <w:szCs w:val="28"/>
          <w:u w:val="single"/>
        </w:rPr>
        <w:t>Формировани</w:t>
      </w:r>
      <w:r w:rsidR="007B031F" w:rsidRPr="000F3AFE">
        <w:rPr>
          <w:rFonts w:ascii="Times New Roman" w:eastAsia="Times New Roman" w:hAnsi="Times New Roman" w:cs="Times New Roman"/>
          <w:sz w:val="28"/>
          <w:szCs w:val="28"/>
          <w:u w:val="single"/>
        </w:rPr>
        <w:t>е профессиональных и</w:t>
      </w:r>
      <w:r w:rsidRPr="000F3AF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общих компетенций по специальности</w:t>
      </w:r>
      <w:r w:rsidRPr="000F3AFE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4"/>
        <w:gridCol w:w="8697"/>
      </w:tblGrid>
      <w:tr w:rsidR="000D0436" w:rsidRPr="000F3AFE" w14:paraId="7BCC6684" w14:textId="77777777" w:rsidTr="000F3AFE">
        <w:tc>
          <w:tcPr>
            <w:tcW w:w="1504" w:type="dxa"/>
          </w:tcPr>
          <w:p w14:paraId="6CD3AB25" w14:textId="77777777" w:rsidR="000D0436" w:rsidRPr="000F3AFE" w:rsidRDefault="000D0436" w:rsidP="009F0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0F3AFE">
              <w:rPr>
                <w:rFonts w:ascii="Times New Roman" w:eastAsia="Calibri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697" w:type="dxa"/>
          </w:tcPr>
          <w:p w14:paraId="0F599C43" w14:textId="5D164DB2" w:rsidR="000D0436" w:rsidRPr="000F3AFE" w:rsidRDefault="000D0436" w:rsidP="009F0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0F3AFE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Компетенция</w:t>
            </w:r>
          </w:p>
        </w:tc>
      </w:tr>
      <w:tr w:rsidR="000D0436" w:rsidRPr="000F3AFE" w14:paraId="66018B93" w14:textId="77777777" w:rsidTr="000F3AFE">
        <w:tc>
          <w:tcPr>
            <w:tcW w:w="1504" w:type="dxa"/>
          </w:tcPr>
          <w:p w14:paraId="6B85CE49" w14:textId="77777777" w:rsidR="000D0436" w:rsidRPr="000F3AFE" w:rsidRDefault="000D0436" w:rsidP="009F0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0F3AFE">
              <w:rPr>
                <w:rFonts w:ascii="Times New Roman" w:eastAsia="Calibri" w:hAnsi="Times New Roman" w:cs="Times New Roman"/>
                <w:sz w:val="24"/>
                <w:szCs w:val="24"/>
              </w:rPr>
              <w:t>ПК 1.1.</w:t>
            </w:r>
          </w:p>
        </w:tc>
        <w:tc>
          <w:tcPr>
            <w:tcW w:w="8697" w:type="dxa"/>
          </w:tcPr>
          <w:p w14:paraId="0747BBF0" w14:textId="77777777" w:rsidR="000D0436" w:rsidRPr="000F3AFE" w:rsidRDefault="000D0436" w:rsidP="009F0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0F3AFE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мероприятия, направленные на укрепление здоровья ребенка и его физическое развитие.</w:t>
            </w:r>
          </w:p>
        </w:tc>
      </w:tr>
      <w:tr w:rsidR="000D0436" w:rsidRPr="000F3AFE" w14:paraId="475525CD" w14:textId="77777777" w:rsidTr="000F3AFE">
        <w:tc>
          <w:tcPr>
            <w:tcW w:w="1504" w:type="dxa"/>
          </w:tcPr>
          <w:p w14:paraId="645478BE" w14:textId="77777777" w:rsidR="000D0436" w:rsidRPr="000F3AFE" w:rsidRDefault="000D0436" w:rsidP="009F0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0F3AFE">
              <w:rPr>
                <w:rFonts w:ascii="Times New Roman" w:eastAsia="Calibri" w:hAnsi="Times New Roman" w:cs="Times New Roman"/>
                <w:sz w:val="24"/>
                <w:szCs w:val="24"/>
              </w:rPr>
              <w:t>ПК 1.2.</w:t>
            </w:r>
          </w:p>
        </w:tc>
        <w:tc>
          <w:tcPr>
            <w:tcW w:w="8697" w:type="dxa"/>
          </w:tcPr>
          <w:p w14:paraId="17A8F1E9" w14:textId="77777777" w:rsidR="000D0436" w:rsidRPr="000F3AFE" w:rsidRDefault="000D0436" w:rsidP="009F0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0F3AFE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режимные моменты в соответствии с возрастом.</w:t>
            </w:r>
          </w:p>
        </w:tc>
      </w:tr>
      <w:tr w:rsidR="000D0436" w:rsidRPr="000F3AFE" w14:paraId="58EA0CCF" w14:textId="77777777" w:rsidTr="000F3AFE">
        <w:tc>
          <w:tcPr>
            <w:tcW w:w="1504" w:type="dxa"/>
          </w:tcPr>
          <w:p w14:paraId="2897FF1E" w14:textId="77777777" w:rsidR="000D0436" w:rsidRPr="000F3AFE" w:rsidRDefault="000D0436" w:rsidP="009F0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0F3AFE">
              <w:rPr>
                <w:rFonts w:ascii="Times New Roman" w:eastAsia="Calibri" w:hAnsi="Times New Roman" w:cs="Times New Roman"/>
                <w:sz w:val="24"/>
                <w:szCs w:val="24"/>
              </w:rPr>
              <w:t>ПК 1.3.</w:t>
            </w:r>
          </w:p>
        </w:tc>
        <w:tc>
          <w:tcPr>
            <w:tcW w:w="8697" w:type="dxa"/>
          </w:tcPr>
          <w:p w14:paraId="6A22ECF9" w14:textId="77777777" w:rsidR="000D0436" w:rsidRPr="000F3AFE" w:rsidRDefault="000D0436" w:rsidP="009F0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0F3AFE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мероприятия по физическому воспитанию в процессе выполнения двигательного режима.</w:t>
            </w:r>
          </w:p>
        </w:tc>
      </w:tr>
      <w:tr w:rsidR="000D0436" w:rsidRPr="000F3AFE" w14:paraId="4E87234E" w14:textId="77777777" w:rsidTr="000F3AFE">
        <w:tc>
          <w:tcPr>
            <w:tcW w:w="1504" w:type="dxa"/>
          </w:tcPr>
          <w:p w14:paraId="25FA40CF" w14:textId="77777777" w:rsidR="000D0436" w:rsidRPr="000F3AFE" w:rsidRDefault="000D0436" w:rsidP="009F0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0F3AFE">
              <w:rPr>
                <w:rFonts w:ascii="Times New Roman" w:eastAsia="Calibri" w:hAnsi="Times New Roman" w:cs="Times New Roman"/>
                <w:sz w:val="24"/>
                <w:szCs w:val="24"/>
              </w:rPr>
              <w:t>ПК 1.4.</w:t>
            </w:r>
          </w:p>
        </w:tc>
        <w:tc>
          <w:tcPr>
            <w:tcW w:w="8697" w:type="dxa"/>
          </w:tcPr>
          <w:p w14:paraId="0C95165A" w14:textId="77777777" w:rsidR="000D0436" w:rsidRPr="000F3AFE" w:rsidRDefault="000D0436" w:rsidP="009F0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0F3AFE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</w:t>
            </w:r>
          </w:p>
        </w:tc>
      </w:tr>
      <w:tr w:rsidR="000D0436" w:rsidRPr="000F3AFE" w14:paraId="3AEE150F" w14:textId="77777777" w:rsidTr="000F3AFE">
        <w:tc>
          <w:tcPr>
            <w:tcW w:w="1504" w:type="dxa"/>
          </w:tcPr>
          <w:p w14:paraId="31625269" w14:textId="77777777" w:rsidR="000D0436" w:rsidRPr="000F3AFE" w:rsidRDefault="000D0436" w:rsidP="009F0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0F3A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2.1. </w:t>
            </w:r>
          </w:p>
        </w:tc>
        <w:tc>
          <w:tcPr>
            <w:tcW w:w="8697" w:type="dxa"/>
          </w:tcPr>
          <w:p w14:paraId="24004F47" w14:textId="77777777" w:rsidR="000D0436" w:rsidRPr="000F3AFE" w:rsidRDefault="000D0436" w:rsidP="009F0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0F3AFE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различные виды деятельности и общения детей в течение дня.</w:t>
            </w:r>
          </w:p>
        </w:tc>
      </w:tr>
      <w:tr w:rsidR="000D0436" w:rsidRPr="000F3AFE" w14:paraId="02A57426" w14:textId="77777777" w:rsidTr="000F3AFE">
        <w:tc>
          <w:tcPr>
            <w:tcW w:w="1504" w:type="dxa"/>
          </w:tcPr>
          <w:p w14:paraId="5AAAB81D" w14:textId="77777777" w:rsidR="000D0436" w:rsidRPr="000F3AFE" w:rsidRDefault="000D0436" w:rsidP="009F0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0F3AFE">
              <w:rPr>
                <w:rFonts w:ascii="Times New Roman" w:eastAsia="Calibri" w:hAnsi="Times New Roman" w:cs="Times New Roman"/>
                <w:sz w:val="24"/>
                <w:szCs w:val="24"/>
              </w:rPr>
              <w:t>ПК 2.2.</w:t>
            </w:r>
          </w:p>
        </w:tc>
        <w:tc>
          <w:tcPr>
            <w:tcW w:w="8697" w:type="dxa"/>
          </w:tcPr>
          <w:p w14:paraId="62661E4E" w14:textId="77777777" w:rsidR="000D0436" w:rsidRPr="000F3AFE" w:rsidRDefault="000D0436" w:rsidP="009F0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0F3AFE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различные игры с детьми раннего и дошкольного возраста.</w:t>
            </w:r>
          </w:p>
        </w:tc>
      </w:tr>
      <w:tr w:rsidR="000D0436" w:rsidRPr="000F3AFE" w14:paraId="62EF463A" w14:textId="77777777" w:rsidTr="000F3AFE">
        <w:tc>
          <w:tcPr>
            <w:tcW w:w="1504" w:type="dxa"/>
          </w:tcPr>
          <w:p w14:paraId="2065992B" w14:textId="77777777" w:rsidR="000D0436" w:rsidRPr="000F3AFE" w:rsidRDefault="000D0436" w:rsidP="009F0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0F3AFE">
              <w:rPr>
                <w:rFonts w:ascii="Times New Roman" w:eastAsia="Calibri" w:hAnsi="Times New Roman" w:cs="Times New Roman"/>
                <w:sz w:val="24"/>
                <w:szCs w:val="24"/>
              </w:rPr>
              <w:t>ПК 2.3.</w:t>
            </w:r>
          </w:p>
        </w:tc>
        <w:tc>
          <w:tcPr>
            <w:tcW w:w="8697" w:type="dxa"/>
          </w:tcPr>
          <w:p w14:paraId="74B1C569" w14:textId="77777777" w:rsidR="000D0436" w:rsidRPr="000F3AFE" w:rsidRDefault="000D0436" w:rsidP="009F0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0F3AFE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посильный труд и самообслуживание.</w:t>
            </w:r>
          </w:p>
        </w:tc>
      </w:tr>
      <w:tr w:rsidR="000D0436" w:rsidRPr="000F3AFE" w14:paraId="6C508313" w14:textId="77777777" w:rsidTr="000F3AFE">
        <w:tc>
          <w:tcPr>
            <w:tcW w:w="1504" w:type="dxa"/>
          </w:tcPr>
          <w:p w14:paraId="10660D4B" w14:textId="77777777" w:rsidR="000D0436" w:rsidRPr="000F3AFE" w:rsidRDefault="000D0436" w:rsidP="009F0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0F3AFE">
              <w:rPr>
                <w:rFonts w:ascii="Times New Roman" w:eastAsia="Calibri" w:hAnsi="Times New Roman" w:cs="Times New Roman"/>
                <w:sz w:val="24"/>
                <w:szCs w:val="24"/>
              </w:rPr>
              <w:t>ПК 2.4.</w:t>
            </w:r>
          </w:p>
        </w:tc>
        <w:tc>
          <w:tcPr>
            <w:tcW w:w="8697" w:type="dxa"/>
          </w:tcPr>
          <w:p w14:paraId="3618B124" w14:textId="77777777" w:rsidR="000D0436" w:rsidRPr="000F3AFE" w:rsidRDefault="000D0436" w:rsidP="009F0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0F3AFE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общение детей.</w:t>
            </w:r>
          </w:p>
        </w:tc>
      </w:tr>
      <w:tr w:rsidR="000D0436" w:rsidRPr="000F3AFE" w14:paraId="32939744" w14:textId="77777777" w:rsidTr="000F3AFE">
        <w:tc>
          <w:tcPr>
            <w:tcW w:w="1504" w:type="dxa"/>
          </w:tcPr>
          <w:p w14:paraId="67C1574D" w14:textId="77777777" w:rsidR="000D0436" w:rsidRPr="000F3AFE" w:rsidRDefault="000D0436" w:rsidP="009F0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0F3AFE">
              <w:rPr>
                <w:rFonts w:ascii="Times New Roman" w:eastAsia="Calibri" w:hAnsi="Times New Roman" w:cs="Times New Roman"/>
                <w:sz w:val="24"/>
                <w:szCs w:val="24"/>
              </w:rPr>
              <w:t>ПК 2.5.</w:t>
            </w:r>
          </w:p>
        </w:tc>
        <w:tc>
          <w:tcPr>
            <w:tcW w:w="8697" w:type="dxa"/>
          </w:tcPr>
          <w:p w14:paraId="7F3F1849" w14:textId="77777777" w:rsidR="000D0436" w:rsidRPr="000F3AFE" w:rsidRDefault="000D0436" w:rsidP="009F0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0F3AFE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продуктивную деятельность дошкольников (рисование, лепка, аппликация, конструирование).</w:t>
            </w:r>
          </w:p>
        </w:tc>
      </w:tr>
      <w:tr w:rsidR="000D0436" w:rsidRPr="000F3AFE" w14:paraId="4772E3C0" w14:textId="77777777" w:rsidTr="000F3AFE">
        <w:tc>
          <w:tcPr>
            <w:tcW w:w="1504" w:type="dxa"/>
          </w:tcPr>
          <w:p w14:paraId="631ED129" w14:textId="77777777" w:rsidR="000D0436" w:rsidRPr="000F3AFE" w:rsidRDefault="000D0436" w:rsidP="009F0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0F3AFE">
              <w:rPr>
                <w:rFonts w:ascii="Times New Roman" w:eastAsia="Calibri" w:hAnsi="Times New Roman" w:cs="Times New Roman"/>
                <w:sz w:val="24"/>
                <w:szCs w:val="24"/>
              </w:rPr>
              <w:t>ПК 2.6.</w:t>
            </w:r>
          </w:p>
        </w:tc>
        <w:tc>
          <w:tcPr>
            <w:tcW w:w="8697" w:type="dxa"/>
          </w:tcPr>
          <w:p w14:paraId="304AFA59" w14:textId="77777777" w:rsidR="000D0436" w:rsidRPr="000F3AFE" w:rsidRDefault="000D0436" w:rsidP="009F0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0F3AFE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и проводить праздники и развлечения для детей раннего и дошкольного возраста.</w:t>
            </w:r>
          </w:p>
        </w:tc>
      </w:tr>
      <w:tr w:rsidR="000D0436" w:rsidRPr="000F3AFE" w14:paraId="345B7423" w14:textId="77777777" w:rsidTr="000F3AFE">
        <w:tc>
          <w:tcPr>
            <w:tcW w:w="1504" w:type="dxa"/>
          </w:tcPr>
          <w:p w14:paraId="1D98182A" w14:textId="77777777" w:rsidR="000D0436" w:rsidRPr="000F3AFE" w:rsidRDefault="000D0436" w:rsidP="009F0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0F3AFE">
              <w:rPr>
                <w:rFonts w:ascii="Times New Roman" w:eastAsia="Calibri" w:hAnsi="Times New Roman" w:cs="Times New Roman"/>
                <w:sz w:val="24"/>
                <w:szCs w:val="24"/>
              </w:rPr>
              <w:t>ПК 2.7.</w:t>
            </w:r>
          </w:p>
        </w:tc>
        <w:tc>
          <w:tcPr>
            <w:tcW w:w="8697" w:type="dxa"/>
          </w:tcPr>
          <w:p w14:paraId="6EE3CDCF" w14:textId="77777777" w:rsidR="000D0436" w:rsidRPr="000F3AFE" w:rsidRDefault="000D0436" w:rsidP="009F0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0F3AFE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процесс и результаты организации различных видов деятельности и общения детей.</w:t>
            </w:r>
          </w:p>
        </w:tc>
      </w:tr>
      <w:tr w:rsidR="000D0436" w:rsidRPr="000F3AFE" w14:paraId="7252139D" w14:textId="77777777" w:rsidTr="000F3AFE">
        <w:tc>
          <w:tcPr>
            <w:tcW w:w="1504" w:type="dxa"/>
          </w:tcPr>
          <w:p w14:paraId="338338F5" w14:textId="77777777" w:rsidR="000D0436" w:rsidRPr="000F3AFE" w:rsidRDefault="000D0436" w:rsidP="009F0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0F3AFE">
              <w:rPr>
                <w:rFonts w:ascii="Times New Roman" w:eastAsia="Calibri" w:hAnsi="Times New Roman" w:cs="Times New Roman"/>
                <w:sz w:val="24"/>
                <w:szCs w:val="24"/>
              </w:rPr>
              <w:t>ПК 3.1.</w:t>
            </w:r>
          </w:p>
        </w:tc>
        <w:tc>
          <w:tcPr>
            <w:tcW w:w="8697" w:type="dxa"/>
          </w:tcPr>
          <w:p w14:paraId="4C2CEB77" w14:textId="77777777" w:rsidR="000D0436" w:rsidRPr="000F3AFE" w:rsidRDefault="000D0436" w:rsidP="009F0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0F3AFE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цели и задачи, планировать занятия с детьми дошкольного возраста.</w:t>
            </w:r>
          </w:p>
        </w:tc>
      </w:tr>
      <w:tr w:rsidR="000D0436" w:rsidRPr="000F3AFE" w14:paraId="11AAC0F6" w14:textId="77777777" w:rsidTr="000F3AFE">
        <w:tc>
          <w:tcPr>
            <w:tcW w:w="1504" w:type="dxa"/>
          </w:tcPr>
          <w:p w14:paraId="51C750A4" w14:textId="77777777" w:rsidR="000D0436" w:rsidRPr="000F3AFE" w:rsidRDefault="000D0436" w:rsidP="009F0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0F3AFE">
              <w:rPr>
                <w:rFonts w:ascii="Times New Roman" w:eastAsia="Calibri" w:hAnsi="Times New Roman" w:cs="Times New Roman"/>
                <w:sz w:val="24"/>
                <w:szCs w:val="24"/>
              </w:rPr>
              <w:t>ПК 3.2.</w:t>
            </w:r>
          </w:p>
        </w:tc>
        <w:tc>
          <w:tcPr>
            <w:tcW w:w="8697" w:type="dxa"/>
          </w:tcPr>
          <w:p w14:paraId="666D7EEA" w14:textId="77777777" w:rsidR="000D0436" w:rsidRPr="000F3AFE" w:rsidRDefault="000D0436" w:rsidP="009F0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0F3AFE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занятия с детьми дошкольного возраста.</w:t>
            </w:r>
          </w:p>
        </w:tc>
      </w:tr>
      <w:tr w:rsidR="000D0436" w:rsidRPr="000F3AFE" w14:paraId="3C9E936F" w14:textId="77777777" w:rsidTr="000F3AFE">
        <w:tc>
          <w:tcPr>
            <w:tcW w:w="1504" w:type="dxa"/>
          </w:tcPr>
          <w:p w14:paraId="5EB94AB2" w14:textId="77777777" w:rsidR="000D0436" w:rsidRPr="000F3AFE" w:rsidRDefault="000D0436" w:rsidP="009F0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0F3AFE">
              <w:rPr>
                <w:rFonts w:ascii="Times New Roman" w:eastAsia="Calibri" w:hAnsi="Times New Roman" w:cs="Times New Roman"/>
                <w:sz w:val="24"/>
                <w:szCs w:val="24"/>
              </w:rPr>
              <w:t>ПК 3.3.</w:t>
            </w:r>
          </w:p>
        </w:tc>
        <w:tc>
          <w:tcPr>
            <w:tcW w:w="8697" w:type="dxa"/>
          </w:tcPr>
          <w:p w14:paraId="05738AC0" w14:textId="77777777" w:rsidR="000D0436" w:rsidRPr="000F3AFE" w:rsidRDefault="000D0436" w:rsidP="009F0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0F3AFE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педагогический контроль, оценивать процесс и результаты обучения дошкольников.</w:t>
            </w:r>
          </w:p>
        </w:tc>
      </w:tr>
      <w:tr w:rsidR="000D0436" w:rsidRPr="000F3AFE" w14:paraId="4058FEA5" w14:textId="77777777" w:rsidTr="000F3AFE">
        <w:tc>
          <w:tcPr>
            <w:tcW w:w="1504" w:type="dxa"/>
          </w:tcPr>
          <w:p w14:paraId="2A8ADF32" w14:textId="77777777" w:rsidR="000D0436" w:rsidRPr="000F3AFE" w:rsidRDefault="000D0436" w:rsidP="009F0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0F3AFE">
              <w:rPr>
                <w:rFonts w:ascii="Times New Roman" w:eastAsia="Calibri" w:hAnsi="Times New Roman" w:cs="Times New Roman"/>
                <w:sz w:val="24"/>
                <w:szCs w:val="24"/>
              </w:rPr>
              <w:t>ПК 3.4.</w:t>
            </w:r>
          </w:p>
        </w:tc>
        <w:tc>
          <w:tcPr>
            <w:tcW w:w="8697" w:type="dxa"/>
          </w:tcPr>
          <w:p w14:paraId="2CA13AC9" w14:textId="77777777" w:rsidR="000D0436" w:rsidRPr="000F3AFE" w:rsidRDefault="000D0436" w:rsidP="009F0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0F3AFE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занятия.</w:t>
            </w:r>
          </w:p>
        </w:tc>
      </w:tr>
      <w:tr w:rsidR="000D0436" w:rsidRPr="000F3AFE" w14:paraId="522340D8" w14:textId="77777777" w:rsidTr="000F3AFE">
        <w:tc>
          <w:tcPr>
            <w:tcW w:w="1504" w:type="dxa"/>
          </w:tcPr>
          <w:p w14:paraId="312DE0AD" w14:textId="77777777" w:rsidR="000D0436" w:rsidRPr="000F3AFE" w:rsidRDefault="000D0436" w:rsidP="009F0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0F3A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ПК 3.5.</w:t>
            </w:r>
          </w:p>
        </w:tc>
        <w:tc>
          <w:tcPr>
            <w:tcW w:w="8697" w:type="dxa"/>
          </w:tcPr>
          <w:p w14:paraId="4811136E" w14:textId="77777777" w:rsidR="000D0436" w:rsidRPr="000F3AFE" w:rsidRDefault="000D0436" w:rsidP="009F0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0F3AFE">
              <w:rPr>
                <w:rFonts w:ascii="Times New Roman" w:eastAsia="Calibri" w:hAnsi="Times New Roman" w:cs="Times New Roman"/>
                <w:sz w:val="24"/>
                <w:szCs w:val="24"/>
              </w:rPr>
              <w:t>Вести документацию, обеспечивающую организацию занятий.</w:t>
            </w:r>
          </w:p>
        </w:tc>
      </w:tr>
      <w:tr w:rsidR="000D0436" w:rsidRPr="000F3AFE" w14:paraId="636D7E8D" w14:textId="77777777" w:rsidTr="000F3AFE">
        <w:tc>
          <w:tcPr>
            <w:tcW w:w="1504" w:type="dxa"/>
          </w:tcPr>
          <w:p w14:paraId="2D7B8F2A" w14:textId="77777777" w:rsidR="000D0436" w:rsidRPr="000F3AFE" w:rsidRDefault="000D0436" w:rsidP="009F0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0F3AFE">
              <w:rPr>
                <w:rFonts w:ascii="Times New Roman" w:eastAsia="Calibri" w:hAnsi="Times New Roman" w:cs="Times New Roman"/>
                <w:sz w:val="24"/>
                <w:szCs w:val="24"/>
              </w:rPr>
              <w:t>ПК 4.1.</w:t>
            </w:r>
          </w:p>
        </w:tc>
        <w:tc>
          <w:tcPr>
            <w:tcW w:w="8697" w:type="dxa"/>
          </w:tcPr>
          <w:p w14:paraId="782FF8EC" w14:textId="77777777" w:rsidR="000D0436" w:rsidRPr="000F3AFE" w:rsidRDefault="000D0436" w:rsidP="009F0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0F3AFE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цели, задачи и планировать работу с родителями.</w:t>
            </w:r>
          </w:p>
        </w:tc>
      </w:tr>
      <w:tr w:rsidR="000D0436" w:rsidRPr="000F3AFE" w14:paraId="1818E48A" w14:textId="77777777" w:rsidTr="000F3AFE">
        <w:tc>
          <w:tcPr>
            <w:tcW w:w="1504" w:type="dxa"/>
          </w:tcPr>
          <w:p w14:paraId="7A9CDB22" w14:textId="77777777" w:rsidR="000D0436" w:rsidRPr="000F3AFE" w:rsidRDefault="000D0436" w:rsidP="009F0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0F3AFE">
              <w:rPr>
                <w:rFonts w:ascii="Times New Roman" w:eastAsia="Calibri" w:hAnsi="Times New Roman" w:cs="Times New Roman"/>
                <w:sz w:val="24"/>
                <w:szCs w:val="24"/>
              </w:rPr>
              <w:t>ПК 4.2.</w:t>
            </w:r>
          </w:p>
        </w:tc>
        <w:tc>
          <w:tcPr>
            <w:tcW w:w="8697" w:type="dxa"/>
          </w:tcPr>
          <w:p w14:paraId="6E8FA77A" w14:textId="77777777" w:rsidR="000D0436" w:rsidRPr="000F3AFE" w:rsidRDefault="000D0436" w:rsidP="009F0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0F3AFE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индивидуальные консультации по вопросам семейного воспитания, социального, психического и физического развития ребенка.</w:t>
            </w:r>
          </w:p>
        </w:tc>
      </w:tr>
      <w:tr w:rsidR="000D0436" w:rsidRPr="000F3AFE" w14:paraId="27046E8E" w14:textId="77777777" w:rsidTr="000F3AFE">
        <w:tc>
          <w:tcPr>
            <w:tcW w:w="1504" w:type="dxa"/>
          </w:tcPr>
          <w:p w14:paraId="0E04474C" w14:textId="77777777" w:rsidR="000D0436" w:rsidRPr="000F3AFE" w:rsidRDefault="000D0436" w:rsidP="009F0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0F3AFE">
              <w:rPr>
                <w:rFonts w:ascii="Times New Roman" w:eastAsia="Calibri" w:hAnsi="Times New Roman" w:cs="Times New Roman"/>
                <w:sz w:val="24"/>
                <w:szCs w:val="24"/>
              </w:rPr>
              <w:t>ПК 4.3.</w:t>
            </w:r>
          </w:p>
        </w:tc>
        <w:tc>
          <w:tcPr>
            <w:tcW w:w="8697" w:type="dxa"/>
          </w:tcPr>
          <w:p w14:paraId="552FD4D2" w14:textId="77777777" w:rsidR="000D0436" w:rsidRPr="000F3AFE" w:rsidRDefault="000D0436" w:rsidP="009F0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0F3AFE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родительские собрания, привлекать родителей (лиц, их замещающих) к организации и проведению мероприятий в группе и в образовательной организации.</w:t>
            </w:r>
          </w:p>
        </w:tc>
      </w:tr>
      <w:tr w:rsidR="000D0436" w:rsidRPr="000F3AFE" w14:paraId="38EDD46C" w14:textId="77777777" w:rsidTr="000F3AFE">
        <w:tc>
          <w:tcPr>
            <w:tcW w:w="1504" w:type="dxa"/>
          </w:tcPr>
          <w:p w14:paraId="7012177F" w14:textId="77777777" w:rsidR="000D0436" w:rsidRPr="000F3AFE" w:rsidRDefault="000D0436" w:rsidP="009F0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0F3AFE">
              <w:rPr>
                <w:rFonts w:ascii="Times New Roman" w:eastAsia="Calibri" w:hAnsi="Times New Roman" w:cs="Times New Roman"/>
                <w:sz w:val="24"/>
                <w:szCs w:val="24"/>
              </w:rPr>
              <w:t>ПК 4.4.</w:t>
            </w:r>
          </w:p>
        </w:tc>
        <w:tc>
          <w:tcPr>
            <w:tcW w:w="8697" w:type="dxa"/>
          </w:tcPr>
          <w:p w14:paraId="011C6225" w14:textId="77777777" w:rsidR="000D0436" w:rsidRPr="000F3AFE" w:rsidRDefault="000D0436" w:rsidP="009F0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0F3AFE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и анализировать результаты работы с родителями, корректировать процесс взаимодействия с ними.</w:t>
            </w:r>
          </w:p>
        </w:tc>
      </w:tr>
      <w:tr w:rsidR="000D0436" w:rsidRPr="000F3AFE" w14:paraId="4DD0103D" w14:textId="77777777" w:rsidTr="000F3AFE">
        <w:tc>
          <w:tcPr>
            <w:tcW w:w="1504" w:type="dxa"/>
          </w:tcPr>
          <w:p w14:paraId="16FB08CE" w14:textId="77777777" w:rsidR="000D0436" w:rsidRPr="000F3AFE" w:rsidRDefault="000D0436" w:rsidP="009F0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0F3AFE">
              <w:rPr>
                <w:rFonts w:ascii="Times New Roman" w:eastAsia="Calibri" w:hAnsi="Times New Roman" w:cs="Times New Roman"/>
                <w:sz w:val="24"/>
                <w:szCs w:val="24"/>
              </w:rPr>
              <w:t>ПК 4.5.</w:t>
            </w:r>
          </w:p>
        </w:tc>
        <w:tc>
          <w:tcPr>
            <w:tcW w:w="8697" w:type="dxa"/>
          </w:tcPr>
          <w:p w14:paraId="378D9669" w14:textId="77777777" w:rsidR="000D0436" w:rsidRPr="000F3AFE" w:rsidRDefault="000D0436" w:rsidP="009F0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0F3AFE">
              <w:rPr>
                <w:rFonts w:ascii="Times New Roman" w:eastAsia="Calibri" w:hAnsi="Times New Roman" w:cs="Times New Roman"/>
                <w:sz w:val="24"/>
                <w:szCs w:val="24"/>
              </w:rPr>
              <w:t>Координировать деятельность сотрудников образовательной организации, работающих с группой.</w:t>
            </w:r>
          </w:p>
        </w:tc>
      </w:tr>
      <w:tr w:rsidR="000D0436" w:rsidRPr="000F3AFE" w14:paraId="0EA6D563" w14:textId="77777777" w:rsidTr="000F3AFE">
        <w:tc>
          <w:tcPr>
            <w:tcW w:w="1504" w:type="dxa"/>
          </w:tcPr>
          <w:p w14:paraId="420BC2AF" w14:textId="77777777" w:rsidR="000D0436" w:rsidRPr="000F3AFE" w:rsidRDefault="000D0436" w:rsidP="009F0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0F3AFE">
              <w:rPr>
                <w:rFonts w:ascii="Times New Roman" w:eastAsia="Calibri" w:hAnsi="Times New Roman" w:cs="Times New Roman"/>
                <w:sz w:val="24"/>
                <w:szCs w:val="24"/>
              </w:rPr>
              <w:t>ПК 5.1.</w:t>
            </w:r>
          </w:p>
        </w:tc>
        <w:tc>
          <w:tcPr>
            <w:tcW w:w="8697" w:type="dxa"/>
          </w:tcPr>
          <w:p w14:paraId="58389B33" w14:textId="77777777" w:rsidR="000D0436" w:rsidRPr="000F3AFE" w:rsidRDefault="000D0436" w:rsidP="009F0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0F3AFE">
              <w:rPr>
                <w:rFonts w:ascii="Times New Roman" w:eastAsia="Calibri" w:hAnsi="Times New Roman" w:cs="Times New Roman"/>
                <w:sz w:val="24"/>
                <w:szCs w:val="24"/>
              </w:rPr>
              <w:t>Разрабатывать методические материалы на основе примерных с учетом особенностей возраста, группы и отдельных воспитанников.</w:t>
            </w:r>
          </w:p>
        </w:tc>
      </w:tr>
      <w:tr w:rsidR="000D0436" w:rsidRPr="000F3AFE" w14:paraId="7D403421" w14:textId="77777777" w:rsidTr="000F3AFE">
        <w:tc>
          <w:tcPr>
            <w:tcW w:w="1504" w:type="dxa"/>
          </w:tcPr>
          <w:p w14:paraId="3154F2FC" w14:textId="77777777" w:rsidR="000D0436" w:rsidRPr="000F3AFE" w:rsidRDefault="000D0436" w:rsidP="009F0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0F3AFE">
              <w:rPr>
                <w:rFonts w:ascii="Times New Roman" w:eastAsia="Calibri" w:hAnsi="Times New Roman" w:cs="Times New Roman"/>
                <w:sz w:val="24"/>
                <w:szCs w:val="24"/>
              </w:rPr>
              <w:t>ПК 5.2.</w:t>
            </w:r>
          </w:p>
        </w:tc>
        <w:tc>
          <w:tcPr>
            <w:tcW w:w="8697" w:type="dxa"/>
          </w:tcPr>
          <w:p w14:paraId="22FA73FB" w14:textId="77777777" w:rsidR="000D0436" w:rsidRPr="000F3AFE" w:rsidRDefault="000D0436" w:rsidP="009F0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0F3AFE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в группе предметно-развивающую среду.</w:t>
            </w:r>
          </w:p>
        </w:tc>
      </w:tr>
      <w:tr w:rsidR="000D0436" w:rsidRPr="000F3AFE" w14:paraId="2C8186B2" w14:textId="77777777" w:rsidTr="000F3AFE">
        <w:tc>
          <w:tcPr>
            <w:tcW w:w="1504" w:type="dxa"/>
          </w:tcPr>
          <w:p w14:paraId="231CCEED" w14:textId="77777777" w:rsidR="000D0436" w:rsidRPr="000F3AFE" w:rsidRDefault="000D0436" w:rsidP="009F0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0F3AFE">
              <w:rPr>
                <w:rFonts w:ascii="Times New Roman" w:eastAsia="Calibri" w:hAnsi="Times New Roman" w:cs="Times New Roman"/>
                <w:sz w:val="24"/>
                <w:szCs w:val="24"/>
              </w:rPr>
              <w:t>ПК 5.3.</w:t>
            </w:r>
          </w:p>
        </w:tc>
        <w:tc>
          <w:tcPr>
            <w:tcW w:w="8697" w:type="dxa"/>
          </w:tcPr>
          <w:p w14:paraId="233B142B" w14:textId="77777777" w:rsidR="000D0436" w:rsidRPr="000F3AFE" w:rsidRDefault="000D0436" w:rsidP="009F0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0F3AFE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      </w:r>
          </w:p>
        </w:tc>
      </w:tr>
      <w:tr w:rsidR="000D0436" w:rsidRPr="000F3AFE" w14:paraId="312A912F" w14:textId="77777777" w:rsidTr="000F3AFE">
        <w:tc>
          <w:tcPr>
            <w:tcW w:w="1504" w:type="dxa"/>
          </w:tcPr>
          <w:p w14:paraId="001922AD" w14:textId="77777777" w:rsidR="000D0436" w:rsidRPr="000F3AFE" w:rsidRDefault="000D0436" w:rsidP="009F0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0F3AFE">
              <w:rPr>
                <w:rFonts w:ascii="Times New Roman" w:eastAsia="Calibri" w:hAnsi="Times New Roman" w:cs="Times New Roman"/>
                <w:sz w:val="24"/>
                <w:szCs w:val="24"/>
              </w:rPr>
              <w:t>ПК 5.4.</w:t>
            </w:r>
          </w:p>
        </w:tc>
        <w:tc>
          <w:tcPr>
            <w:tcW w:w="8697" w:type="dxa"/>
          </w:tcPr>
          <w:p w14:paraId="5F53E950" w14:textId="77777777" w:rsidR="000D0436" w:rsidRPr="000F3AFE" w:rsidRDefault="000D0436" w:rsidP="009F0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0F3AFE">
              <w:rPr>
                <w:rFonts w:ascii="Times New Roman" w:eastAsia="Calibri" w:hAnsi="Times New Roman" w:cs="Times New Roman"/>
                <w:sz w:val="24"/>
                <w:szCs w:val="24"/>
              </w:rPr>
              <w:t>Оформлять педагогические разработки в виде отчетов, рефератов, выступлений.</w:t>
            </w:r>
          </w:p>
        </w:tc>
      </w:tr>
      <w:tr w:rsidR="000D0436" w:rsidRPr="000F3AFE" w14:paraId="7EEB60CB" w14:textId="77777777" w:rsidTr="000F3AFE">
        <w:tc>
          <w:tcPr>
            <w:tcW w:w="1504" w:type="dxa"/>
          </w:tcPr>
          <w:p w14:paraId="4910877F" w14:textId="77777777" w:rsidR="000D0436" w:rsidRPr="000F3AFE" w:rsidRDefault="000D0436" w:rsidP="009F0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0F3AFE">
              <w:rPr>
                <w:rFonts w:ascii="Times New Roman" w:eastAsia="Calibri" w:hAnsi="Times New Roman" w:cs="Times New Roman"/>
                <w:sz w:val="24"/>
                <w:szCs w:val="24"/>
              </w:rPr>
              <w:t>ПК 5.5.</w:t>
            </w:r>
          </w:p>
        </w:tc>
        <w:tc>
          <w:tcPr>
            <w:tcW w:w="8697" w:type="dxa"/>
          </w:tcPr>
          <w:p w14:paraId="1A2B01A9" w14:textId="77777777" w:rsidR="000D0436" w:rsidRPr="000F3AFE" w:rsidRDefault="000D0436" w:rsidP="009F0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0F3AFE">
              <w:rPr>
                <w:rFonts w:ascii="Times New Roman" w:eastAsia="Calibri" w:hAnsi="Times New Roman" w:cs="Times New Roman"/>
                <w:sz w:val="24"/>
                <w:szCs w:val="24"/>
              </w:rPr>
              <w:t>Участвовать в исследовательской и проектной деятельности в области дошкольного образования.</w:t>
            </w:r>
          </w:p>
        </w:tc>
      </w:tr>
      <w:tr w:rsidR="000D0436" w:rsidRPr="000F3AFE" w14:paraId="74636E83" w14:textId="77777777" w:rsidTr="000F3AFE">
        <w:tc>
          <w:tcPr>
            <w:tcW w:w="1504" w:type="dxa"/>
          </w:tcPr>
          <w:p w14:paraId="26ED58FD" w14:textId="77777777" w:rsidR="000D0436" w:rsidRPr="000F3AFE" w:rsidRDefault="000D0436" w:rsidP="009F0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0F3AFE">
              <w:rPr>
                <w:rFonts w:ascii="Times New Roman" w:eastAsia="Calibri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8697" w:type="dxa"/>
          </w:tcPr>
          <w:p w14:paraId="7A7BA485" w14:textId="77777777" w:rsidR="000D0436" w:rsidRPr="000F3AFE" w:rsidRDefault="000D0436" w:rsidP="009F0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0F3AFE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0D0436" w:rsidRPr="000F3AFE" w14:paraId="3920E9EE" w14:textId="77777777" w:rsidTr="000F3AFE">
        <w:tc>
          <w:tcPr>
            <w:tcW w:w="1504" w:type="dxa"/>
          </w:tcPr>
          <w:p w14:paraId="25937C85" w14:textId="77777777" w:rsidR="000D0436" w:rsidRPr="000F3AFE" w:rsidRDefault="000D0436" w:rsidP="009F0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0F3AFE">
              <w:rPr>
                <w:rFonts w:ascii="Times New Roman" w:eastAsia="Calibri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8697" w:type="dxa"/>
          </w:tcPr>
          <w:p w14:paraId="261CC792" w14:textId="77777777" w:rsidR="000D0436" w:rsidRPr="000F3AFE" w:rsidRDefault="000D0436" w:rsidP="009F0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0F3AFE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0D0436" w:rsidRPr="000F3AFE" w14:paraId="56AC455D" w14:textId="77777777" w:rsidTr="000F3AFE">
        <w:tc>
          <w:tcPr>
            <w:tcW w:w="1504" w:type="dxa"/>
          </w:tcPr>
          <w:p w14:paraId="3EBB2AA6" w14:textId="77777777" w:rsidR="000D0436" w:rsidRPr="000F3AFE" w:rsidRDefault="000D0436" w:rsidP="009F0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0F3AFE">
              <w:rPr>
                <w:rFonts w:ascii="Times New Roman" w:eastAsia="Calibri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8697" w:type="dxa"/>
          </w:tcPr>
          <w:p w14:paraId="2D5FFE51" w14:textId="77777777" w:rsidR="000D0436" w:rsidRPr="000F3AFE" w:rsidRDefault="000D0436" w:rsidP="009F0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0F3AFE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риски и принимать решения в нестандартных ситуациях.</w:t>
            </w:r>
          </w:p>
        </w:tc>
      </w:tr>
      <w:tr w:rsidR="000D0436" w:rsidRPr="000F3AFE" w14:paraId="197C719C" w14:textId="77777777" w:rsidTr="000F3AFE">
        <w:tc>
          <w:tcPr>
            <w:tcW w:w="1504" w:type="dxa"/>
          </w:tcPr>
          <w:p w14:paraId="29EDD5C1" w14:textId="77777777" w:rsidR="000D0436" w:rsidRPr="000F3AFE" w:rsidRDefault="000D0436" w:rsidP="009F0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0F3A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 4. </w:t>
            </w:r>
          </w:p>
        </w:tc>
        <w:tc>
          <w:tcPr>
            <w:tcW w:w="8697" w:type="dxa"/>
          </w:tcPr>
          <w:p w14:paraId="242E2634" w14:textId="77777777" w:rsidR="000D0436" w:rsidRPr="000F3AFE" w:rsidRDefault="000D0436" w:rsidP="009F0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0F3AFE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0D0436" w:rsidRPr="000F3AFE" w14:paraId="31E5DE36" w14:textId="77777777" w:rsidTr="000F3AFE">
        <w:tc>
          <w:tcPr>
            <w:tcW w:w="1504" w:type="dxa"/>
          </w:tcPr>
          <w:p w14:paraId="561F238B" w14:textId="77777777" w:rsidR="000D0436" w:rsidRPr="000F3AFE" w:rsidRDefault="000D0436" w:rsidP="009F0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0F3AFE">
              <w:rPr>
                <w:rFonts w:ascii="Times New Roman" w:eastAsia="Calibri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8697" w:type="dxa"/>
          </w:tcPr>
          <w:p w14:paraId="03A37C58" w14:textId="77777777" w:rsidR="000D0436" w:rsidRPr="000F3AFE" w:rsidRDefault="000D0436" w:rsidP="009F0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0F3AF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0D0436" w:rsidRPr="000F3AFE" w14:paraId="2F21EA31" w14:textId="77777777" w:rsidTr="000F3AFE">
        <w:tc>
          <w:tcPr>
            <w:tcW w:w="1504" w:type="dxa"/>
          </w:tcPr>
          <w:p w14:paraId="5A8A97D4" w14:textId="77777777" w:rsidR="000D0436" w:rsidRPr="000F3AFE" w:rsidRDefault="000D0436" w:rsidP="009F0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0F3AFE">
              <w:rPr>
                <w:rFonts w:ascii="Times New Roman" w:eastAsia="Calibri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8697" w:type="dxa"/>
          </w:tcPr>
          <w:p w14:paraId="11EF9488" w14:textId="77777777" w:rsidR="000D0436" w:rsidRPr="000F3AFE" w:rsidRDefault="000D0436" w:rsidP="009F0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0F3AFE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коллективе и команде, взаимодействовать с руководством, коллегами и социальными партнерами.</w:t>
            </w:r>
          </w:p>
        </w:tc>
      </w:tr>
      <w:tr w:rsidR="000D0436" w:rsidRPr="000F3AFE" w14:paraId="076966DB" w14:textId="77777777" w:rsidTr="000F3AFE">
        <w:tc>
          <w:tcPr>
            <w:tcW w:w="1504" w:type="dxa"/>
          </w:tcPr>
          <w:p w14:paraId="432229E6" w14:textId="77777777" w:rsidR="000D0436" w:rsidRPr="000F3AFE" w:rsidRDefault="000D0436" w:rsidP="009F0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0F3AFE">
              <w:rPr>
                <w:rFonts w:ascii="Times New Roman" w:eastAsia="Calibri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8697" w:type="dxa"/>
          </w:tcPr>
          <w:p w14:paraId="10AE3D11" w14:textId="77777777" w:rsidR="000D0436" w:rsidRPr="000F3AFE" w:rsidRDefault="000D0436" w:rsidP="009F0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0F3AFE">
              <w:rPr>
                <w:rFonts w:ascii="Times New Roman" w:eastAsia="Calibri" w:hAnsi="Times New Roman" w:cs="Times New Roman"/>
                <w:sz w:val="24"/>
                <w:szCs w:val="24"/>
              </w:rPr>
              <w:t>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0D0436" w:rsidRPr="000F3AFE" w14:paraId="1B7C3A13" w14:textId="77777777" w:rsidTr="000F3AFE">
        <w:tc>
          <w:tcPr>
            <w:tcW w:w="1504" w:type="dxa"/>
          </w:tcPr>
          <w:p w14:paraId="719BA371" w14:textId="77777777" w:rsidR="000D0436" w:rsidRPr="000F3AFE" w:rsidRDefault="000D0436" w:rsidP="009F0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0F3AFE">
              <w:rPr>
                <w:rFonts w:ascii="Times New Roman" w:eastAsia="Calibri" w:hAnsi="Times New Roman" w:cs="Times New Roman"/>
                <w:sz w:val="24"/>
                <w:szCs w:val="24"/>
              </w:rPr>
              <w:t>ОК 8.</w:t>
            </w:r>
          </w:p>
        </w:tc>
        <w:tc>
          <w:tcPr>
            <w:tcW w:w="8697" w:type="dxa"/>
          </w:tcPr>
          <w:p w14:paraId="7ADA159E" w14:textId="77777777" w:rsidR="000D0436" w:rsidRPr="000F3AFE" w:rsidRDefault="000D0436" w:rsidP="009F0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0F3AFE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0D0436" w:rsidRPr="000F3AFE" w14:paraId="6489A6F0" w14:textId="77777777" w:rsidTr="000F3AFE">
        <w:tc>
          <w:tcPr>
            <w:tcW w:w="1504" w:type="dxa"/>
          </w:tcPr>
          <w:p w14:paraId="07CC9F22" w14:textId="77777777" w:rsidR="000D0436" w:rsidRPr="000F3AFE" w:rsidRDefault="000D0436" w:rsidP="009F0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0F3AFE">
              <w:rPr>
                <w:rFonts w:ascii="Times New Roman" w:eastAsia="Calibri" w:hAnsi="Times New Roman" w:cs="Times New Roman"/>
                <w:sz w:val="24"/>
                <w:szCs w:val="24"/>
              </w:rPr>
              <w:t>ОК 9.</w:t>
            </w:r>
          </w:p>
        </w:tc>
        <w:tc>
          <w:tcPr>
            <w:tcW w:w="8697" w:type="dxa"/>
          </w:tcPr>
          <w:p w14:paraId="50017F9E" w14:textId="77777777" w:rsidR="000D0436" w:rsidRPr="000F3AFE" w:rsidRDefault="000D0436" w:rsidP="009F0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0F3AFE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</w:tr>
      <w:tr w:rsidR="000D0436" w:rsidRPr="000F3AFE" w14:paraId="75066DDE" w14:textId="77777777" w:rsidTr="000F3AFE">
        <w:tc>
          <w:tcPr>
            <w:tcW w:w="1504" w:type="dxa"/>
          </w:tcPr>
          <w:p w14:paraId="0FD63D87" w14:textId="77777777" w:rsidR="000D0436" w:rsidRPr="000F3AFE" w:rsidRDefault="000D0436" w:rsidP="009F0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0F3AFE">
              <w:rPr>
                <w:rFonts w:ascii="Times New Roman" w:eastAsia="Calibri" w:hAnsi="Times New Roman" w:cs="Times New Roman"/>
                <w:sz w:val="24"/>
                <w:szCs w:val="24"/>
              </w:rPr>
              <w:t>ОК 10.</w:t>
            </w:r>
          </w:p>
        </w:tc>
        <w:tc>
          <w:tcPr>
            <w:tcW w:w="8697" w:type="dxa"/>
          </w:tcPr>
          <w:p w14:paraId="29030C95" w14:textId="77777777" w:rsidR="000D0436" w:rsidRPr="000F3AFE" w:rsidRDefault="000D0436" w:rsidP="009F0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0F3AFE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профилактику травматизма, обеспечивать охрану жизни и здоровья детей.</w:t>
            </w:r>
          </w:p>
        </w:tc>
      </w:tr>
      <w:tr w:rsidR="000D0436" w:rsidRPr="000F3AFE" w14:paraId="3DB91147" w14:textId="77777777" w:rsidTr="000F3AFE">
        <w:tc>
          <w:tcPr>
            <w:tcW w:w="1504" w:type="dxa"/>
          </w:tcPr>
          <w:p w14:paraId="12B1D144" w14:textId="77777777" w:rsidR="000D0436" w:rsidRPr="000F3AFE" w:rsidRDefault="000D0436" w:rsidP="009F0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0F3AFE">
              <w:rPr>
                <w:rFonts w:ascii="Times New Roman" w:eastAsia="Calibri" w:hAnsi="Times New Roman" w:cs="Times New Roman"/>
                <w:sz w:val="24"/>
                <w:szCs w:val="24"/>
              </w:rPr>
              <w:t>ОК 11.</w:t>
            </w:r>
          </w:p>
        </w:tc>
        <w:tc>
          <w:tcPr>
            <w:tcW w:w="8697" w:type="dxa"/>
          </w:tcPr>
          <w:p w14:paraId="4AB5DBAB" w14:textId="77777777" w:rsidR="000D0436" w:rsidRPr="000F3AFE" w:rsidRDefault="000D0436" w:rsidP="009F0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0F3AFE">
              <w:rPr>
                <w:rFonts w:ascii="Times New Roman" w:eastAsia="Calibri" w:hAnsi="Times New Roman" w:cs="Times New Roman"/>
                <w:sz w:val="24"/>
                <w:szCs w:val="24"/>
              </w:rPr>
              <w:t>Строить профессиональную деятельность с соблюдением регулирующих ее правовых норм.</w:t>
            </w:r>
          </w:p>
        </w:tc>
      </w:tr>
    </w:tbl>
    <w:p w14:paraId="5BF2097B" w14:textId="77777777" w:rsidR="000D0436" w:rsidRPr="000F3AFE" w:rsidRDefault="000D0436" w:rsidP="00607C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FD42215" w14:textId="77777777" w:rsidR="00607CA2" w:rsidRPr="000F3AFE" w:rsidRDefault="00607CA2" w:rsidP="00607CA2">
      <w:pPr>
        <w:widowControl w:val="0"/>
        <w:autoSpaceDE w:val="0"/>
        <w:autoSpaceDN w:val="0"/>
        <w:spacing w:after="0" w:line="362" w:lineRule="auto"/>
        <w:rPr>
          <w:rFonts w:ascii="Times New Roman" w:eastAsia="Times New Roman" w:hAnsi="Times New Roman" w:cs="Times New Roman"/>
          <w:lang w:eastAsia="en-US"/>
        </w:rPr>
      </w:pPr>
    </w:p>
    <w:p w14:paraId="34A86DD9" w14:textId="77777777" w:rsidR="00607CA2" w:rsidRPr="000F3AFE" w:rsidRDefault="00607CA2" w:rsidP="00607CA2">
      <w:pPr>
        <w:widowControl w:val="0"/>
        <w:autoSpaceDE w:val="0"/>
        <w:autoSpaceDN w:val="0"/>
        <w:spacing w:after="0" w:line="362" w:lineRule="auto"/>
        <w:rPr>
          <w:rFonts w:ascii="Times New Roman" w:eastAsia="Times New Roman" w:hAnsi="Times New Roman" w:cs="Times New Roman"/>
          <w:lang w:eastAsia="en-US"/>
        </w:rPr>
        <w:sectPr w:rsidR="00607CA2" w:rsidRPr="000F3AFE" w:rsidSect="002661AE">
          <w:headerReference w:type="default" r:id="rId7"/>
          <w:headerReference w:type="first" r:id="rId8"/>
          <w:pgSz w:w="12000" w:h="17170"/>
          <w:pgMar w:top="1080" w:right="520" w:bottom="540" w:left="1000" w:header="761" w:footer="341" w:gutter="0"/>
          <w:cols w:space="720"/>
          <w:titlePg/>
          <w:docGrid w:linePitch="299"/>
        </w:sectPr>
      </w:pPr>
    </w:p>
    <w:p w14:paraId="625BE6D0" w14:textId="77777777" w:rsidR="002707F2" w:rsidRPr="000F3AFE" w:rsidRDefault="002707F2" w:rsidP="002707F2">
      <w:pPr>
        <w:pStyle w:val="2"/>
        <w:spacing w:before="240" w:after="120"/>
        <w:jc w:val="left"/>
      </w:pPr>
      <w:bookmarkStart w:id="4" w:name="_Toc29403245"/>
      <w:r w:rsidRPr="000F3AFE">
        <w:lastRenderedPageBreak/>
        <w:t>1.2. Планирование и организация работы</w:t>
      </w:r>
      <w:bookmarkEnd w:id="4"/>
    </w:p>
    <w:p w14:paraId="7AB29486" w14:textId="1331D055" w:rsidR="002707F2" w:rsidRPr="000F3AFE" w:rsidRDefault="002707F2" w:rsidP="002707F2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AFE">
        <w:rPr>
          <w:rFonts w:ascii="Times New Roman" w:hAnsi="Times New Roman" w:cs="Times New Roman"/>
          <w:sz w:val="28"/>
          <w:szCs w:val="28"/>
        </w:rPr>
        <w:t xml:space="preserve">Большое значение для выполнения </w:t>
      </w:r>
      <w:r w:rsidR="00757FD6" w:rsidRPr="000F3AFE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Pr="000F3AFE">
        <w:rPr>
          <w:rFonts w:ascii="Times New Roman" w:hAnsi="Times New Roman" w:cs="Times New Roman"/>
          <w:sz w:val="28"/>
          <w:szCs w:val="28"/>
        </w:rPr>
        <w:t xml:space="preserve"> имеет правильный выбор темы. Она может совпадать с темой научно-исследовательской работы, выполняемой студентом в период обучения, то есть является ее продолжением и углублением.</w:t>
      </w:r>
    </w:p>
    <w:p w14:paraId="2FF8C627" w14:textId="23E4D571" w:rsidR="002707F2" w:rsidRPr="000F3AFE" w:rsidRDefault="002707F2" w:rsidP="002707F2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AFE">
        <w:rPr>
          <w:rFonts w:ascii="Times New Roman" w:hAnsi="Times New Roman" w:cs="Times New Roman"/>
          <w:sz w:val="28"/>
          <w:szCs w:val="28"/>
        </w:rPr>
        <w:t xml:space="preserve">Также студенты могут выбрать тему </w:t>
      </w:r>
      <w:r w:rsidR="00DF7BA2" w:rsidRPr="000F3AFE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Pr="000F3AFE">
        <w:rPr>
          <w:rFonts w:ascii="Times New Roman" w:hAnsi="Times New Roman" w:cs="Times New Roman"/>
          <w:sz w:val="28"/>
          <w:szCs w:val="28"/>
        </w:rPr>
        <w:t xml:space="preserve"> самостоятельно, руководствуясь потребностями организаций, интересом к проблеме, личными предпочтениями, практическим опытом, возможностью получения фактических данных, наличием специальной литературы.</w:t>
      </w:r>
    </w:p>
    <w:p w14:paraId="75D6882D" w14:textId="73AFFC40" w:rsidR="002707F2" w:rsidRPr="000F3AFE" w:rsidRDefault="002707F2" w:rsidP="002707F2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AFE">
        <w:rPr>
          <w:rFonts w:ascii="Times New Roman" w:hAnsi="Times New Roman" w:cs="Times New Roman"/>
          <w:sz w:val="28"/>
          <w:szCs w:val="28"/>
        </w:rPr>
        <w:t xml:space="preserve">Выбор темы </w:t>
      </w:r>
      <w:r w:rsidR="00DF7BA2" w:rsidRPr="000F3AFE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Pr="000F3AFE">
        <w:rPr>
          <w:rFonts w:ascii="Times New Roman" w:hAnsi="Times New Roman" w:cs="Times New Roman"/>
          <w:sz w:val="28"/>
          <w:szCs w:val="28"/>
        </w:rPr>
        <w:t xml:space="preserve"> студент обязан завершить до начала преддипломной практики.</w:t>
      </w:r>
    </w:p>
    <w:p w14:paraId="42332786" w14:textId="3326F360" w:rsidR="002707F2" w:rsidRPr="000F3AFE" w:rsidRDefault="002707F2" w:rsidP="002707F2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AFE">
        <w:rPr>
          <w:rFonts w:ascii="Times New Roman" w:hAnsi="Times New Roman" w:cs="Times New Roman"/>
          <w:sz w:val="28"/>
          <w:szCs w:val="28"/>
        </w:rPr>
        <w:t xml:space="preserve">Следующим этапом в работе является составление и согласование плана работы. Студент знакомится с необходимой литературой и собирает информацию. На основании данных самостоятельно составляет план </w:t>
      </w:r>
      <w:r w:rsidR="00DF7BA2" w:rsidRPr="000F3AFE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Pr="000F3AFE">
        <w:rPr>
          <w:rFonts w:ascii="Times New Roman" w:hAnsi="Times New Roman" w:cs="Times New Roman"/>
          <w:sz w:val="28"/>
          <w:szCs w:val="28"/>
        </w:rPr>
        <w:t>, который утверждает руководитель ВКР.</w:t>
      </w:r>
    </w:p>
    <w:p w14:paraId="3F801F37" w14:textId="47961F4F" w:rsidR="002707F2" w:rsidRPr="000F3AFE" w:rsidRDefault="002707F2" w:rsidP="002707F2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AFE">
        <w:rPr>
          <w:rFonts w:ascii="Times New Roman" w:hAnsi="Times New Roman" w:cs="Times New Roman"/>
          <w:sz w:val="28"/>
          <w:szCs w:val="28"/>
        </w:rPr>
        <w:t>После утверждения тем</w:t>
      </w:r>
      <w:r w:rsidR="00DF7BA2" w:rsidRPr="000F3AFE">
        <w:rPr>
          <w:rFonts w:ascii="Times New Roman" w:hAnsi="Times New Roman" w:cs="Times New Roman"/>
          <w:sz w:val="28"/>
          <w:szCs w:val="28"/>
        </w:rPr>
        <w:t>ы</w:t>
      </w:r>
      <w:r w:rsidRPr="000F3AFE">
        <w:rPr>
          <w:rFonts w:ascii="Times New Roman" w:hAnsi="Times New Roman" w:cs="Times New Roman"/>
          <w:sz w:val="28"/>
          <w:szCs w:val="28"/>
        </w:rPr>
        <w:t xml:space="preserve"> и плана </w:t>
      </w:r>
      <w:r w:rsidR="00DF7BA2" w:rsidRPr="000F3AFE">
        <w:rPr>
          <w:rFonts w:ascii="Times New Roman" w:hAnsi="Times New Roman" w:cs="Times New Roman"/>
          <w:sz w:val="28"/>
          <w:szCs w:val="28"/>
        </w:rPr>
        <w:t>ВКР</w:t>
      </w:r>
      <w:r w:rsidRPr="000F3AFE">
        <w:rPr>
          <w:rFonts w:ascii="Times New Roman" w:hAnsi="Times New Roman" w:cs="Times New Roman"/>
          <w:sz w:val="28"/>
          <w:szCs w:val="28"/>
        </w:rPr>
        <w:t xml:space="preserve"> руководитель выдает задание с указанием этапов и сроков их выполнения, которое вместе с ВКР представляется в Государственную экзаменационную комиссию (ГЭК).</w:t>
      </w:r>
    </w:p>
    <w:p w14:paraId="313A4B29" w14:textId="3A9CC28B" w:rsidR="002707F2" w:rsidRPr="000F3AFE" w:rsidRDefault="002707F2" w:rsidP="002707F2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AFE">
        <w:rPr>
          <w:rFonts w:ascii="Times New Roman" w:hAnsi="Times New Roman" w:cs="Times New Roman"/>
          <w:sz w:val="28"/>
          <w:szCs w:val="28"/>
        </w:rPr>
        <w:t>Индивидуальное задание на ВКР (</w:t>
      </w:r>
      <w:r w:rsidR="00535A1F" w:rsidRPr="000F3AFE">
        <w:rPr>
          <w:rFonts w:ascii="Times New Roman" w:hAnsi="Times New Roman" w:cs="Times New Roman"/>
          <w:sz w:val="28"/>
          <w:szCs w:val="28"/>
        </w:rPr>
        <w:t xml:space="preserve">дипломной работы, </w:t>
      </w:r>
      <w:r w:rsidRPr="000F3AFE">
        <w:rPr>
          <w:rFonts w:ascii="Times New Roman" w:hAnsi="Times New Roman" w:cs="Times New Roman"/>
          <w:sz w:val="28"/>
          <w:szCs w:val="28"/>
        </w:rPr>
        <w:t>дипломный проект) заполняется руководителем для каждого.</w:t>
      </w:r>
    </w:p>
    <w:p w14:paraId="246236FE" w14:textId="4990A595" w:rsidR="002707F2" w:rsidRPr="000F3AFE" w:rsidRDefault="002707F2" w:rsidP="002707F2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AFE">
        <w:rPr>
          <w:rFonts w:ascii="Times New Roman" w:hAnsi="Times New Roman" w:cs="Times New Roman"/>
          <w:sz w:val="28"/>
          <w:szCs w:val="28"/>
        </w:rPr>
        <w:t xml:space="preserve">Важным этапом выполнения </w:t>
      </w:r>
      <w:r w:rsidR="00DF7BA2" w:rsidRPr="000F3AFE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Pr="000F3AFE">
        <w:rPr>
          <w:rFonts w:ascii="Times New Roman" w:hAnsi="Times New Roman" w:cs="Times New Roman"/>
          <w:sz w:val="28"/>
          <w:szCs w:val="28"/>
        </w:rPr>
        <w:t xml:space="preserve"> является подбор научной, учебно-методической литературы, материалов периодической печати, нормативно-правовых актов и других источников по теме исследования. Подбор источников является серьезным и ответственным этапом работы, на котором студент должен продемонстрировать навыки самостоятельной работы с библиотечным фондом, проведения поиска и отбора информации в глобальной информационной сети. Следует отметить, </w:t>
      </w:r>
      <w:r w:rsidRPr="000F3AFE">
        <w:rPr>
          <w:rFonts w:ascii="Times New Roman" w:hAnsi="Times New Roman" w:cs="Times New Roman"/>
          <w:sz w:val="28"/>
          <w:szCs w:val="28"/>
        </w:rPr>
        <w:lastRenderedPageBreak/>
        <w:t>что выбор источников не ограничивается начальным этапом выполнения дипломного проекта, список источников должен уточняться и дополняться на протяжении всего времени выполнения работы.</w:t>
      </w:r>
    </w:p>
    <w:p w14:paraId="66E4729B" w14:textId="5E380FFE" w:rsidR="002707F2" w:rsidRPr="000F3AFE" w:rsidRDefault="002707F2" w:rsidP="002707F2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AFE">
        <w:rPr>
          <w:rFonts w:ascii="Times New Roman" w:hAnsi="Times New Roman" w:cs="Times New Roman"/>
          <w:sz w:val="28"/>
          <w:szCs w:val="28"/>
        </w:rPr>
        <w:t xml:space="preserve">В процессе выполнения </w:t>
      </w:r>
      <w:r w:rsidR="00DF7BA2" w:rsidRPr="000F3AFE">
        <w:rPr>
          <w:rFonts w:ascii="Times New Roman" w:hAnsi="Times New Roman" w:cs="Times New Roman"/>
          <w:sz w:val="28"/>
          <w:szCs w:val="28"/>
        </w:rPr>
        <w:t>ВКР</w:t>
      </w:r>
      <w:r w:rsidRPr="000F3AFE">
        <w:rPr>
          <w:rFonts w:ascii="Times New Roman" w:hAnsi="Times New Roman" w:cs="Times New Roman"/>
          <w:sz w:val="28"/>
          <w:szCs w:val="28"/>
        </w:rPr>
        <w:t xml:space="preserve"> студенту рекомендуется регулярно посещать плановые консультации, которые проводит руководитель в соответствии с утвержденным графиком.</w:t>
      </w:r>
    </w:p>
    <w:p w14:paraId="650D9752" w14:textId="7D9B3871" w:rsidR="002707F2" w:rsidRPr="000F3AFE" w:rsidRDefault="002707F2" w:rsidP="002707F2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AFE">
        <w:rPr>
          <w:rFonts w:ascii="Times New Roman" w:hAnsi="Times New Roman" w:cs="Times New Roman"/>
          <w:sz w:val="28"/>
          <w:szCs w:val="28"/>
        </w:rPr>
        <w:t xml:space="preserve">Существенное значение в процессе выполнения </w:t>
      </w:r>
      <w:r w:rsidR="00DF7BA2" w:rsidRPr="000F3AFE">
        <w:rPr>
          <w:rFonts w:ascii="Times New Roman" w:hAnsi="Times New Roman" w:cs="Times New Roman"/>
          <w:sz w:val="28"/>
          <w:szCs w:val="28"/>
        </w:rPr>
        <w:t>ВКР</w:t>
      </w:r>
      <w:r w:rsidRPr="000F3AFE">
        <w:rPr>
          <w:rFonts w:ascii="Times New Roman" w:hAnsi="Times New Roman" w:cs="Times New Roman"/>
          <w:sz w:val="28"/>
          <w:szCs w:val="28"/>
        </w:rPr>
        <w:t xml:space="preserve"> имеет преддипломная практика, в ходе которой студент собирает, систематизирует и анализирует материал для практической части </w:t>
      </w:r>
      <w:r w:rsidR="00DF7BA2" w:rsidRPr="000F3AFE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Pr="000F3AFE">
        <w:rPr>
          <w:rFonts w:ascii="Times New Roman" w:hAnsi="Times New Roman" w:cs="Times New Roman"/>
          <w:sz w:val="28"/>
          <w:szCs w:val="28"/>
        </w:rPr>
        <w:t>. Отчет о преддипломной практике оценивается руководителем преддипломной практики в контексте его значения для ВКР.</w:t>
      </w:r>
    </w:p>
    <w:p w14:paraId="55731E06" w14:textId="468D90AE" w:rsidR="002707F2" w:rsidRPr="000F3AFE" w:rsidRDefault="002707F2" w:rsidP="002707F2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AFE">
        <w:rPr>
          <w:rFonts w:ascii="Times New Roman" w:hAnsi="Times New Roman" w:cs="Times New Roman"/>
          <w:sz w:val="28"/>
          <w:szCs w:val="28"/>
        </w:rPr>
        <w:t xml:space="preserve">Допуск ВКР осуществляется после предварительного согласования с руководителем, за десять рабочих дней до защиты. Студент должен уметь рационально распределить свои усилия по этапам выполнения </w:t>
      </w:r>
      <w:r w:rsidR="00DF7BA2" w:rsidRPr="000F3AFE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</w:p>
    <w:p w14:paraId="3C53A1F9" w14:textId="77777777" w:rsidR="002707F2" w:rsidRPr="000F3AFE" w:rsidRDefault="002707F2" w:rsidP="002707F2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AFE">
        <w:rPr>
          <w:rFonts w:ascii="Times New Roman" w:hAnsi="Times New Roman" w:cs="Times New Roman"/>
          <w:sz w:val="28"/>
          <w:szCs w:val="28"/>
        </w:rPr>
        <w:t>Циклограмм выполнения ВКР представлена в таблице 1.</w:t>
      </w:r>
    </w:p>
    <w:p w14:paraId="6F79A678" w14:textId="77777777" w:rsidR="002707F2" w:rsidRPr="000F3AFE" w:rsidRDefault="002707F2" w:rsidP="002707F2">
      <w:pPr>
        <w:shd w:val="clear" w:color="auto" w:fill="FFFFFF"/>
        <w:tabs>
          <w:tab w:val="lef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F3AFE">
        <w:rPr>
          <w:rFonts w:ascii="Times New Roman" w:hAnsi="Times New Roman" w:cs="Times New Roman"/>
          <w:sz w:val="28"/>
          <w:szCs w:val="28"/>
        </w:rPr>
        <w:t>Таблица 1</w:t>
      </w:r>
    </w:p>
    <w:p w14:paraId="28F441B5" w14:textId="77777777" w:rsidR="002707F2" w:rsidRPr="000F3AFE" w:rsidRDefault="002707F2" w:rsidP="002707F2">
      <w:pPr>
        <w:shd w:val="clear" w:color="auto" w:fill="FFFFFF"/>
        <w:tabs>
          <w:tab w:val="lef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3AFE">
        <w:rPr>
          <w:rFonts w:ascii="Times New Roman" w:hAnsi="Times New Roman" w:cs="Times New Roman"/>
          <w:sz w:val="28"/>
          <w:szCs w:val="28"/>
        </w:rPr>
        <w:t>Циклограмм выполнения ВКР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8"/>
        <w:gridCol w:w="3824"/>
        <w:gridCol w:w="2486"/>
        <w:gridCol w:w="2187"/>
      </w:tblGrid>
      <w:tr w:rsidR="002707F2" w:rsidRPr="000F3AFE" w14:paraId="1DDAB457" w14:textId="77777777" w:rsidTr="00DF7BA2">
        <w:tc>
          <w:tcPr>
            <w:tcW w:w="870" w:type="dxa"/>
          </w:tcPr>
          <w:p w14:paraId="3D8976D3" w14:textId="77777777" w:rsidR="002707F2" w:rsidRPr="000F3AFE" w:rsidRDefault="002707F2" w:rsidP="00DF7BA2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AF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63" w:type="dxa"/>
          </w:tcPr>
          <w:p w14:paraId="5DA04DB9" w14:textId="77777777" w:rsidR="002707F2" w:rsidRPr="000F3AFE" w:rsidRDefault="002707F2" w:rsidP="00DF7BA2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AFE">
              <w:rPr>
                <w:rFonts w:ascii="Times New Roman" w:hAnsi="Times New Roman" w:cs="Times New Roman"/>
                <w:b/>
                <w:sz w:val="24"/>
                <w:szCs w:val="24"/>
              </w:rPr>
              <w:t>Этапы выполнения дипломного проекта</w:t>
            </w:r>
          </w:p>
        </w:tc>
        <w:tc>
          <w:tcPr>
            <w:tcW w:w="2532" w:type="dxa"/>
          </w:tcPr>
          <w:p w14:paraId="69D2A093" w14:textId="77777777" w:rsidR="002707F2" w:rsidRPr="000F3AFE" w:rsidRDefault="002707F2" w:rsidP="00DF7BA2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AFE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206" w:type="dxa"/>
          </w:tcPr>
          <w:p w14:paraId="50671698" w14:textId="77777777" w:rsidR="002707F2" w:rsidRPr="000F3AFE" w:rsidRDefault="002707F2" w:rsidP="00DF7BA2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AF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707F2" w:rsidRPr="000F3AFE" w14:paraId="4A347352" w14:textId="77777777" w:rsidTr="00DF7BA2">
        <w:tc>
          <w:tcPr>
            <w:tcW w:w="870" w:type="dxa"/>
          </w:tcPr>
          <w:p w14:paraId="6A452F64" w14:textId="77777777" w:rsidR="002707F2" w:rsidRPr="000F3AFE" w:rsidRDefault="002707F2" w:rsidP="00DF7BA2">
            <w:pPr>
              <w:pStyle w:val="a7"/>
              <w:numPr>
                <w:ilvl w:val="0"/>
                <w:numId w:val="2"/>
              </w:numPr>
              <w:tabs>
                <w:tab w:val="left" w:pos="9355"/>
              </w:tabs>
              <w:spacing w:after="0" w:line="240" w:lineRule="auto"/>
              <w:ind w:left="0" w:right="-19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14:paraId="7B37FB99" w14:textId="77777777" w:rsidR="002707F2" w:rsidRPr="000F3AFE" w:rsidRDefault="002707F2" w:rsidP="00DF7BA2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AFE">
              <w:rPr>
                <w:rFonts w:ascii="Times New Roman" w:hAnsi="Times New Roman" w:cs="Times New Roman"/>
                <w:sz w:val="24"/>
                <w:szCs w:val="24"/>
              </w:rPr>
              <w:t>Выбор темы</w:t>
            </w:r>
          </w:p>
        </w:tc>
        <w:tc>
          <w:tcPr>
            <w:tcW w:w="2532" w:type="dxa"/>
          </w:tcPr>
          <w:p w14:paraId="2DBC087B" w14:textId="0F6DDF52" w:rsidR="002707F2" w:rsidRPr="000F3AFE" w:rsidRDefault="002707F2" w:rsidP="00DF7BA2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AFE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позднее, чем за 2 недели до выхода </w:t>
            </w:r>
            <w:r w:rsidR="000F3AFE" w:rsidRPr="000F3AFE">
              <w:rPr>
                <w:rFonts w:ascii="Times New Roman" w:hAnsi="Times New Roman" w:cs="Times New Roman"/>
                <w:sz w:val="24"/>
                <w:szCs w:val="24"/>
              </w:rPr>
              <w:t>студентов на</w:t>
            </w:r>
            <w:r w:rsidRPr="000F3AFE">
              <w:rPr>
                <w:rFonts w:ascii="Times New Roman" w:hAnsi="Times New Roman" w:cs="Times New Roman"/>
                <w:sz w:val="24"/>
                <w:szCs w:val="24"/>
              </w:rPr>
              <w:t xml:space="preserve"> преддипломную практику</w:t>
            </w:r>
          </w:p>
        </w:tc>
        <w:tc>
          <w:tcPr>
            <w:tcW w:w="2206" w:type="dxa"/>
          </w:tcPr>
          <w:p w14:paraId="219E1FBE" w14:textId="36C8B453" w:rsidR="002707F2" w:rsidRPr="000F3AFE" w:rsidRDefault="002707F2" w:rsidP="00DF7BA2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AF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DF7BA2" w:rsidRPr="000F3AFE">
              <w:rPr>
                <w:rFonts w:ascii="Times New Roman" w:hAnsi="Times New Roman" w:cs="Times New Roman"/>
                <w:sz w:val="24"/>
                <w:szCs w:val="24"/>
              </w:rPr>
              <w:t>ВКР</w:t>
            </w:r>
            <w:r w:rsidRPr="000F3AFE">
              <w:rPr>
                <w:rFonts w:ascii="Times New Roman" w:hAnsi="Times New Roman" w:cs="Times New Roman"/>
                <w:sz w:val="24"/>
                <w:szCs w:val="24"/>
              </w:rPr>
              <w:t>, студенты.</w:t>
            </w:r>
          </w:p>
        </w:tc>
      </w:tr>
      <w:tr w:rsidR="002707F2" w:rsidRPr="000F3AFE" w14:paraId="472B629B" w14:textId="77777777" w:rsidTr="00DF7BA2">
        <w:tc>
          <w:tcPr>
            <w:tcW w:w="870" w:type="dxa"/>
          </w:tcPr>
          <w:p w14:paraId="5938EC93" w14:textId="77777777" w:rsidR="002707F2" w:rsidRPr="000F3AFE" w:rsidRDefault="002707F2" w:rsidP="00DF7BA2">
            <w:pPr>
              <w:pStyle w:val="a7"/>
              <w:numPr>
                <w:ilvl w:val="0"/>
                <w:numId w:val="2"/>
              </w:numPr>
              <w:tabs>
                <w:tab w:val="left" w:pos="9355"/>
              </w:tabs>
              <w:spacing w:after="0" w:line="240" w:lineRule="auto"/>
              <w:ind w:left="0" w:right="-19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14:paraId="77D8B0CB" w14:textId="07552788" w:rsidR="002707F2" w:rsidRPr="000F3AFE" w:rsidRDefault="002707F2" w:rsidP="00DF7BA2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AF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</w:t>
            </w:r>
            <w:r w:rsidR="00DF7BA2" w:rsidRPr="000F3AFE">
              <w:rPr>
                <w:rFonts w:ascii="Times New Roman" w:hAnsi="Times New Roman" w:cs="Times New Roman"/>
                <w:sz w:val="24"/>
                <w:szCs w:val="24"/>
              </w:rPr>
              <w:t>ВКР</w:t>
            </w:r>
            <w:r w:rsidRPr="000F3AFE">
              <w:rPr>
                <w:rFonts w:ascii="Times New Roman" w:hAnsi="Times New Roman" w:cs="Times New Roman"/>
                <w:sz w:val="24"/>
                <w:szCs w:val="24"/>
              </w:rPr>
              <w:t>, согласование его с руководителем</w:t>
            </w:r>
          </w:p>
        </w:tc>
        <w:tc>
          <w:tcPr>
            <w:tcW w:w="2532" w:type="dxa"/>
          </w:tcPr>
          <w:p w14:paraId="4F036371" w14:textId="77777777" w:rsidR="002707F2" w:rsidRPr="000F3AFE" w:rsidRDefault="002707F2" w:rsidP="00DF7BA2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AFE">
              <w:rPr>
                <w:rFonts w:ascii="Times New Roman" w:hAnsi="Times New Roman" w:cs="Times New Roman"/>
                <w:sz w:val="24"/>
                <w:szCs w:val="24"/>
              </w:rPr>
              <w:t>Не позднее, чем за 1 неделю до выхода студентов на преддипломную практику</w:t>
            </w:r>
          </w:p>
        </w:tc>
        <w:tc>
          <w:tcPr>
            <w:tcW w:w="2206" w:type="dxa"/>
          </w:tcPr>
          <w:p w14:paraId="500ABE17" w14:textId="4407A93B" w:rsidR="002707F2" w:rsidRPr="000F3AFE" w:rsidRDefault="00DF7BA2" w:rsidP="00DF7BA2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AF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ВКР, </w:t>
            </w:r>
            <w:r w:rsidR="000F3AFE" w:rsidRPr="000F3AFE">
              <w:rPr>
                <w:rFonts w:ascii="Times New Roman" w:hAnsi="Times New Roman" w:cs="Times New Roman"/>
                <w:sz w:val="24"/>
                <w:szCs w:val="24"/>
              </w:rPr>
              <w:t>студенты.</w:t>
            </w:r>
          </w:p>
        </w:tc>
      </w:tr>
      <w:tr w:rsidR="002707F2" w:rsidRPr="000F3AFE" w14:paraId="2896D0B3" w14:textId="77777777" w:rsidTr="00DF7BA2">
        <w:tc>
          <w:tcPr>
            <w:tcW w:w="870" w:type="dxa"/>
          </w:tcPr>
          <w:p w14:paraId="66729D83" w14:textId="77777777" w:rsidR="002707F2" w:rsidRPr="000F3AFE" w:rsidRDefault="002707F2" w:rsidP="00DF7BA2">
            <w:pPr>
              <w:pStyle w:val="a7"/>
              <w:numPr>
                <w:ilvl w:val="0"/>
                <w:numId w:val="2"/>
              </w:numPr>
              <w:tabs>
                <w:tab w:val="left" w:pos="9355"/>
              </w:tabs>
              <w:spacing w:after="0" w:line="240" w:lineRule="auto"/>
              <w:ind w:left="0" w:right="-19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14:paraId="56119630" w14:textId="0AEB0AD7" w:rsidR="002707F2" w:rsidRPr="000F3AFE" w:rsidRDefault="002707F2" w:rsidP="00DF7BA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AFE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индивидуального задания на </w:t>
            </w:r>
            <w:r w:rsidR="00DF7BA2" w:rsidRPr="000F3AFE">
              <w:rPr>
                <w:rFonts w:ascii="Times New Roman" w:hAnsi="Times New Roman" w:cs="Times New Roman"/>
                <w:sz w:val="24"/>
                <w:szCs w:val="24"/>
              </w:rPr>
              <w:t>ВКР</w:t>
            </w:r>
          </w:p>
          <w:p w14:paraId="7BBB82FB" w14:textId="77777777" w:rsidR="002707F2" w:rsidRPr="000F3AFE" w:rsidRDefault="002707F2" w:rsidP="00DF7BA2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14:paraId="639CC554" w14:textId="5132C22E" w:rsidR="002707F2" w:rsidRPr="000F3AFE" w:rsidRDefault="002707F2" w:rsidP="00DF7BA2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AFE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позднее, чем за </w:t>
            </w:r>
            <w:r w:rsidR="000F3AFE" w:rsidRPr="000F3AFE">
              <w:rPr>
                <w:rFonts w:ascii="Times New Roman" w:hAnsi="Times New Roman" w:cs="Times New Roman"/>
                <w:sz w:val="24"/>
                <w:szCs w:val="24"/>
              </w:rPr>
              <w:t>4 дня</w:t>
            </w:r>
            <w:r w:rsidRPr="000F3AFE">
              <w:rPr>
                <w:rFonts w:ascii="Times New Roman" w:hAnsi="Times New Roman" w:cs="Times New Roman"/>
                <w:sz w:val="24"/>
                <w:szCs w:val="24"/>
              </w:rPr>
              <w:t xml:space="preserve"> до выхода студентов на преддипломную практику</w:t>
            </w:r>
          </w:p>
        </w:tc>
        <w:tc>
          <w:tcPr>
            <w:tcW w:w="2206" w:type="dxa"/>
          </w:tcPr>
          <w:p w14:paraId="104B01F5" w14:textId="6290AC10" w:rsidR="002707F2" w:rsidRPr="000F3AFE" w:rsidRDefault="00DF7BA2" w:rsidP="00DF7BA2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AFE">
              <w:rPr>
                <w:rFonts w:ascii="Times New Roman" w:hAnsi="Times New Roman" w:cs="Times New Roman"/>
                <w:sz w:val="24"/>
                <w:szCs w:val="24"/>
              </w:rPr>
              <w:t>Руководитель ВКР, студенты.</w:t>
            </w:r>
          </w:p>
        </w:tc>
      </w:tr>
      <w:tr w:rsidR="002707F2" w:rsidRPr="000F3AFE" w14:paraId="452D1B5E" w14:textId="77777777" w:rsidTr="00DF7BA2">
        <w:tc>
          <w:tcPr>
            <w:tcW w:w="870" w:type="dxa"/>
          </w:tcPr>
          <w:p w14:paraId="3CD11B73" w14:textId="77777777" w:rsidR="002707F2" w:rsidRPr="000F3AFE" w:rsidRDefault="002707F2" w:rsidP="00DF7BA2">
            <w:pPr>
              <w:pStyle w:val="a7"/>
              <w:numPr>
                <w:ilvl w:val="0"/>
                <w:numId w:val="2"/>
              </w:numPr>
              <w:tabs>
                <w:tab w:val="left" w:pos="9355"/>
              </w:tabs>
              <w:spacing w:after="0" w:line="240" w:lineRule="auto"/>
              <w:ind w:left="0" w:right="-19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14:paraId="3D16DC00" w14:textId="2787CD01" w:rsidR="002707F2" w:rsidRPr="000F3AFE" w:rsidRDefault="002707F2" w:rsidP="00DF7BA2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AF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DF7BA2" w:rsidRPr="000F3AFE">
              <w:rPr>
                <w:rFonts w:ascii="Times New Roman" w:hAnsi="Times New Roman" w:cs="Times New Roman"/>
                <w:sz w:val="24"/>
                <w:szCs w:val="24"/>
              </w:rPr>
              <w:t>ВКР</w:t>
            </w:r>
          </w:p>
        </w:tc>
        <w:tc>
          <w:tcPr>
            <w:tcW w:w="2532" w:type="dxa"/>
          </w:tcPr>
          <w:p w14:paraId="3102C1F2" w14:textId="77777777" w:rsidR="002707F2" w:rsidRPr="000F3AFE" w:rsidRDefault="002707F2" w:rsidP="00DF7BA2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AFE">
              <w:rPr>
                <w:rFonts w:ascii="Times New Roman" w:hAnsi="Times New Roman" w:cs="Times New Roman"/>
                <w:sz w:val="24"/>
                <w:szCs w:val="24"/>
              </w:rPr>
              <w:t xml:space="preserve">4 недели </w:t>
            </w:r>
          </w:p>
        </w:tc>
        <w:tc>
          <w:tcPr>
            <w:tcW w:w="2206" w:type="dxa"/>
          </w:tcPr>
          <w:p w14:paraId="51D72180" w14:textId="5A7629C9" w:rsidR="002707F2" w:rsidRPr="000F3AFE" w:rsidRDefault="00DF7BA2" w:rsidP="00DF7BA2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AF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ВКР, </w:t>
            </w:r>
            <w:r w:rsidR="000F3AFE" w:rsidRPr="000F3AFE">
              <w:rPr>
                <w:rFonts w:ascii="Times New Roman" w:hAnsi="Times New Roman" w:cs="Times New Roman"/>
                <w:sz w:val="24"/>
                <w:szCs w:val="24"/>
              </w:rPr>
              <w:t>студенты.</w:t>
            </w:r>
          </w:p>
        </w:tc>
      </w:tr>
      <w:tr w:rsidR="002707F2" w:rsidRPr="000F3AFE" w14:paraId="43CF0AEF" w14:textId="77777777" w:rsidTr="00DF7BA2">
        <w:tc>
          <w:tcPr>
            <w:tcW w:w="870" w:type="dxa"/>
          </w:tcPr>
          <w:p w14:paraId="6E7FC641" w14:textId="77777777" w:rsidR="002707F2" w:rsidRPr="000F3AFE" w:rsidRDefault="002707F2" w:rsidP="00DF7BA2">
            <w:pPr>
              <w:pStyle w:val="a7"/>
              <w:numPr>
                <w:ilvl w:val="0"/>
                <w:numId w:val="2"/>
              </w:numPr>
              <w:tabs>
                <w:tab w:val="left" w:pos="9355"/>
              </w:tabs>
              <w:spacing w:after="0" w:line="240" w:lineRule="auto"/>
              <w:ind w:left="0" w:right="-19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14:paraId="36E5950A" w14:textId="41ADDB9B" w:rsidR="002707F2" w:rsidRPr="000F3AFE" w:rsidRDefault="002707F2" w:rsidP="00DF7BA2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AF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выполнению и подготовке к защите </w:t>
            </w:r>
            <w:r w:rsidR="00DF7BA2" w:rsidRPr="000F3AFE">
              <w:rPr>
                <w:rFonts w:ascii="Times New Roman" w:hAnsi="Times New Roman" w:cs="Times New Roman"/>
                <w:sz w:val="24"/>
                <w:szCs w:val="24"/>
              </w:rPr>
              <w:t>ВКР</w:t>
            </w:r>
          </w:p>
        </w:tc>
        <w:tc>
          <w:tcPr>
            <w:tcW w:w="2532" w:type="dxa"/>
          </w:tcPr>
          <w:p w14:paraId="209369FD" w14:textId="77777777" w:rsidR="002707F2" w:rsidRPr="000F3AFE" w:rsidRDefault="002707F2" w:rsidP="00DF7BA2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AFE">
              <w:rPr>
                <w:rFonts w:ascii="Times New Roman" w:hAnsi="Times New Roman" w:cs="Times New Roman"/>
                <w:sz w:val="24"/>
                <w:szCs w:val="24"/>
              </w:rPr>
              <w:t xml:space="preserve">4 недели </w:t>
            </w:r>
          </w:p>
        </w:tc>
        <w:tc>
          <w:tcPr>
            <w:tcW w:w="2206" w:type="dxa"/>
          </w:tcPr>
          <w:p w14:paraId="5255E214" w14:textId="6B984415" w:rsidR="002707F2" w:rsidRPr="000F3AFE" w:rsidRDefault="00DF7BA2" w:rsidP="00DF7BA2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AFE">
              <w:rPr>
                <w:rFonts w:ascii="Times New Roman" w:hAnsi="Times New Roman" w:cs="Times New Roman"/>
                <w:sz w:val="24"/>
                <w:szCs w:val="24"/>
              </w:rPr>
              <w:t>Руководитель ВКР, студенты.</w:t>
            </w:r>
          </w:p>
        </w:tc>
      </w:tr>
      <w:tr w:rsidR="002707F2" w:rsidRPr="000F3AFE" w14:paraId="13225F25" w14:textId="77777777" w:rsidTr="00DF7BA2">
        <w:tc>
          <w:tcPr>
            <w:tcW w:w="870" w:type="dxa"/>
          </w:tcPr>
          <w:p w14:paraId="78E33B5A" w14:textId="77777777" w:rsidR="002707F2" w:rsidRPr="000F3AFE" w:rsidRDefault="002707F2" w:rsidP="00DF7BA2">
            <w:pPr>
              <w:pStyle w:val="a7"/>
              <w:numPr>
                <w:ilvl w:val="0"/>
                <w:numId w:val="2"/>
              </w:numPr>
              <w:tabs>
                <w:tab w:val="left" w:pos="9355"/>
              </w:tabs>
              <w:spacing w:after="0" w:line="240" w:lineRule="auto"/>
              <w:ind w:left="0" w:right="-19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14:paraId="4068E54E" w14:textId="5461320D" w:rsidR="002707F2" w:rsidRPr="000F3AFE" w:rsidRDefault="002707F2" w:rsidP="00DF7BA2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AF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письменного отзыва на </w:t>
            </w:r>
            <w:r w:rsidR="00DF7BA2" w:rsidRPr="000F3AFE">
              <w:rPr>
                <w:rFonts w:ascii="Times New Roman" w:hAnsi="Times New Roman" w:cs="Times New Roman"/>
                <w:sz w:val="24"/>
                <w:szCs w:val="24"/>
              </w:rPr>
              <w:t>ВКР</w:t>
            </w:r>
          </w:p>
        </w:tc>
        <w:tc>
          <w:tcPr>
            <w:tcW w:w="2532" w:type="dxa"/>
          </w:tcPr>
          <w:p w14:paraId="1331B3AF" w14:textId="77777777" w:rsidR="002707F2" w:rsidRPr="000F3AFE" w:rsidRDefault="002707F2" w:rsidP="00DF7BA2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AFE">
              <w:rPr>
                <w:rFonts w:ascii="Times New Roman" w:hAnsi="Times New Roman" w:cs="Times New Roman"/>
                <w:sz w:val="24"/>
                <w:szCs w:val="24"/>
              </w:rPr>
              <w:t>За две недели до защиты</w:t>
            </w:r>
          </w:p>
        </w:tc>
        <w:tc>
          <w:tcPr>
            <w:tcW w:w="2206" w:type="dxa"/>
          </w:tcPr>
          <w:p w14:paraId="74C70BF3" w14:textId="10298AC1" w:rsidR="002707F2" w:rsidRPr="000F3AFE" w:rsidRDefault="002707F2" w:rsidP="00DF7BA2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AF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DF7BA2" w:rsidRPr="000F3AFE">
              <w:rPr>
                <w:rFonts w:ascii="Times New Roman" w:hAnsi="Times New Roman" w:cs="Times New Roman"/>
                <w:sz w:val="24"/>
                <w:szCs w:val="24"/>
              </w:rPr>
              <w:t>ВКР</w:t>
            </w:r>
            <w:r w:rsidRPr="000F3A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07F2" w:rsidRPr="000F3AFE" w14:paraId="45CB961A" w14:textId="77777777" w:rsidTr="00DF7BA2">
        <w:tc>
          <w:tcPr>
            <w:tcW w:w="870" w:type="dxa"/>
          </w:tcPr>
          <w:p w14:paraId="28A8B747" w14:textId="77777777" w:rsidR="002707F2" w:rsidRPr="000F3AFE" w:rsidRDefault="002707F2" w:rsidP="00DF7BA2">
            <w:pPr>
              <w:pStyle w:val="a7"/>
              <w:numPr>
                <w:ilvl w:val="0"/>
                <w:numId w:val="2"/>
              </w:numPr>
              <w:tabs>
                <w:tab w:val="left" w:pos="9355"/>
              </w:tabs>
              <w:spacing w:after="0" w:line="240" w:lineRule="auto"/>
              <w:ind w:left="0" w:right="-19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14:paraId="6B8BF868" w14:textId="55948850" w:rsidR="002707F2" w:rsidRPr="000F3AFE" w:rsidRDefault="002707F2" w:rsidP="00DF7BA2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AFE">
              <w:rPr>
                <w:rFonts w:ascii="Times New Roman" w:hAnsi="Times New Roman" w:cs="Times New Roman"/>
                <w:sz w:val="24"/>
                <w:szCs w:val="24"/>
              </w:rPr>
              <w:t>Написание рецензии</w:t>
            </w:r>
            <w:r w:rsidR="00DF7BA2" w:rsidRPr="000F3AFE">
              <w:rPr>
                <w:rFonts w:ascii="Times New Roman" w:hAnsi="Times New Roman" w:cs="Times New Roman"/>
                <w:sz w:val="24"/>
                <w:szCs w:val="24"/>
              </w:rPr>
              <w:t xml:space="preserve"> на ВКР</w:t>
            </w:r>
          </w:p>
        </w:tc>
        <w:tc>
          <w:tcPr>
            <w:tcW w:w="2532" w:type="dxa"/>
          </w:tcPr>
          <w:p w14:paraId="73C590E9" w14:textId="77777777" w:rsidR="002707F2" w:rsidRPr="000F3AFE" w:rsidRDefault="002707F2" w:rsidP="00DF7BA2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AFE">
              <w:rPr>
                <w:rFonts w:ascii="Times New Roman" w:hAnsi="Times New Roman" w:cs="Times New Roman"/>
                <w:sz w:val="24"/>
                <w:szCs w:val="24"/>
              </w:rPr>
              <w:t>За две недели до защиты</w:t>
            </w:r>
          </w:p>
        </w:tc>
        <w:tc>
          <w:tcPr>
            <w:tcW w:w="2206" w:type="dxa"/>
          </w:tcPr>
          <w:p w14:paraId="7D552078" w14:textId="77777777" w:rsidR="002707F2" w:rsidRPr="000F3AFE" w:rsidRDefault="002707F2" w:rsidP="00DF7BA2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AFE">
              <w:rPr>
                <w:rFonts w:ascii="Times New Roman" w:hAnsi="Times New Roman" w:cs="Times New Roman"/>
                <w:sz w:val="24"/>
                <w:szCs w:val="24"/>
              </w:rPr>
              <w:t>Рецензент</w:t>
            </w:r>
          </w:p>
        </w:tc>
      </w:tr>
      <w:tr w:rsidR="002707F2" w:rsidRPr="000F3AFE" w14:paraId="3A34DB37" w14:textId="77777777" w:rsidTr="00DF7BA2">
        <w:tc>
          <w:tcPr>
            <w:tcW w:w="870" w:type="dxa"/>
          </w:tcPr>
          <w:p w14:paraId="2E4A3CB0" w14:textId="77777777" w:rsidR="002707F2" w:rsidRPr="000F3AFE" w:rsidRDefault="002707F2" w:rsidP="00DF7BA2">
            <w:pPr>
              <w:pStyle w:val="a7"/>
              <w:numPr>
                <w:ilvl w:val="0"/>
                <w:numId w:val="2"/>
              </w:numPr>
              <w:tabs>
                <w:tab w:val="left" w:pos="9355"/>
              </w:tabs>
              <w:spacing w:after="0" w:line="240" w:lineRule="auto"/>
              <w:ind w:left="0" w:right="-19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14:paraId="7106EC39" w14:textId="5C2E5E00" w:rsidR="002707F2" w:rsidRPr="000F3AFE" w:rsidRDefault="002707F2" w:rsidP="00DF7BA2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AFE">
              <w:rPr>
                <w:rFonts w:ascii="Times New Roman" w:hAnsi="Times New Roman" w:cs="Times New Roman"/>
                <w:sz w:val="24"/>
                <w:szCs w:val="24"/>
              </w:rPr>
              <w:t xml:space="preserve">Допуск к защите </w:t>
            </w:r>
            <w:r w:rsidR="00DF7BA2" w:rsidRPr="000F3AFE">
              <w:rPr>
                <w:rFonts w:ascii="Times New Roman" w:hAnsi="Times New Roman" w:cs="Times New Roman"/>
                <w:sz w:val="24"/>
                <w:szCs w:val="24"/>
              </w:rPr>
              <w:t>ВКР</w:t>
            </w:r>
          </w:p>
        </w:tc>
        <w:tc>
          <w:tcPr>
            <w:tcW w:w="2532" w:type="dxa"/>
          </w:tcPr>
          <w:p w14:paraId="31A14111" w14:textId="77777777" w:rsidR="002707F2" w:rsidRPr="000F3AFE" w:rsidRDefault="002707F2" w:rsidP="00DF7BA2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AFE">
              <w:rPr>
                <w:rFonts w:ascii="Times New Roman" w:hAnsi="Times New Roman" w:cs="Times New Roman"/>
                <w:sz w:val="24"/>
                <w:szCs w:val="24"/>
              </w:rPr>
              <w:t>За 10 дней до защиты</w:t>
            </w:r>
          </w:p>
        </w:tc>
        <w:tc>
          <w:tcPr>
            <w:tcW w:w="2206" w:type="dxa"/>
          </w:tcPr>
          <w:p w14:paraId="1249F47B" w14:textId="77777777" w:rsidR="002707F2" w:rsidRPr="000F3AFE" w:rsidRDefault="002707F2" w:rsidP="00DF7BA2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AFE">
              <w:rPr>
                <w:rFonts w:ascii="Times New Roman" w:hAnsi="Times New Roman" w:cs="Times New Roman"/>
                <w:sz w:val="24"/>
                <w:szCs w:val="24"/>
              </w:rPr>
              <w:t>Зам. директора по УПР</w:t>
            </w:r>
          </w:p>
        </w:tc>
      </w:tr>
      <w:tr w:rsidR="002707F2" w:rsidRPr="000F3AFE" w14:paraId="12DAF5AD" w14:textId="77777777" w:rsidTr="00DF7BA2">
        <w:tc>
          <w:tcPr>
            <w:tcW w:w="870" w:type="dxa"/>
          </w:tcPr>
          <w:p w14:paraId="18CAA03B" w14:textId="77777777" w:rsidR="002707F2" w:rsidRPr="000F3AFE" w:rsidRDefault="002707F2" w:rsidP="00DF7BA2">
            <w:pPr>
              <w:pStyle w:val="a7"/>
              <w:numPr>
                <w:ilvl w:val="0"/>
                <w:numId w:val="2"/>
              </w:numPr>
              <w:tabs>
                <w:tab w:val="left" w:pos="9355"/>
              </w:tabs>
              <w:spacing w:after="0" w:line="240" w:lineRule="auto"/>
              <w:ind w:left="0" w:right="-19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14:paraId="3071A358" w14:textId="025F069A" w:rsidR="002707F2" w:rsidRPr="000F3AFE" w:rsidRDefault="002707F2" w:rsidP="00DF7BA2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AFE">
              <w:rPr>
                <w:rFonts w:ascii="Times New Roman" w:hAnsi="Times New Roman" w:cs="Times New Roman"/>
                <w:sz w:val="24"/>
                <w:szCs w:val="24"/>
              </w:rPr>
              <w:t xml:space="preserve">Защита </w:t>
            </w:r>
            <w:r w:rsidR="00DF7BA2" w:rsidRPr="000F3AFE">
              <w:rPr>
                <w:rFonts w:ascii="Times New Roman" w:hAnsi="Times New Roman" w:cs="Times New Roman"/>
                <w:sz w:val="24"/>
                <w:szCs w:val="24"/>
              </w:rPr>
              <w:t>ВКР</w:t>
            </w:r>
          </w:p>
        </w:tc>
        <w:tc>
          <w:tcPr>
            <w:tcW w:w="2532" w:type="dxa"/>
          </w:tcPr>
          <w:p w14:paraId="12942B62" w14:textId="77777777" w:rsidR="002707F2" w:rsidRPr="000F3AFE" w:rsidRDefault="002707F2" w:rsidP="00DF7BA2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14:paraId="5950FBDB" w14:textId="43BDEDE5" w:rsidR="002707F2" w:rsidRPr="000F3AFE" w:rsidRDefault="002707F2" w:rsidP="00DF7BA2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AF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DF7BA2" w:rsidRPr="000F3AFE">
              <w:rPr>
                <w:rFonts w:ascii="Times New Roman" w:hAnsi="Times New Roman" w:cs="Times New Roman"/>
                <w:sz w:val="24"/>
                <w:szCs w:val="24"/>
              </w:rPr>
              <w:t>ВКР</w:t>
            </w:r>
            <w:r w:rsidRPr="000F3AFE">
              <w:rPr>
                <w:rFonts w:ascii="Times New Roman" w:hAnsi="Times New Roman" w:cs="Times New Roman"/>
                <w:sz w:val="24"/>
                <w:szCs w:val="24"/>
              </w:rPr>
              <w:t>, студенты.</w:t>
            </w:r>
          </w:p>
        </w:tc>
      </w:tr>
    </w:tbl>
    <w:p w14:paraId="750F9DA6" w14:textId="77777777" w:rsidR="002707F2" w:rsidRPr="000F3AFE" w:rsidRDefault="002707F2" w:rsidP="002707F2">
      <w:pPr>
        <w:pStyle w:val="4"/>
        <w:shd w:val="clear" w:color="auto" w:fill="auto"/>
        <w:spacing w:line="240" w:lineRule="auto"/>
        <w:ind w:right="20" w:firstLine="720"/>
        <w:jc w:val="both"/>
        <w:rPr>
          <w:sz w:val="28"/>
          <w:szCs w:val="28"/>
        </w:rPr>
      </w:pPr>
    </w:p>
    <w:p w14:paraId="731FE529" w14:textId="77777777" w:rsidR="002707F2" w:rsidRPr="000F3AFE" w:rsidRDefault="002707F2" w:rsidP="002707F2">
      <w:pPr>
        <w:pStyle w:val="4"/>
        <w:shd w:val="clear" w:color="auto" w:fill="auto"/>
        <w:spacing w:line="360" w:lineRule="auto"/>
        <w:ind w:right="20" w:firstLine="720"/>
        <w:jc w:val="both"/>
        <w:rPr>
          <w:sz w:val="28"/>
          <w:szCs w:val="28"/>
        </w:rPr>
      </w:pPr>
      <w:r w:rsidRPr="000F3AFE">
        <w:rPr>
          <w:sz w:val="28"/>
          <w:szCs w:val="28"/>
        </w:rPr>
        <w:t>Защита имеет своей целью выявление степени раскрытия автором темы работы, самостоятельности и глубины изучения проблем, обоснованности выводов и предложений.</w:t>
      </w:r>
    </w:p>
    <w:p w14:paraId="29A7397A" w14:textId="77777777" w:rsidR="002707F2" w:rsidRPr="000F3AFE" w:rsidRDefault="002707F2" w:rsidP="002707F2">
      <w:pPr>
        <w:pStyle w:val="4"/>
        <w:shd w:val="clear" w:color="auto" w:fill="auto"/>
        <w:spacing w:line="360" w:lineRule="auto"/>
        <w:ind w:right="20" w:firstLine="720"/>
        <w:jc w:val="both"/>
        <w:rPr>
          <w:sz w:val="28"/>
          <w:szCs w:val="28"/>
        </w:rPr>
      </w:pPr>
      <w:r w:rsidRPr="000F3AFE">
        <w:rPr>
          <w:sz w:val="28"/>
          <w:szCs w:val="28"/>
        </w:rPr>
        <w:t>На защите студент должен показать не только знание темы, но и степень овладения научным методом мышления, логическим и статистическим анализом исследуемых проблем, способность к самостоятельному научному труду, умение четко и ясно излагать свои мысли и выводы.</w:t>
      </w:r>
    </w:p>
    <w:p w14:paraId="0F54C03C" w14:textId="77777777" w:rsidR="002707F2" w:rsidRPr="000F3AFE" w:rsidRDefault="002707F2" w:rsidP="002707F2">
      <w:pPr>
        <w:pStyle w:val="4"/>
        <w:shd w:val="clear" w:color="auto" w:fill="auto"/>
        <w:spacing w:line="360" w:lineRule="auto"/>
        <w:ind w:right="20" w:firstLine="720"/>
        <w:jc w:val="both"/>
        <w:rPr>
          <w:sz w:val="28"/>
          <w:szCs w:val="28"/>
        </w:rPr>
      </w:pPr>
      <w:r w:rsidRPr="000F3AFE">
        <w:rPr>
          <w:sz w:val="28"/>
          <w:szCs w:val="28"/>
        </w:rPr>
        <w:t>Умение кратко и точно сформулировать основные положения работы, охарактеризовать специфику решаемых задач, значимость сделанных выводов – все это необходимые условия успешной защиты.</w:t>
      </w:r>
    </w:p>
    <w:p w14:paraId="415F7924" w14:textId="497115F7" w:rsidR="002707F2" w:rsidRPr="000F3AFE" w:rsidRDefault="002707F2" w:rsidP="002707F2">
      <w:pPr>
        <w:pStyle w:val="4"/>
        <w:shd w:val="clear" w:color="auto" w:fill="auto"/>
        <w:spacing w:line="360" w:lineRule="auto"/>
        <w:ind w:right="20" w:firstLine="720"/>
        <w:jc w:val="both"/>
        <w:rPr>
          <w:sz w:val="28"/>
          <w:szCs w:val="28"/>
        </w:rPr>
      </w:pPr>
      <w:r w:rsidRPr="000F3AFE">
        <w:rPr>
          <w:sz w:val="28"/>
          <w:szCs w:val="28"/>
        </w:rPr>
        <w:t xml:space="preserve">Главная задача дипломника – подготовить устное выступление таким образом, чтобы максимально выигрышно осветить сущность сделанного в </w:t>
      </w:r>
      <w:r w:rsidR="00535A1F" w:rsidRPr="000F3AFE">
        <w:rPr>
          <w:sz w:val="28"/>
          <w:szCs w:val="28"/>
        </w:rPr>
        <w:t>выпускной квалификационной работе.</w:t>
      </w:r>
      <w:r w:rsidRPr="000F3AFE">
        <w:rPr>
          <w:sz w:val="28"/>
          <w:szCs w:val="28"/>
        </w:rPr>
        <w:t xml:space="preserve"> Умение взглянуть на свою работу глазами стороннего наблюдателя – важный этап при подготовке к защите.</w:t>
      </w:r>
    </w:p>
    <w:p w14:paraId="06B72E87" w14:textId="77777777" w:rsidR="002707F2" w:rsidRPr="000F3AFE" w:rsidRDefault="002707F2" w:rsidP="002707F2">
      <w:pPr>
        <w:pStyle w:val="4"/>
        <w:shd w:val="clear" w:color="auto" w:fill="auto"/>
        <w:spacing w:line="360" w:lineRule="auto"/>
        <w:ind w:right="20" w:firstLine="720"/>
        <w:jc w:val="both"/>
        <w:rPr>
          <w:sz w:val="28"/>
          <w:szCs w:val="28"/>
        </w:rPr>
      </w:pPr>
      <w:r w:rsidRPr="000F3AFE">
        <w:rPr>
          <w:sz w:val="28"/>
          <w:szCs w:val="28"/>
        </w:rPr>
        <w:t>Текст выступления нужно составить заранее и показать руководителю. Желательно, чтобы дипломник излагал доклад свободно, не читая письменного текста. Речь должна быть ясной, грамматически точной, уверенной, что сделает ее понятной и убедительной.</w:t>
      </w:r>
    </w:p>
    <w:p w14:paraId="3C80995B" w14:textId="77777777" w:rsidR="002707F2" w:rsidRPr="000F3AFE" w:rsidRDefault="002707F2" w:rsidP="002707F2">
      <w:pPr>
        <w:pStyle w:val="4"/>
        <w:shd w:val="clear" w:color="auto" w:fill="auto"/>
        <w:spacing w:line="360" w:lineRule="auto"/>
        <w:ind w:left="20" w:right="20" w:firstLine="720"/>
        <w:jc w:val="both"/>
        <w:rPr>
          <w:sz w:val="28"/>
          <w:szCs w:val="28"/>
        </w:rPr>
      </w:pPr>
      <w:r w:rsidRPr="000F3AFE">
        <w:rPr>
          <w:sz w:val="28"/>
          <w:szCs w:val="28"/>
        </w:rPr>
        <w:t>В ходе доклада следует использовать заранее подготовленные иллюстрации. К иллюстрациям необходимо обращаться только тогда, когда это требуется по ходу доклада, избегая бесцельного обращения к ним. Рекомендуется оживлять свою речь обращениями непосредственно к комиссии:</w:t>
      </w:r>
    </w:p>
    <w:p w14:paraId="2C880742" w14:textId="77777777" w:rsidR="002707F2" w:rsidRPr="000F3AFE" w:rsidRDefault="002707F2" w:rsidP="002707F2">
      <w:pPr>
        <w:pStyle w:val="4"/>
        <w:shd w:val="clear" w:color="auto" w:fill="auto"/>
        <w:spacing w:line="360" w:lineRule="auto"/>
        <w:ind w:left="140" w:firstLine="0"/>
        <w:jc w:val="left"/>
        <w:rPr>
          <w:b/>
          <w:sz w:val="28"/>
          <w:szCs w:val="28"/>
        </w:rPr>
      </w:pPr>
      <w:r w:rsidRPr="000F3AFE">
        <w:rPr>
          <w:b/>
          <w:sz w:val="28"/>
          <w:szCs w:val="28"/>
        </w:rPr>
        <w:t>«Обратите внимание...»,</w:t>
      </w:r>
    </w:p>
    <w:p w14:paraId="798B4896" w14:textId="77777777" w:rsidR="002707F2" w:rsidRPr="000F3AFE" w:rsidRDefault="002707F2" w:rsidP="002707F2">
      <w:pPr>
        <w:pStyle w:val="4"/>
        <w:shd w:val="clear" w:color="auto" w:fill="auto"/>
        <w:spacing w:line="360" w:lineRule="auto"/>
        <w:ind w:left="20" w:firstLine="0"/>
        <w:jc w:val="left"/>
        <w:rPr>
          <w:b/>
          <w:sz w:val="28"/>
          <w:szCs w:val="28"/>
        </w:rPr>
      </w:pPr>
      <w:r w:rsidRPr="000F3AFE">
        <w:rPr>
          <w:b/>
          <w:sz w:val="28"/>
          <w:szCs w:val="28"/>
        </w:rPr>
        <w:lastRenderedPageBreak/>
        <w:t>«Уважаемые члены комиссии, как мы видим на этой схеме...»,</w:t>
      </w:r>
    </w:p>
    <w:p w14:paraId="6F6CABFC" w14:textId="77777777" w:rsidR="002707F2" w:rsidRPr="000F3AFE" w:rsidRDefault="002707F2" w:rsidP="002707F2">
      <w:pPr>
        <w:pStyle w:val="4"/>
        <w:shd w:val="clear" w:color="auto" w:fill="auto"/>
        <w:spacing w:line="360" w:lineRule="auto"/>
        <w:ind w:left="20" w:firstLine="0"/>
        <w:jc w:val="left"/>
        <w:rPr>
          <w:b/>
          <w:sz w:val="28"/>
          <w:szCs w:val="28"/>
        </w:rPr>
      </w:pPr>
      <w:r w:rsidRPr="000F3AFE">
        <w:rPr>
          <w:b/>
          <w:sz w:val="28"/>
          <w:szCs w:val="28"/>
        </w:rPr>
        <w:t>«Этот материал представлен для того, чтобы...» и так далее.</w:t>
      </w:r>
    </w:p>
    <w:p w14:paraId="370EC860" w14:textId="77777777" w:rsidR="002707F2" w:rsidRPr="000F3AFE" w:rsidRDefault="002707F2" w:rsidP="002707F2">
      <w:pPr>
        <w:pStyle w:val="4"/>
        <w:shd w:val="clear" w:color="auto" w:fill="auto"/>
        <w:spacing w:line="360" w:lineRule="auto"/>
        <w:ind w:left="20" w:firstLine="720"/>
        <w:jc w:val="both"/>
        <w:rPr>
          <w:sz w:val="28"/>
          <w:szCs w:val="28"/>
        </w:rPr>
      </w:pPr>
      <w:r w:rsidRPr="000F3AFE">
        <w:rPr>
          <w:sz w:val="28"/>
          <w:szCs w:val="28"/>
        </w:rPr>
        <w:t>Общие правила построения речи на защите следующие:</w:t>
      </w:r>
    </w:p>
    <w:p w14:paraId="4D29DF05" w14:textId="50488951" w:rsidR="002707F2" w:rsidRPr="000F3AFE" w:rsidRDefault="002707F2" w:rsidP="002707F2">
      <w:pPr>
        <w:pStyle w:val="4"/>
        <w:numPr>
          <w:ilvl w:val="0"/>
          <w:numId w:val="3"/>
        </w:numPr>
        <w:shd w:val="clear" w:color="auto" w:fill="auto"/>
        <w:tabs>
          <w:tab w:val="left" w:pos="993"/>
          <w:tab w:val="left" w:pos="1351"/>
        </w:tabs>
        <w:spacing w:line="360" w:lineRule="auto"/>
        <w:ind w:left="20" w:right="20" w:firstLine="720"/>
        <w:jc w:val="both"/>
        <w:rPr>
          <w:b/>
          <w:sz w:val="28"/>
          <w:szCs w:val="28"/>
        </w:rPr>
      </w:pPr>
      <w:r w:rsidRPr="000F3AFE">
        <w:rPr>
          <w:sz w:val="28"/>
          <w:szCs w:val="28"/>
        </w:rPr>
        <w:t xml:space="preserve">Начинать с обращения к комиссии: </w:t>
      </w:r>
      <w:r w:rsidRPr="000F3AFE">
        <w:rPr>
          <w:b/>
          <w:sz w:val="28"/>
          <w:szCs w:val="28"/>
        </w:rPr>
        <w:t xml:space="preserve">«Уважаемая комиссия, разрешите представить Вашему вниманию </w:t>
      </w:r>
      <w:r w:rsidR="00DF7BA2" w:rsidRPr="000F3AFE">
        <w:rPr>
          <w:b/>
          <w:sz w:val="28"/>
          <w:szCs w:val="28"/>
        </w:rPr>
        <w:t>выпускную квалификационную работу</w:t>
      </w:r>
      <w:r w:rsidRPr="000F3AFE">
        <w:rPr>
          <w:b/>
          <w:sz w:val="28"/>
          <w:szCs w:val="28"/>
        </w:rPr>
        <w:t>...».</w:t>
      </w:r>
    </w:p>
    <w:p w14:paraId="5A5D9BFB" w14:textId="77777777" w:rsidR="002707F2" w:rsidRPr="000F3AFE" w:rsidRDefault="002707F2" w:rsidP="002707F2">
      <w:pPr>
        <w:pStyle w:val="4"/>
        <w:numPr>
          <w:ilvl w:val="0"/>
          <w:numId w:val="3"/>
        </w:numPr>
        <w:shd w:val="clear" w:color="auto" w:fill="auto"/>
        <w:tabs>
          <w:tab w:val="left" w:pos="993"/>
          <w:tab w:val="left" w:pos="1351"/>
        </w:tabs>
        <w:spacing w:line="360" w:lineRule="auto"/>
        <w:ind w:left="20" w:right="20" w:firstLine="720"/>
        <w:jc w:val="both"/>
        <w:rPr>
          <w:sz w:val="28"/>
          <w:szCs w:val="28"/>
        </w:rPr>
      </w:pPr>
      <w:r w:rsidRPr="000F3AFE">
        <w:rPr>
          <w:sz w:val="28"/>
          <w:szCs w:val="28"/>
        </w:rPr>
        <w:t>Назвать тему ВКР. Объяснить, почему она актуальна, как связана с решением практических задач.</w:t>
      </w:r>
    </w:p>
    <w:p w14:paraId="5435CBDE" w14:textId="5FAE0344" w:rsidR="002707F2" w:rsidRPr="000F3AFE" w:rsidRDefault="002707F2" w:rsidP="002707F2">
      <w:pPr>
        <w:pStyle w:val="4"/>
        <w:numPr>
          <w:ilvl w:val="0"/>
          <w:numId w:val="3"/>
        </w:numPr>
        <w:shd w:val="clear" w:color="auto" w:fill="auto"/>
        <w:tabs>
          <w:tab w:val="left" w:pos="993"/>
          <w:tab w:val="left" w:pos="1351"/>
        </w:tabs>
        <w:spacing w:line="360" w:lineRule="auto"/>
        <w:ind w:left="20" w:right="20" w:firstLine="720"/>
        <w:jc w:val="both"/>
        <w:rPr>
          <w:sz w:val="28"/>
          <w:szCs w:val="28"/>
        </w:rPr>
      </w:pPr>
      <w:r w:rsidRPr="000F3AFE">
        <w:rPr>
          <w:sz w:val="28"/>
          <w:szCs w:val="28"/>
        </w:rPr>
        <w:t xml:space="preserve">Рассказать, в чем состояла цель </w:t>
      </w:r>
      <w:r w:rsidR="00535A1F" w:rsidRPr="000F3AFE">
        <w:rPr>
          <w:sz w:val="28"/>
          <w:szCs w:val="28"/>
        </w:rPr>
        <w:t>выпускной квалификационной работе</w:t>
      </w:r>
      <w:r w:rsidRPr="000F3AFE">
        <w:rPr>
          <w:sz w:val="28"/>
          <w:szCs w:val="28"/>
        </w:rPr>
        <w:t>, и какие задачи для этого решались.</w:t>
      </w:r>
    </w:p>
    <w:p w14:paraId="2EDADBC4" w14:textId="2013FB89" w:rsidR="002707F2" w:rsidRPr="000F3AFE" w:rsidRDefault="002707F2" w:rsidP="002707F2">
      <w:pPr>
        <w:pStyle w:val="4"/>
        <w:numPr>
          <w:ilvl w:val="0"/>
          <w:numId w:val="3"/>
        </w:numPr>
        <w:shd w:val="clear" w:color="auto" w:fill="auto"/>
        <w:tabs>
          <w:tab w:val="left" w:pos="993"/>
          <w:tab w:val="left" w:pos="1351"/>
        </w:tabs>
        <w:spacing w:line="360" w:lineRule="auto"/>
        <w:ind w:left="20" w:firstLine="720"/>
        <w:jc w:val="both"/>
        <w:rPr>
          <w:sz w:val="28"/>
          <w:szCs w:val="28"/>
        </w:rPr>
      </w:pPr>
      <w:r w:rsidRPr="000F3AFE">
        <w:rPr>
          <w:sz w:val="28"/>
          <w:szCs w:val="28"/>
        </w:rPr>
        <w:t>Осветить материал, на основании которого был</w:t>
      </w:r>
      <w:r w:rsidR="00535A1F" w:rsidRPr="000F3AFE">
        <w:rPr>
          <w:sz w:val="28"/>
          <w:szCs w:val="28"/>
        </w:rPr>
        <w:t>а</w:t>
      </w:r>
      <w:r w:rsidRPr="000F3AFE">
        <w:rPr>
          <w:sz w:val="28"/>
          <w:szCs w:val="28"/>
        </w:rPr>
        <w:t xml:space="preserve"> создан</w:t>
      </w:r>
      <w:r w:rsidR="00535A1F" w:rsidRPr="000F3AFE">
        <w:rPr>
          <w:sz w:val="28"/>
          <w:szCs w:val="28"/>
        </w:rPr>
        <w:t>а</w:t>
      </w:r>
      <w:r w:rsidRPr="000F3AFE">
        <w:rPr>
          <w:sz w:val="28"/>
          <w:szCs w:val="28"/>
        </w:rPr>
        <w:t xml:space="preserve"> </w:t>
      </w:r>
      <w:r w:rsidR="00535A1F" w:rsidRPr="000F3AFE">
        <w:rPr>
          <w:sz w:val="28"/>
          <w:szCs w:val="28"/>
        </w:rPr>
        <w:t>выпускная квалификационная работа.</w:t>
      </w:r>
    </w:p>
    <w:p w14:paraId="1D2DB90F" w14:textId="77777777" w:rsidR="002707F2" w:rsidRPr="000F3AFE" w:rsidRDefault="002707F2" w:rsidP="002707F2">
      <w:pPr>
        <w:pStyle w:val="4"/>
        <w:numPr>
          <w:ilvl w:val="0"/>
          <w:numId w:val="3"/>
        </w:numPr>
        <w:shd w:val="clear" w:color="auto" w:fill="auto"/>
        <w:tabs>
          <w:tab w:val="left" w:pos="993"/>
          <w:tab w:val="left" w:pos="1351"/>
        </w:tabs>
        <w:spacing w:line="360" w:lineRule="auto"/>
        <w:ind w:left="20" w:right="20" w:firstLine="720"/>
        <w:jc w:val="both"/>
        <w:rPr>
          <w:sz w:val="28"/>
          <w:szCs w:val="28"/>
        </w:rPr>
      </w:pPr>
      <w:r w:rsidRPr="000F3AFE">
        <w:rPr>
          <w:sz w:val="28"/>
          <w:szCs w:val="28"/>
        </w:rPr>
        <w:t>Основные выводы. Здесь необходимо обращение к наглядным материалам (хотя раздел схем может быть представлен ранее и касаться постановки задач).</w:t>
      </w:r>
    </w:p>
    <w:p w14:paraId="7E213988" w14:textId="77777777" w:rsidR="002707F2" w:rsidRPr="000F3AFE" w:rsidRDefault="002707F2" w:rsidP="002707F2">
      <w:pPr>
        <w:pStyle w:val="4"/>
        <w:numPr>
          <w:ilvl w:val="0"/>
          <w:numId w:val="3"/>
        </w:numPr>
        <w:shd w:val="clear" w:color="auto" w:fill="auto"/>
        <w:tabs>
          <w:tab w:val="left" w:pos="993"/>
          <w:tab w:val="left" w:pos="1351"/>
        </w:tabs>
        <w:spacing w:line="360" w:lineRule="auto"/>
        <w:ind w:left="20" w:right="20" w:firstLine="720"/>
        <w:jc w:val="both"/>
        <w:rPr>
          <w:sz w:val="28"/>
          <w:szCs w:val="28"/>
        </w:rPr>
      </w:pPr>
      <w:r w:rsidRPr="000F3AFE">
        <w:rPr>
          <w:sz w:val="28"/>
          <w:szCs w:val="28"/>
        </w:rPr>
        <w:t>Подвести итоги, напомнить об актуальности работы, четко формулировать, в чем заключается ценность проделанной работы.</w:t>
      </w:r>
    </w:p>
    <w:p w14:paraId="5BA90260" w14:textId="77777777" w:rsidR="002707F2" w:rsidRPr="000F3AFE" w:rsidRDefault="002707F2" w:rsidP="002707F2">
      <w:pPr>
        <w:pStyle w:val="4"/>
        <w:shd w:val="clear" w:color="auto" w:fill="auto"/>
        <w:spacing w:line="360" w:lineRule="auto"/>
        <w:ind w:left="20" w:right="20" w:firstLine="720"/>
        <w:jc w:val="both"/>
        <w:rPr>
          <w:sz w:val="28"/>
          <w:szCs w:val="28"/>
        </w:rPr>
      </w:pPr>
      <w:r w:rsidRPr="000F3AFE">
        <w:rPr>
          <w:sz w:val="28"/>
          <w:szCs w:val="28"/>
        </w:rPr>
        <w:t>После этого следует поблагодарить членов комиссии за внимание и сообщить, что готовы ответить на возникшие вопросы.</w:t>
      </w:r>
    </w:p>
    <w:p w14:paraId="7DCD1355" w14:textId="28BD0188" w:rsidR="002707F2" w:rsidRPr="000F3AFE" w:rsidRDefault="002707F2" w:rsidP="002707F2">
      <w:pPr>
        <w:pStyle w:val="4"/>
        <w:shd w:val="clear" w:color="auto" w:fill="auto"/>
        <w:spacing w:line="360" w:lineRule="auto"/>
        <w:ind w:left="20" w:right="20" w:firstLine="720"/>
        <w:jc w:val="both"/>
        <w:rPr>
          <w:sz w:val="28"/>
          <w:szCs w:val="28"/>
        </w:rPr>
      </w:pPr>
      <w:r w:rsidRPr="000F3AFE">
        <w:rPr>
          <w:sz w:val="28"/>
          <w:szCs w:val="28"/>
        </w:rPr>
        <w:t xml:space="preserve">После окончания доклада члены комиссии могут задать вопросы по работе. Вопросы могут относиться к теме </w:t>
      </w:r>
      <w:r w:rsidR="00535A1F" w:rsidRPr="000F3AFE">
        <w:rPr>
          <w:sz w:val="28"/>
          <w:szCs w:val="28"/>
        </w:rPr>
        <w:t>выпускной квалификационной работы</w:t>
      </w:r>
      <w:r w:rsidRPr="000F3AFE">
        <w:rPr>
          <w:sz w:val="28"/>
          <w:szCs w:val="28"/>
        </w:rPr>
        <w:t xml:space="preserve">, специального курса или экономической теории, поэтому перед защитой целесообразно восстановить в памяти весь курс и особенно те разделы, которые имеют прямое отношение к теме </w:t>
      </w:r>
      <w:r w:rsidR="00535A1F" w:rsidRPr="000F3AFE">
        <w:rPr>
          <w:sz w:val="28"/>
          <w:szCs w:val="28"/>
        </w:rPr>
        <w:t>ВКР.</w:t>
      </w:r>
    </w:p>
    <w:p w14:paraId="3F6BAAC0" w14:textId="77777777" w:rsidR="002707F2" w:rsidRPr="000F3AFE" w:rsidRDefault="002707F2" w:rsidP="002707F2">
      <w:pPr>
        <w:pStyle w:val="4"/>
        <w:shd w:val="clear" w:color="auto" w:fill="auto"/>
        <w:tabs>
          <w:tab w:val="left" w:pos="10162"/>
        </w:tabs>
        <w:spacing w:line="360" w:lineRule="auto"/>
        <w:ind w:left="120" w:right="-44" w:firstLine="720"/>
        <w:jc w:val="both"/>
        <w:rPr>
          <w:sz w:val="28"/>
          <w:szCs w:val="28"/>
        </w:rPr>
      </w:pPr>
      <w:r w:rsidRPr="000F3AFE">
        <w:rPr>
          <w:sz w:val="28"/>
          <w:szCs w:val="28"/>
        </w:rPr>
        <w:t>После оглашения вопроса не следует спешить давать ответ. Надо как следует осмыслить вопрос. Если не понятен смысл вопроса, попросить повторить или уточнить вопрос.</w:t>
      </w:r>
    </w:p>
    <w:p w14:paraId="20825FCB" w14:textId="163B3613" w:rsidR="002707F2" w:rsidRPr="000F3AFE" w:rsidRDefault="002707F2" w:rsidP="002707F2">
      <w:pPr>
        <w:pStyle w:val="4"/>
        <w:shd w:val="clear" w:color="auto" w:fill="auto"/>
        <w:tabs>
          <w:tab w:val="left" w:pos="10162"/>
        </w:tabs>
        <w:spacing w:line="360" w:lineRule="auto"/>
        <w:ind w:left="120" w:right="-44" w:firstLine="720"/>
        <w:jc w:val="both"/>
        <w:rPr>
          <w:sz w:val="28"/>
          <w:szCs w:val="28"/>
        </w:rPr>
      </w:pPr>
      <w:r w:rsidRPr="000F3AFE">
        <w:rPr>
          <w:sz w:val="28"/>
          <w:szCs w:val="28"/>
        </w:rPr>
        <w:t xml:space="preserve">Ответы должны быть конкретными, краткими и состоять, как правило, из двух-трех предложений. Отвечать следует уверенно, четко, при необходимости обращаться к тексту </w:t>
      </w:r>
      <w:r w:rsidR="00DF7BA2" w:rsidRPr="000F3AFE">
        <w:rPr>
          <w:sz w:val="28"/>
          <w:szCs w:val="28"/>
        </w:rPr>
        <w:t>ВКР</w:t>
      </w:r>
      <w:r w:rsidRPr="000F3AFE">
        <w:rPr>
          <w:sz w:val="28"/>
          <w:szCs w:val="28"/>
        </w:rPr>
        <w:t>.</w:t>
      </w:r>
    </w:p>
    <w:p w14:paraId="44A1B2A2" w14:textId="39A0DAB5" w:rsidR="002707F2" w:rsidRPr="000F3AFE" w:rsidRDefault="002707F2" w:rsidP="002707F2">
      <w:pPr>
        <w:pStyle w:val="2"/>
        <w:spacing w:before="120" w:after="240"/>
        <w:jc w:val="left"/>
      </w:pPr>
      <w:bookmarkStart w:id="5" w:name="_Toc29403246"/>
      <w:r w:rsidRPr="000F3AFE">
        <w:lastRenderedPageBreak/>
        <w:t xml:space="preserve">1.3. Роль руководителя </w:t>
      </w:r>
      <w:bookmarkEnd w:id="5"/>
      <w:r w:rsidR="00535A1F" w:rsidRPr="000F3AFE">
        <w:rPr>
          <w:szCs w:val="28"/>
        </w:rPr>
        <w:t>выпускной квалификационной работы</w:t>
      </w:r>
    </w:p>
    <w:p w14:paraId="0A4EBA0F" w14:textId="11AD07A5" w:rsidR="002707F2" w:rsidRPr="000F3AFE" w:rsidRDefault="002707F2" w:rsidP="002707F2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AFE">
        <w:rPr>
          <w:rFonts w:ascii="Times New Roman" w:hAnsi="Times New Roman" w:cs="Times New Roman"/>
          <w:sz w:val="28"/>
          <w:szCs w:val="28"/>
        </w:rPr>
        <w:t xml:space="preserve">В целях оказания выпускнику методологической помощи в период подготовки </w:t>
      </w:r>
      <w:r w:rsidR="00DF7BA2" w:rsidRPr="000F3AFE">
        <w:rPr>
          <w:rFonts w:ascii="Times New Roman" w:hAnsi="Times New Roman" w:cs="Times New Roman"/>
          <w:sz w:val="28"/>
          <w:szCs w:val="28"/>
        </w:rPr>
        <w:t>ВКР</w:t>
      </w:r>
      <w:r w:rsidRPr="000F3AFE">
        <w:rPr>
          <w:rFonts w:ascii="Times New Roman" w:hAnsi="Times New Roman" w:cs="Times New Roman"/>
          <w:sz w:val="28"/>
          <w:szCs w:val="28"/>
        </w:rPr>
        <w:t xml:space="preserve"> и для контроля процесса выполнения исследования назначается руководитель, который утверждается приказом директора колледжа. </w:t>
      </w:r>
    </w:p>
    <w:p w14:paraId="094496B0" w14:textId="4D151736" w:rsidR="002707F2" w:rsidRPr="000F3AFE" w:rsidRDefault="002707F2" w:rsidP="002707F2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AFE">
        <w:rPr>
          <w:rFonts w:ascii="Times New Roman" w:hAnsi="Times New Roman" w:cs="Times New Roman"/>
          <w:spacing w:val="-1"/>
          <w:sz w:val="28"/>
          <w:szCs w:val="28"/>
        </w:rPr>
        <w:t xml:space="preserve">Руководитель не принимает участия в написании </w:t>
      </w:r>
      <w:r w:rsidR="00DF7BA2" w:rsidRPr="000F3AFE">
        <w:rPr>
          <w:rFonts w:ascii="Times New Roman" w:hAnsi="Times New Roman" w:cs="Times New Roman"/>
          <w:spacing w:val="-1"/>
          <w:sz w:val="28"/>
          <w:szCs w:val="28"/>
        </w:rPr>
        <w:t>ВКР</w:t>
      </w:r>
      <w:r w:rsidRPr="000F3AFE">
        <w:rPr>
          <w:rFonts w:ascii="Times New Roman" w:hAnsi="Times New Roman" w:cs="Times New Roman"/>
          <w:sz w:val="28"/>
          <w:szCs w:val="28"/>
        </w:rPr>
        <w:t xml:space="preserve">. Студент выполняет </w:t>
      </w:r>
      <w:r w:rsidR="00535A1F" w:rsidRPr="000F3AFE">
        <w:rPr>
          <w:rFonts w:ascii="Times New Roman" w:hAnsi="Times New Roman" w:cs="Times New Roman"/>
          <w:sz w:val="28"/>
          <w:szCs w:val="28"/>
        </w:rPr>
        <w:t>выпускную квалификационную работу</w:t>
      </w:r>
      <w:r w:rsidR="00535A1F" w:rsidRPr="000F3AFE">
        <w:rPr>
          <w:sz w:val="28"/>
          <w:szCs w:val="28"/>
        </w:rPr>
        <w:t xml:space="preserve"> </w:t>
      </w:r>
      <w:r w:rsidRPr="000F3AFE">
        <w:rPr>
          <w:rFonts w:ascii="Times New Roman" w:hAnsi="Times New Roman" w:cs="Times New Roman"/>
          <w:sz w:val="28"/>
          <w:szCs w:val="28"/>
        </w:rPr>
        <w:t>самостоятельно.</w:t>
      </w:r>
    </w:p>
    <w:p w14:paraId="27558B1F" w14:textId="05782E45" w:rsidR="002707F2" w:rsidRPr="000F3AFE" w:rsidRDefault="002707F2" w:rsidP="002707F2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F3AFE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DF7BA2" w:rsidRPr="000F3AFE">
        <w:rPr>
          <w:rFonts w:ascii="Times New Roman" w:hAnsi="Times New Roman" w:cs="Times New Roman"/>
          <w:sz w:val="28"/>
          <w:szCs w:val="28"/>
        </w:rPr>
        <w:t>ВКР</w:t>
      </w:r>
      <w:r w:rsidRPr="000F3AFE">
        <w:rPr>
          <w:rFonts w:ascii="Times New Roman" w:hAnsi="Times New Roman" w:cs="Times New Roman"/>
          <w:sz w:val="28"/>
          <w:szCs w:val="28"/>
        </w:rPr>
        <w:t>:</w:t>
      </w:r>
    </w:p>
    <w:p w14:paraId="17C6EC0C" w14:textId="133B21E6" w:rsidR="002707F2" w:rsidRPr="000F3AFE" w:rsidRDefault="002707F2" w:rsidP="002707F2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3AFE">
        <w:rPr>
          <w:rFonts w:ascii="Times New Roman" w:hAnsi="Times New Roman"/>
          <w:sz w:val="28"/>
          <w:szCs w:val="28"/>
        </w:rPr>
        <w:t xml:space="preserve">оказывает помощь студенту в выборе темы </w:t>
      </w:r>
      <w:bookmarkStart w:id="6" w:name="_Hlk125534984"/>
      <w:r w:rsidR="00535A1F" w:rsidRPr="000F3AFE">
        <w:rPr>
          <w:rFonts w:ascii="Times New Roman" w:hAnsi="Times New Roman" w:cs="Times New Roman"/>
          <w:sz w:val="28"/>
          <w:szCs w:val="28"/>
        </w:rPr>
        <w:t xml:space="preserve">выпускной квалификационной работе </w:t>
      </w:r>
      <w:bookmarkEnd w:id="6"/>
      <w:r w:rsidRPr="000F3AFE">
        <w:rPr>
          <w:rFonts w:ascii="Times New Roman" w:hAnsi="Times New Roman" w:cs="Times New Roman"/>
          <w:sz w:val="28"/>
          <w:szCs w:val="28"/>
        </w:rPr>
        <w:t>и разработке графика его выполнения;</w:t>
      </w:r>
    </w:p>
    <w:p w14:paraId="455A3C49" w14:textId="27196D75" w:rsidR="002707F2" w:rsidRPr="000F3AFE" w:rsidRDefault="002707F2" w:rsidP="002707F2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F3AFE">
        <w:rPr>
          <w:rFonts w:ascii="Times New Roman" w:hAnsi="Times New Roman"/>
          <w:sz w:val="28"/>
          <w:szCs w:val="28"/>
        </w:rPr>
        <w:t xml:space="preserve">выдает задание на </w:t>
      </w:r>
      <w:r w:rsidR="00535A1F" w:rsidRPr="000F3AFE">
        <w:rPr>
          <w:rFonts w:ascii="Times New Roman" w:hAnsi="Times New Roman"/>
          <w:sz w:val="28"/>
          <w:szCs w:val="28"/>
        </w:rPr>
        <w:t>ВКР</w:t>
      </w:r>
      <w:r w:rsidRPr="000F3AFE">
        <w:rPr>
          <w:rFonts w:ascii="Times New Roman" w:hAnsi="Times New Roman"/>
          <w:sz w:val="28"/>
          <w:szCs w:val="28"/>
        </w:rPr>
        <w:t>;</w:t>
      </w:r>
    </w:p>
    <w:p w14:paraId="31C791A4" w14:textId="71851F52" w:rsidR="002707F2" w:rsidRPr="000F3AFE" w:rsidRDefault="002707F2" w:rsidP="002707F2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F3AFE">
        <w:rPr>
          <w:rFonts w:ascii="Times New Roman" w:hAnsi="Times New Roman"/>
          <w:spacing w:val="-1"/>
          <w:sz w:val="28"/>
          <w:szCs w:val="28"/>
        </w:rPr>
        <w:t xml:space="preserve">оказывает методологическую помощь </w:t>
      </w:r>
      <w:r w:rsidR="00535A1F" w:rsidRPr="000F3AFE">
        <w:rPr>
          <w:rFonts w:ascii="Times New Roman" w:hAnsi="Times New Roman"/>
          <w:spacing w:val="-1"/>
          <w:sz w:val="28"/>
          <w:szCs w:val="28"/>
        </w:rPr>
        <w:t>в соответствии</w:t>
      </w:r>
      <w:r w:rsidRPr="000F3AFE">
        <w:rPr>
          <w:rFonts w:ascii="Times New Roman" w:hAnsi="Times New Roman"/>
          <w:sz w:val="28"/>
          <w:szCs w:val="28"/>
        </w:rPr>
        <w:t xml:space="preserve"> с требованиями данных методических указаний;</w:t>
      </w:r>
    </w:p>
    <w:p w14:paraId="502B013E" w14:textId="77777777" w:rsidR="002707F2" w:rsidRPr="000F3AFE" w:rsidRDefault="002707F2" w:rsidP="002707F2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F3AFE">
        <w:rPr>
          <w:rFonts w:ascii="Times New Roman" w:hAnsi="Times New Roman"/>
          <w:sz w:val="28"/>
          <w:szCs w:val="28"/>
        </w:rPr>
        <w:t>дает квалифицированную консультацию в виде рекомендаций по подбору литературных источников по теме исследования;</w:t>
      </w:r>
    </w:p>
    <w:p w14:paraId="1CDB7800" w14:textId="77777777" w:rsidR="002707F2" w:rsidRPr="000F3AFE" w:rsidRDefault="002707F2" w:rsidP="002707F2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F3AFE">
        <w:rPr>
          <w:rFonts w:ascii="Times New Roman" w:hAnsi="Times New Roman"/>
          <w:sz w:val="28"/>
          <w:szCs w:val="28"/>
        </w:rPr>
        <w:t>осуществляет контроль сроков выполнения студентом графика работы;</w:t>
      </w:r>
    </w:p>
    <w:p w14:paraId="2A974EA0" w14:textId="1B4FB46F" w:rsidR="002707F2" w:rsidRPr="000F3AFE" w:rsidRDefault="002707F2" w:rsidP="002707F2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F3AFE">
        <w:rPr>
          <w:rFonts w:ascii="Times New Roman" w:hAnsi="Times New Roman"/>
          <w:sz w:val="28"/>
          <w:szCs w:val="28"/>
        </w:rPr>
        <w:t xml:space="preserve">после получения окончательного варианта </w:t>
      </w:r>
      <w:r w:rsidR="001D5C79" w:rsidRPr="000F3AFE">
        <w:rPr>
          <w:rFonts w:ascii="Times New Roman" w:hAnsi="Times New Roman" w:cs="Times New Roman"/>
          <w:sz w:val="28"/>
          <w:szCs w:val="28"/>
        </w:rPr>
        <w:t xml:space="preserve">выпускной квалификационной работы </w:t>
      </w:r>
      <w:r w:rsidRPr="000F3AFE">
        <w:rPr>
          <w:rFonts w:ascii="Times New Roman" w:hAnsi="Times New Roman"/>
          <w:sz w:val="28"/>
          <w:szCs w:val="28"/>
        </w:rPr>
        <w:t>в установленный графиком срок руководитель дает оценку качества его выполнения и соответствия требованиям настоящих методических указаний, подписывает работу и составляет письменный отзыв;</w:t>
      </w:r>
    </w:p>
    <w:p w14:paraId="09B01390" w14:textId="77777777" w:rsidR="002707F2" w:rsidRPr="000F3AFE" w:rsidRDefault="002707F2" w:rsidP="002707F2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F3AFE">
        <w:rPr>
          <w:rFonts w:ascii="Times New Roman" w:hAnsi="Times New Roman"/>
          <w:sz w:val="28"/>
          <w:szCs w:val="28"/>
        </w:rPr>
        <w:t>консультирует студента по подготовке доклада и презентации на защите.</w:t>
      </w:r>
    </w:p>
    <w:p w14:paraId="42EB4112" w14:textId="77777777" w:rsidR="002707F2" w:rsidRPr="000F3AFE" w:rsidRDefault="002707F2" w:rsidP="002707F2">
      <w:pPr>
        <w:shd w:val="clear" w:color="auto" w:fill="FFFFFF"/>
        <w:tabs>
          <w:tab w:val="left" w:pos="709"/>
          <w:tab w:val="left" w:pos="85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3AFE">
        <w:rPr>
          <w:szCs w:val="28"/>
        </w:rPr>
        <w:tab/>
      </w:r>
      <w:r w:rsidRPr="000F3AFE">
        <w:rPr>
          <w:rFonts w:ascii="Times New Roman" w:hAnsi="Times New Roman" w:cs="Times New Roman"/>
          <w:sz w:val="28"/>
          <w:szCs w:val="28"/>
        </w:rPr>
        <w:t>В отзыве руководитель дает оценку тому, как решены поставленные задачи и приводит свои рекомендации практической значимости результатов работы.</w:t>
      </w:r>
    </w:p>
    <w:p w14:paraId="562C2D80" w14:textId="77777777" w:rsidR="002707F2" w:rsidRPr="000F3AFE" w:rsidRDefault="002707F2" w:rsidP="002707F2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3AFE">
        <w:rPr>
          <w:rFonts w:ascii="Times New Roman" w:hAnsi="Times New Roman" w:cs="Times New Roman"/>
          <w:sz w:val="28"/>
          <w:szCs w:val="28"/>
        </w:rPr>
        <w:t>Кроме того, в отзыве руководитель отмечает:</w:t>
      </w:r>
    </w:p>
    <w:p w14:paraId="77DA58CB" w14:textId="2928F1EB" w:rsidR="002707F2" w:rsidRPr="000F3AFE" w:rsidRDefault="002707F2" w:rsidP="002707F2">
      <w:pPr>
        <w:pStyle w:val="a7"/>
        <w:numPr>
          <w:ilvl w:val="0"/>
          <w:numId w:val="6"/>
        </w:numPr>
        <w:shd w:val="clear" w:color="auto" w:fill="FFFFFF"/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3AFE">
        <w:rPr>
          <w:rFonts w:ascii="Times New Roman" w:hAnsi="Times New Roman" w:cs="Times New Roman"/>
          <w:sz w:val="28"/>
          <w:szCs w:val="28"/>
        </w:rPr>
        <w:t xml:space="preserve">степень самостоятельности студента при выполнении </w:t>
      </w:r>
      <w:r w:rsidR="001D5C79" w:rsidRPr="000F3AFE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Pr="000F3AFE">
        <w:rPr>
          <w:rFonts w:ascii="Times New Roman" w:hAnsi="Times New Roman" w:cs="Times New Roman"/>
          <w:sz w:val="28"/>
          <w:szCs w:val="28"/>
        </w:rPr>
        <w:t>, степень личного творчества и инициативы, а также уровень его ответственности;</w:t>
      </w:r>
    </w:p>
    <w:p w14:paraId="0E8D6706" w14:textId="77777777" w:rsidR="002707F2" w:rsidRPr="000F3AFE" w:rsidRDefault="002707F2" w:rsidP="002707F2">
      <w:pPr>
        <w:pStyle w:val="a7"/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F3AFE">
        <w:rPr>
          <w:rFonts w:ascii="Times New Roman" w:hAnsi="Times New Roman"/>
          <w:sz w:val="28"/>
          <w:szCs w:val="28"/>
        </w:rPr>
        <w:t>полноту выполнения задания;</w:t>
      </w:r>
    </w:p>
    <w:p w14:paraId="61B60DA5" w14:textId="77777777" w:rsidR="002707F2" w:rsidRPr="000F3AFE" w:rsidRDefault="002707F2" w:rsidP="002707F2">
      <w:pPr>
        <w:pStyle w:val="a7"/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F3AFE">
        <w:rPr>
          <w:rFonts w:ascii="Times New Roman" w:hAnsi="Times New Roman"/>
          <w:sz w:val="28"/>
          <w:szCs w:val="28"/>
        </w:rPr>
        <w:lastRenderedPageBreak/>
        <w:t>научный уровень;</w:t>
      </w:r>
    </w:p>
    <w:p w14:paraId="20366330" w14:textId="77777777" w:rsidR="002707F2" w:rsidRPr="000F3AFE" w:rsidRDefault="002707F2" w:rsidP="002707F2">
      <w:pPr>
        <w:pStyle w:val="a7"/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F3AFE">
        <w:rPr>
          <w:rFonts w:ascii="Times New Roman" w:hAnsi="Times New Roman"/>
          <w:sz w:val="28"/>
          <w:szCs w:val="28"/>
        </w:rPr>
        <w:t>достоинства и недостатки работы;</w:t>
      </w:r>
    </w:p>
    <w:p w14:paraId="6187DFA8" w14:textId="61511C92" w:rsidR="002707F2" w:rsidRPr="000F3AFE" w:rsidRDefault="002707F2" w:rsidP="002707F2">
      <w:pPr>
        <w:pStyle w:val="a7"/>
        <w:numPr>
          <w:ilvl w:val="0"/>
          <w:numId w:val="6"/>
        </w:numPr>
        <w:shd w:val="clear" w:color="auto" w:fill="FFFFFF"/>
        <w:tabs>
          <w:tab w:val="left" w:pos="0"/>
          <w:tab w:val="left" w:pos="567"/>
          <w:tab w:val="left" w:pos="993"/>
          <w:tab w:val="left" w:pos="1142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F3AFE">
        <w:rPr>
          <w:rFonts w:ascii="Times New Roman" w:hAnsi="Times New Roman"/>
          <w:sz w:val="28"/>
          <w:szCs w:val="28"/>
        </w:rPr>
        <w:t xml:space="preserve">умение выявлять и решать проблемы в процессе выполнения </w:t>
      </w:r>
      <w:r w:rsidR="001D5C79" w:rsidRPr="000F3AFE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Pr="000F3AFE">
        <w:rPr>
          <w:rFonts w:ascii="Times New Roman" w:hAnsi="Times New Roman"/>
          <w:sz w:val="28"/>
          <w:szCs w:val="28"/>
        </w:rPr>
        <w:t>;</w:t>
      </w:r>
    </w:p>
    <w:p w14:paraId="349C2B37" w14:textId="77777777" w:rsidR="002707F2" w:rsidRPr="000F3AFE" w:rsidRDefault="002707F2" w:rsidP="002707F2">
      <w:pPr>
        <w:pStyle w:val="a7"/>
        <w:numPr>
          <w:ilvl w:val="0"/>
          <w:numId w:val="6"/>
        </w:numPr>
        <w:shd w:val="clear" w:color="auto" w:fill="FFFFFF"/>
        <w:tabs>
          <w:tab w:val="left" w:pos="0"/>
          <w:tab w:val="left" w:pos="567"/>
          <w:tab w:val="left" w:pos="993"/>
          <w:tab w:val="left" w:pos="1142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F3AFE">
        <w:rPr>
          <w:rFonts w:ascii="Times New Roman" w:hAnsi="Times New Roman"/>
          <w:sz w:val="28"/>
          <w:szCs w:val="28"/>
        </w:rPr>
        <w:t>понимание студентом методологического инструментария, используемого им при решении задач дипломного проекта, обоснованность использованных методов исследования и методик;</w:t>
      </w:r>
    </w:p>
    <w:p w14:paraId="6632A822" w14:textId="77777777" w:rsidR="002707F2" w:rsidRPr="000F3AFE" w:rsidRDefault="002707F2" w:rsidP="002707F2">
      <w:pPr>
        <w:pStyle w:val="a7"/>
        <w:numPr>
          <w:ilvl w:val="0"/>
          <w:numId w:val="6"/>
        </w:numPr>
        <w:shd w:val="clear" w:color="auto" w:fill="FFFFFF"/>
        <w:tabs>
          <w:tab w:val="left" w:pos="0"/>
          <w:tab w:val="left" w:pos="567"/>
          <w:tab w:val="left" w:pos="993"/>
          <w:tab w:val="left" w:pos="1142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F3AFE">
        <w:rPr>
          <w:rFonts w:ascii="Times New Roman" w:hAnsi="Times New Roman"/>
          <w:sz w:val="28"/>
          <w:szCs w:val="28"/>
        </w:rPr>
        <w:t>умение работать с литературой, производить расчеты, анализировать, обобщать, делать теоретические и практические выводы;</w:t>
      </w:r>
    </w:p>
    <w:p w14:paraId="4069014F" w14:textId="77777777" w:rsidR="002707F2" w:rsidRPr="000F3AFE" w:rsidRDefault="002707F2" w:rsidP="002707F2">
      <w:pPr>
        <w:pStyle w:val="a7"/>
        <w:numPr>
          <w:ilvl w:val="0"/>
          <w:numId w:val="6"/>
        </w:numPr>
        <w:shd w:val="clear" w:color="auto" w:fill="FFFFFF"/>
        <w:tabs>
          <w:tab w:val="left" w:pos="0"/>
          <w:tab w:val="left" w:pos="567"/>
          <w:tab w:val="left" w:pos="993"/>
          <w:tab w:val="left" w:pos="1142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F3AFE">
        <w:rPr>
          <w:rFonts w:ascii="Times New Roman" w:hAnsi="Times New Roman"/>
          <w:sz w:val="28"/>
          <w:szCs w:val="28"/>
        </w:rPr>
        <w:t>квалифицированность и грамотность изложения материала;</w:t>
      </w:r>
    </w:p>
    <w:p w14:paraId="17640F31" w14:textId="77777777" w:rsidR="002707F2" w:rsidRPr="000F3AFE" w:rsidRDefault="002707F2" w:rsidP="002707F2">
      <w:pPr>
        <w:pStyle w:val="a7"/>
        <w:numPr>
          <w:ilvl w:val="0"/>
          <w:numId w:val="6"/>
        </w:numPr>
        <w:shd w:val="clear" w:color="auto" w:fill="FFFFFF"/>
        <w:tabs>
          <w:tab w:val="left" w:pos="0"/>
          <w:tab w:val="left" w:pos="567"/>
          <w:tab w:val="left" w:pos="993"/>
          <w:tab w:val="left" w:pos="1142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F3AFE">
        <w:rPr>
          <w:rFonts w:ascii="Times New Roman" w:hAnsi="Times New Roman"/>
          <w:sz w:val="28"/>
          <w:szCs w:val="28"/>
        </w:rPr>
        <w:t>наличие ссылок в тексте работы, полноту использования источников;</w:t>
      </w:r>
    </w:p>
    <w:p w14:paraId="74A775F5" w14:textId="77777777" w:rsidR="002707F2" w:rsidRPr="000F3AFE" w:rsidRDefault="002707F2" w:rsidP="002707F2">
      <w:pPr>
        <w:pStyle w:val="a7"/>
        <w:numPr>
          <w:ilvl w:val="0"/>
          <w:numId w:val="6"/>
        </w:numPr>
        <w:shd w:val="clear" w:color="auto" w:fill="FFFFFF"/>
        <w:tabs>
          <w:tab w:val="left" w:pos="0"/>
          <w:tab w:val="left" w:pos="567"/>
          <w:tab w:val="left" w:pos="993"/>
          <w:tab w:val="left" w:pos="1147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F3AFE">
        <w:rPr>
          <w:rFonts w:ascii="Times New Roman" w:hAnsi="Times New Roman"/>
          <w:sz w:val="28"/>
          <w:szCs w:val="28"/>
        </w:rPr>
        <w:t>исследовательский или учебный характер теоретической части работы;</w:t>
      </w:r>
    </w:p>
    <w:p w14:paraId="576529D2" w14:textId="77777777" w:rsidR="002707F2" w:rsidRPr="000F3AFE" w:rsidRDefault="002707F2" w:rsidP="002707F2">
      <w:pPr>
        <w:pStyle w:val="a7"/>
        <w:numPr>
          <w:ilvl w:val="0"/>
          <w:numId w:val="6"/>
        </w:numPr>
        <w:shd w:val="clear" w:color="auto" w:fill="FFFFFF"/>
        <w:tabs>
          <w:tab w:val="left" w:pos="0"/>
          <w:tab w:val="left" w:pos="567"/>
          <w:tab w:val="left" w:pos="993"/>
          <w:tab w:val="left" w:pos="1147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F3AFE">
        <w:rPr>
          <w:rFonts w:ascii="Times New Roman" w:hAnsi="Times New Roman"/>
          <w:sz w:val="28"/>
          <w:szCs w:val="28"/>
        </w:rPr>
        <w:t>взаимосвязь теоретической части работы с практической;</w:t>
      </w:r>
    </w:p>
    <w:p w14:paraId="5F0233D4" w14:textId="77777777" w:rsidR="002707F2" w:rsidRPr="000F3AFE" w:rsidRDefault="002707F2" w:rsidP="002707F2">
      <w:pPr>
        <w:pStyle w:val="a7"/>
        <w:numPr>
          <w:ilvl w:val="0"/>
          <w:numId w:val="6"/>
        </w:numPr>
        <w:shd w:val="clear" w:color="auto" w:fill="FFFFFF"/>
        <w:tabs>
          <w:tab w:val="left" w:pos="0"/>
          <w:tab w:val="left" w:pos="567"/>
          <w:tab w:val="left" w:pos="993"/>
          <w:tab w:val="left" w:pos="1142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F3AFE">
        <w:rPr>
          <w:rFonts w:ascii="Times New Roman" w:hAnsi="Times New Roman"/>
          <w:sz w:val="28"/>
          <w:szCs w:val="28"/>
        </w:rPr>
        <w:t>умение излагать в заключении теоретические и практические результаты своей работы и давать им оценку;</w:t>
      </w:r>
    </w:p>
    <w:p w14:paraId="728B4459" w14:textId="790C01C0" w:rsidR="002707F2" w:rsidRPr="000F3AFE" w:rsidRDefault="002707F2" w:rsidP="002707F2">
      <w:pPr>
        <w:pStyle w:val="a7"/>
        <w:numPr>
          <w:ilvl w:val="0"/>
          <w:numId w:val="6"/>
        </w:numPr>
        <w:shd w:val="clear" w:color="auto" w:fill="FFFFFF"/>
        <w:tabs>
          <w:tab w:val="left" w:pos="0"/>
          <w:tab w:val="left" w:pos="567"/>
          <w:tab w:val="left" w:pos="993"/>
          <w:tab w:val="left" w:pos="1142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F3AFE">
        <w:rPr>
          <w:rFonts w:ascii="Times New Roman" w:hAnsi="Times New Roman"/>
          <w:sz w:val="28"/>
          <w:szCs w:val="28"/>
        </w:rPr>
        <w:t xml:space="preserve">рекомендации по внедрению или опубликованию результатов, полученных студентом при выполнении </w:t>
      </w:r>
      <w:r w:rsidR="001D5C79" w:rsidRPr="000F3AFE">
        <w:rPr>
          <w:rFonts w:ascii="Times New Roman" w:hAnsi="Times New Roman"/>
          <w:sz w:val="28"/>
          <w:szCs w:val="28"/>
        </w:rPr>
        <w:t>ВКР</w:t>
      </w:r>
      <w:r w:rsidRPr="000F3AFE">
        <w:rPr>
          <w:rFonts w:ascii="Times New Roman" w:hAnsi="Times New Roman"/>
          <w:sz w:val="28"/>
          <w:szCs w:val="28"/>
        </w:rPr>
        <w:t>.</w:t>
      </w:r>
    </w:p>
    <w:p w14:paraId="63C9FF98" w14:textId="74630E35" w:rsidR="002707F2" w:rsidRPr="000F3AFE" w:rsidRDefault="002707F2" w:rsidP="002707F2">
      <w:pPr>
        <w:pStyle w:val="a7"/>
        <w:shd w:val="clear" w:color="auto" w:fill="FFFFFF"/>
        <w:tabs>
          <w:tab w:val="left" w:pos="0"/>
          <w:tab w:val="left" w:pos="993"/>
          <w:tab w:val="left" w:pos="1142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F3AFE">
        <w:rPr>
          <w:rFonts w:ascii="Times New Roman" w:hAnsi="Times New Roman"/>
          <w:sz w:val="28"/>
          <w:szCs w:val="28"/>
        </w:rPr>
        <w:tab/>
        <w:t xml:space="preserve">Отзыв завершается изложением мнения руководителя о возможности допуска </w:t>
      </w:r>
      <w:r w:rsidR="001D5C79" w:rsidRPr="000F3AFE">
        <w:rPr>
          <w:rFonts w:ascii="Times New Roman" w:hAnsi="Times New Roman" w:cs="Times New Roman"/>
          <w:sz w:val="28"/>
          <w:szCs w:val="28"/>
        </w:rPr>
        <w:t xml:space="preserve">выпускной квалификационной работы </w:t>
      </w:r>
      <w:r w:rsidRPr="000F3AFE">
        <w:rPr>
          <w:rFonts w:ascii="Times New Roman" w:hAnsi="Times New Roman"/>
          <w:sz w:val="28"/>
          <w:szCs w:val="28"/>
        </w:rPr>
        <w:t xml:space="preserve">к защите с предварительной оценкой </w:t>
      </w:r>
      <w:r w:rsidRPr="000F3AFE">
        <w:rPr>
          <w:rFonts w:ascii="Times New Roman" w:eastAsia="Times New Roman" w:hAnsi="Times New Roman" w:cs="Times New Roman"/>
          <w:i/>
          <w:sz w:val="28"/>
          <w:szCs w:val="28"/>
        </w:rPr>
        <w:t>см. Приложение 1</w:t>
      </w:r>
      <w:r w:rsidRPr="000F3AFE">
        <w:rPr>
          <w:rFonts w:ascii="Times New Roman" w:hAnsi="Times New Roman"/>
          <w:sz w:val="28"/>
          <w:szCs w:val="28"/>
        </w:rPr>
        <w:t>.</w:t>
      </w:r>
    </w:p>
    <w:p w14:paraId="575F4E66" w14:textId="23C38DBD" w:rsidR="002707F2" w:rsidRPr="000F3AFE" w:rsidRDefault="002707F2" w:rsidP="002707F2">
      <w:pPr>
        <w:pStyle w:val="a7"/>
        <w:shd w:val="clear" w:color="auto" w:fill="FFFFFF"/>
        <w:tabs>
          <w:tab w:val="left" w:pos="0"/>
          <w:tab w:val="left" w:pos="1142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F3AFE">
        <w:rPr>
          <w:rFonts w:ascii="Times New Roman" w:hAnsi="Times New Roman"/>
          <w:sz w:val="28"/>
          <w:szCs w:val="28"/>
        </w:rPr>
        <w:tab/>
        <w:t xml:space="preserve">После получения окончательного варианта </w:t>
      </w:r>
      <w:r w:rsidR="001D5C79" w:rsidRPr="000F3AFE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Pr="000F3AFE">
        <w:rPr>
          <w:rFonts w:ascii="Times New Roman" w:hAnsi="Times New Roman"/>
          <w:sz w:val="28"/>
          <w:szCs w:val="28"/>
        </w:rPr>
        <w:t>, составляя отзыв, руководитель выступает в качестве эксперта, который всесторонне характеризует выпускную работу.</w:t>
      </w:r>
    </w:p>
    <w:p w14:paraId="7E4F7345" w14:textId="1E020480" w:rsidR="002707F2" w:rsidRPr="000F3AFE" w:rsidRDefault="002707F2" w:rsidP="002707F2">
      <w:pPr>
        <w:pStyle w:val="a7"/>
        <w:shd w:val="clear" w:color="auto" w:fill="FFFFFF"/>
        <w:tabs>
          <w:tab w:val="left" w:pos="0"/>
          <w:tab w:val="left" w:pos="1142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F3AFE">
        <w:rPr>
          <w:rFonts w:ascii="Times New Roman" w:hAnsi="Times New Roman"/>
          <w:sz w:val="28"/>
          <w:szCs w:val="28"/>
        </w:rPr>
        <w:tab/>
        <w:t xml:space="preserve">Дипломнику следует иметь в виду, что руководитель не является ни соавтором, ни редактором </w:t>
      </w:r>
      <w:r w:rsidR="001D5C79" w:rsidRPr="000F3AFE">
        <w:rPr>
          <w:rFonts w:ascii="Times New Roman" w:hAnsi="Times New Roman"/>
          <w:sz w:val="28"/>
          <w:szCs w:val="28"/>
        </w:rPr>
        <w:t>ВКР</w:t>
      </w:r>
      <w:r w:rsidRPr="000F3AFE">
        <w:rPr>
          <w:rFonts w:ascii="Times New Roman" w:hAnsi="Times New Roman"/>
          <w:sz w:val="28"/>
          <w:szCs w:val="28"/>
        </w:rPr>
        <w:t xml:space="preserve"> и поэтому руководитель не должен поправлять все имеющиеся в </w:t>
      </w:r>
      <w:r w:rsidR="001D5C79" w:rsidRPr="000F3AFE">
        <w:rPr>
          <w:rFonts w:ascii="Times New Roman" w:hAnsi="Times New Roman" w:cs="Times New Roman"/>
          <w:sz w:val="28"/>
          <w:szCs w:val="28"/>
        </w:rPr>
        <w:t xml:space="preserve">выпускной квалификационной работе </w:t>
      </w:r>
      <w:r w:rsidRPr="000F3AFE">
        <w:rPr>
          <w:rFonts w:ascii="Times New Roman" w:hAnsi="Times New Roman"/>
          <w:sz w:val="28"/>
          <w:szCs w:val="28"/>
        </w:rPr>
        <w:t xml:space="preserve">теоретические, методологические, стилистические и другие ошибки, а только указывать на их наличие. </w:t>
      </w:r>
      <w:r w:rsidR="001D5C79" w:rsidRPr="000F3AFE">
        <w:rPr>
          <w:rFonts w:ascii="Times New Roman" w:hAnsi="Times New Roman" w:cs="Times New Roman"/>
          <w:sz w:val="28"/>
          <w:szCs w:val="28"/>
        </w:rPr>
        <w:t xml:space="preserve">Выпускная квалификационная работа </w:t>
      </w:r>
      <w:r w:rsidRPr="000F3AFE">
        <w:rPr>
          <w:rFonts w:ascii="Times New Roman" w:hAnsi="Times New Roman"/>
          <w:sz w:val="28"/>
          <w:szCs w:val="28"/>
        </w:rPr>
        <w:t xml:space="preserve">выполняется студентом самостоятельно, а не совместно с руководителем. Руководитель ответственен </w:t>
      </w:r>
      <w:r w:rsidRPr="000F3AFE">
        <w:rPr>
          <w:rFonts w:ascii="Times New Roman" w:hAnsi="Times New Roman"/>
          <w:spacing w:val="-1"/>
          <w:sz w:val="28"/>
          <w:szCs w:val="28"/>
        </w:rPr>
        <w:lastRenderedPageBreak/>
        <w:t xml:space="preserve">за соблюдение графика консультаций и за объективность оценки, которую он </w:t>
      </w:r>
      <w:r w:rsidRPr="000F3AFE">
        <w:rPr>
          <w:rFonts w:ascii="Times New Roman" w:hAnsi="Times New Roman"/>
          <w:sz w:val="28"/>
          <w:szCs w:val="28"/>
        </w:rPr>
        <w:t>дает работе и студенту в отзыве.</w:t>
      </w:r>
    </w:p>
    <w:p w14:paraId="49062490" w14:textId="4435E45C" w:rsidR="002707F2" w:rsidRPr="000F3AFE" w:rsidRDefault="002707F2" w:rsidP="002707F2">
      <w:pPr>
        <w:pStyle w:val="2"/>
        <w:spacing w:before="120" w:after="240"/>
        <w:jc w:val="left"/>
      </w:pPr>
      <w:bookmarkStart w:id="7" w:name="_Toc29403247"/>
      <w:r w:rsidRPr="000F3AFE">
        <w:t xml:space="preserve">1.4. Рецензирование </w:t>
      </w:r>
      <w:bookmarkEnd w:id="7"/>
      <w:r w:rsidR="001D5C79" w:rsidRPr="000F3AFE">
        <w:rPr>
          <w:szCs w:val="28"/>
        </w:rPr>
        <w:t>выпускной квалификационной работы</w:t>
      </w:r>
    </w:p>
    <w:p w14:paraId="0BB583F4" w14:textId="58658E20" w:rsidR="002707F2" w:rsidRPr="000F3AFE" w:rsidRDefault="002707F2" w:rsidP="000F3AFE">
      <w:pPr>
        <w:shd w:val="clear" w:color="auto" w:fill="FFFFFF"/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AFE">
        <w:rPr>
          <w:rFonts w:ascii="Times New Roman" w:hAnsi="Times New Roman" w:cs="Times New Roman"/>
          <w:sz w:val="28"/>
          <w:szCs w:val="28"/>
        </w:rPr>
        <w:t xml:space="preserve">Для получения дополнительной и объективной оценки труда дипломника проводится рецензирование </w:t>
      </w:r>
      <w:r w:rsidR="001D5C79" w:rsidRPr="000F3AFE">
        <w:rPr>
          <w:rFonts w:ascii="Times New Roman" w:hAnsi="Times New Roman" w:cs="Times New Roman"/>
          <w:sz w:val="28"/>
          <w:szCs w:val="28"/>
        </w:rPr>
        <w:t xml:space="preserve">выпускной квалификационной работы </w:t>
      </w:r>
      <w:r w:rsidRPr="000F3AFE">
        <w:rPr>
          <w:rFonts w:ascii="Times New Roman" w:hAnsi="Times New Roman" w:cs="Times New Roman"/>
          <w:sz w:val="28"/>
          <w:szCs w:val="28"/>
        </w:rPr>
        <w:t>специалистами в соответствующей области.</w:t>
      </w:r>
    </w:p>
    <w:p w14:paraId="4D93E0BC" w14:textId="4B0A444E" w:rsidR="002707F2" w:rsidRPr="000F3AFE" w:rsidRDefault="002707F2" w:rsidP="000F3AFE">
      <w:pPr>
        <w:shd w:val="clear" w:color="auto" w:fill="FFFFFF"/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AFE">
        <w:rPr>
          <w:rFonts w:ascii="Times New Roman" w:hAnsi="Times New Roman" w:cs="Times New Roman"/>
          <w:sz w:val="28"/>
          <w:szCs w:val="28"/>
        </w:rPr>
        <w:t xml:space="preserve">Состав рецензентов утверждается </w:t>
      </w:r>
      <w:r w:rsidRPr="000F3AFE">
        <w:rPr>
          <w:rFonts w:ascii="Times New Roman" w:hAnsi="Times New Roman" w:cs="Times New Roman"/>
          <w:spacing w:val="-1"/>
          <w:sz w:val="28"/>
          <w:szCs w:val="28"/>
        </w:rPr>
        <w:t>директором колледжа</w:t>
      </w:r>
      <w:r w:rsidRPr="000F3AFE">
        <w:rPr>
          <w:rFonts w:ascii="Times New Roman" w:hAnsi="Times New Roman" w:cs="Times New Roman"/>
          <w:sz w:val="28"/>
          <w:szCs w:val="28"/>
        </w:rPr>
        <w:t>. В качестве рецензентов могут привлекаться специалисты организаций, предприятий и учреждений, научно-исследовательских институтов, преподаватели дисциплин профессионального цикла, специалисты государственных органов управления.</w:t>
      </w:r>
    </w:p>
    <w:p w14:paraId="3D2175DF" w14:textId="4AE8D633" w:rsidR="002707F2" w:rsidRPr="000F3AFE" w:rsidRDefault="002707F2" w:rsidP="002707F2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F3AFE">
        <w:rPr>
          <w:rFonts w:ascii="Times New Roman" w:hAnsi="Times New Roman" w:cs="Times New Roman"/>
          <w:sz w:val="28"/>
          <w:szCs w:val="28"/>
        </w:rPr>
        <w:t xml:space="preserve">Критериями </w:t>
      </w:r>
      <w:r w:rsidR="001D5C79" w:rsidRPr="000F3AFE">
        <w:rPr>
          <w:rFonts w:ascii="Times New Roman" w:hAnsi="Times New Roman" w:cs="Times New Roman"/>
          <w:sz w:val="28"/>
          <w:szCs w:val="28"/>
        </w:rPr>
        <w:t>ВКР</w:t>
      </w:r>
      <w:r w:rsidRPr="000F3AFE">
        <w:rPr>
          <w:rFonts w:ascii="Times New Roman" w:hAnsi="Times New Roman" w:cs="Times New Roman"/>
          <w:sz w:val="28"/>
          <w:szCs w:val="28"/>
        </w:rPr>
        <w:t xml:space="preserve"> с позиций рецензента являются:</w:t>
      </w:r>
    </w:p>
    <w:p w14:paraId="47B3C33A" w14:textId="1315A7E8" w:rsidR="002707F2" w:rsidRPr="000F3AFE" w:rsidRDefault="002707F2" w:rsidP="000F3AFE">
      <w:pPr>
        <w:pStyle w:val="a7"/>
        <w:numPr>
          <w:ilvl w:val="0"/>
          <w:numId w:val="5"/>
        </w:numPr>
        <w:shd w:val="clear" w:color="auto" w:fill="FFFFFF"/>
        <w:tabs>
          <w:tab w:val="left" w:pos="567"/>
          <w:tab w:val="left" w:pos="993"/>
        </w:tabs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F3AFE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1D5C79" w:rsidRPr="000F3AFE">
        <w:rPr>
          <w:rFonts w:ascii="Times New Roman" w:hAnsi="Times New Roman" w:cs="Times New Roman"/>
          <w:sz w:val="28"/>
          <w:szCs w:val="28"/>
        </w:rPr>
        <w:t>ВКР теме</w:t>
      </w:r>
      <w:r w:rsidRPr="000F3AFE">
        <w:rPr>
          <w:rFonts w:ascii="Times New Roman" w:hAnsi="Times New Roman" w:cs="Times New Roman"/>
          <w:sz w:val="28"/>
          <w:szCs w:val="28"/>
        </w:rPr>
        <w:t>;</w:t>
      </w:r>
    </w:p>
    <w:p w14:paraId="56557264" w14:textId="77777777" w:rsidR="002707F2" w:rsidRPr="000F3AFE" w:rsidRDefault="002707F2" w:rsidP="000F3AFE">
      <w:pPr>
        <w:pStyle w:val="a7"/>
        <w:widowControl w:val="0"/>
        <w:numPr>
          <w:ilvl w:val="0"/>
          <w:numId w:val="5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F3AFE">
        <w:rPr>
          <w:rFonts w:ascii="Times New Roman" w:hAnsi="Times New Roman" w:cs="Times New Roman"/>
          <w:sz w:val="28"/>
          <w:szCs w:val="28"/>
        </w:rPr>
        <w:t>актуальность темы;</w:t>
      </w:r>
    </w:p>
    <w:p w14:paraId="27125CDE" w14:textId="77777777" w:rsidR="002707F2" w:rsidRPr="000F3AFE" w:rsidRDefault="002707F2" w:rsidP="000F3AFE">
      <w:pPr>
        <w:pStyle w:val="a7"/>
        <w:widowControl w:val="0"/>
        <w:numPr>
          <w:ilvl w:val="0"/>
          <w:numId w:val="5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AFE">
        <w:rPr>
          <w:rFonts w:ascii="Times New Roman" w:hAnsi="Times New Roman" w:cs="Times New Roman"/>
          <w:sz w:val="28"/>
          <w:szCs w:val="28"/>
        </w:rPr>
        <w:t>четкость и логическая обоснованность в постановке цели и задач исследования;</w:t>
      </w:r>
    </w:p>
    <w:p w14:paraId="068171C4" w14:textId="77777777" w:rsidR="002707F2" w:rsidRPr="000F3AFE" w:rsidRDefault="002707F2" w:rsidP="000F3AFE">
      <w:pPr>
        <w:pStyle w:val="a7"/>
        <w:numPr>
          <w:ilvl w:val="0"/>
          <w:numId w:val="5"/>
        </w:numPr>
        <w:shd w:val="clear" w:color="auto" w:fill="FFFFFF"/>
        <w:tabs>
          <w:tab w:val="left" w:pos="567"/>
          <w:tab w:val="left" w:pos="851"/>
          <w:tab w:val="left" w:pos="993"/>
          <w:tab w:val="left" w:pos="1128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AFE">
        <w:rPr>
          <w:rFonts w:ascii="Times New Roman" w:hAnsi="Times New Roman" w:cs="Times New Roman"/>
          <w:sz w:val="28"/>
          <w:szCs w:val="28"/>
        </w:rPr>
        <w:t>объем материалов периодической печати и других источников, используемых при выполнении работы;</w:t>
      </w:r>
    </w:p>
    <w:p w14:paraId="2EF619C3" w14:textId="77777777" w:rsidR="002707F2" w:rsidRPr="000F3AFE" w:rsidRDefault="002707F2" w:rsidP="000F3AFE">
      <w:pPr>
        <w:pStyle w:val="a7"/>
        <w:numPr>
          <w:ilvl w:val="0"/>
          <w:numId w:val="5"/>
        </w:numPr>
        <w:shd w:val="clear" w:color="auto" w:fill="FFFFFF"/>
        <w:tabs>
          <w:tab w:val="left" w:pos="567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AFE">
        <w:rPr>
          <w:rFonts w:ascii="Times New Roman" w:hAnsi="Times New Roman" w:cs="Times New Roman"/>
          <w:sz w:val="28"/>
          <w:szCs w:val="28"/>
        </w:rPr>
        <w:t>наличие ссылок на публикации;</w:t>
      </w:r>
    </w:p>
    <w:p w14:paraId="3247121A" w14:textId="77777777" w:rsidR="002707F2" w:rsidRPr="000F3AFE" w:rsidRDefault="002707F2" w:rsidP="000F3AFE">
      <w:pPr>
        <w:pStyle w:val="a7"/>
        <w:numPr>
          <w:ilvl w:val="0"/>
          <w:numId w:val="5"/>
        </w:numPr>
        <w:shd w:val="clear" w:color="auto" w:fill="FFFFFF"/>
        <w:tabs>
          <w:tab w:val="left" w:pos="567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AFE">
        <w:rPr>
          <w:rFonts w:ascii="Times New Roman" w:hAnsi="Times New Roman" w:cs="Times New Roman"/>
          <w:sz w:val="28"/>
          <w:szCs w:val="28"/>
        </w:rPr>
        <w:t xml:space="preserve">уровень выполнения, прогрессивности предложенных решений; </w:t>
      </w:r>
    </w:p>
    <w:p w14:paraId="6B8E3520" w14:textId="77777777" w:rsidR="002707F2" w:rsidRPr="000F3AFE" w:rsidRDefault="002707F2" w:rsidP="000F3AFE">
      <w:pPr>
        <w:pStyle w:val="a7"/>
        <w:numPr>
          <w:ilvl w:val="0"/>
          <w:numId w:val="5"/>
        </w:numPr>
        <w:shd w:val="clear" w:color="auto" w:fill="FFFFFF"/>
        <w:tabs>
          <w:tab w:val="left" w:pos="567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AFE">
        <w:rPr>
          <w:rFonts w:ascii="Times New Roman" w:hAnsi="Times New Roman" w:cs="Times New Roman"/>
          <w:sz w:val="28"/>
          <w:szCs w:val="28"/>
        </w:rPr>
        <w:t>убедительность обоснований, оригинальность;</w:t>
      </w:r>
    </w:p>
    <w:p w14:paraId="499909FB" w14:textId="77777777" w:rsidR="002707F2" w:rsidRPr="000F3AFE" w:rsidRDefault="002707F2" w:rsidP="000F3AFE">
      <w:pPr>
        <w:pStyle w:val="a7"/>
        <w:numPr>
          <w:ilvl w:val="0"/>
          <w:numId w:val="5"/>
        </w:numPr>
        <w:shd w:val="clear" w:color="auto" w:fill="FFFFFF"/>
        <w:tabs>
          <w:tab w:val="left" w:pos="567"/>
          <w:tab w:val="left" w:pos="993"/>
          <w:tab w:val="left" w:pos="3523"/>
          <w:tab w:val="left" w:pos="5933"/>
          <w:tab w:val="left" w:pos="7728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AFE">
        <w:rPr>
          <w:rFonts w:ascii="Times New Roman" w:hAnsi="Times New Roman" w:cs="Times New Roman"/>
          <w:sz w:val="28"/>
          <w:szCs w:val="28"/>
        </w:rPr>
        <w:t>логика изложения материала, целостность работы;</w:t>
      </w:r>
    </w:p>
    <w:p w14:paraId="0F20B7AE" w14:textId="77777777" w:rsidR="002707F2" w:rsidRPr="000F3AFE" w:rsidRDefault="002707F2" w:rsidP="000F3AFE">
      <w:pPr>
        <w:pStyle w:val="a7"/>
        <w:numPr>
          <w:ilvl w:val="0"/>
          <w:numId w:val="5"/>
        </w:numPr>
        <w:shd w:val="clear" w:color="auto" w:fill="FFFFFF"/>
        <w:tabs>
          <w:tab w:val="left" w:pos="567"/>
          <w:tab w:val="left" w:pos="993"/>
          <w:tab w:val="left" w:pos="3523"/>
          <w:tab w:val="left" w:pos="5933"/>
          <w:tab w:val="left" w:pos="7728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AFE">
        <w:rPr>
          <w:rFonts w:ascii="Times New Roman" w:hAnsi="Times New Roman" w:cs="Times New Roman"/>
          <w:sz w:val="28"/>
          <w:szCs w:val="28"/>
        </w:rPr>
        <w:t>использование современных методов исследования (информационные технологии, экономико-математические методы и др.);</w:t>
      </w:r>
    </w:p>
    <w:p w14:paraId="75334B59" w14:textId="77777777" w:rsidR="002707F2" w:rsidRPr="000F3AFE" w:rsidRDefault="002707F2" w:rsidP="000F3AFE">
      <w:pPr>
        <w:pStyle w:val="a7"/>
        <w:numPr>
          <w:ilvl w:val="0"/>
          <w:numId w:val="5"/>
        </w:numPr>
        <w:shd w:val="clear" w:color="auto" w:fill="FFFFFF"/>
        <w:tabs>
          <w:tab w:val="left" w:pos="567"/>
          <w:tab w:val="left" w:pos="993"/>
          <w:tab w:val="left" w:pos="3523"/>
          <w:tab w:val="left" w:pos="5933"/>
          <w:tab w:val="left" w:pos="7728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AFE">
        <w:rPr>
          <w:rFonts w:ascii="Times New Roman" w:hAnsi="Times New Roman" w:cs="Times New Roman"/>
          <w:sz w:val="28"/>
          <w:szCs w:val="28"/>
        </w:rPr>
        <w:t>качество оформления, презентабельность;</w:t>
      </w:r>
    </w:p>
    <w:p w14:paraId="4BDE9DED" w14:textId="77777777" w:rsidR="002707F2" w:rsidRPr="000F3AFE" w:rsidRDefault="002707F2" w:rsidP="000F3AFE">
      <w:pPr>
        <w:pStyle w:val="a7"/>
        <w:widowControl w:val="0"/>
        <w:numPr>
          <w:ilvl w:val="0"/>
          <w:numId w:val="5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F3AFE">
        <w:rPr>
          <w:rFonts w:ascii="Times New Roman" w:hAnsi="Times New Roman" w:cs="Times New Roman"/>
          <w:sz w:val="28"/>
          <w:szCs w:val="28"/>
        </w:rPr>
        <w:t xml:space="preserve">практическая значимость работ. </w:t>
      </w:r>
    </w:p>
    <w:p w14:paraId="365D6C08" w14:textId="77777777" w:rsidR="002707F2" w:rsidRPr="000F3AFE" w:rsidRDefault="002707F2" w:rsidP="000F3AF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AFE">
        <w:rPr>
          <w:rFonts w:ascii="Times New Roman" w:hAnsi="Times New Roman" w:cs="Times New Roman"/>
          <w:sz w:val="28"/>
          <w:szCs w:val="28"/>
        </w:rPr>
        <w:tab/>
        <w:t xml:space="preserve">Рецензенту настоятельно рекомендуется выявить недостатки работы, сформулировать замечания, но вместе с этим необходимо указать и ее </w:t>
      </w:r>
      <w:r w:rsidRPr="000F3AFE">
        <w:rPr>
          <w:rFonts w:ascii="Times New Roman" w:hAnsi="Times New Roman" w:cs="Times New Roman"/>
          <w:sz w:val="28"/>
          <w:szCs w:val="28"/>
        </w:rPr>
        <w:lastRenderedPageBreak/>
        <w:t>достоинства, если таковые в ней имеются.</w:t>
      </w:r>
    </w:p>
    <w:p w14:paraId="39064E11" w14:textId="77777777" w:rsidR="002707F2" w:rsidRPr="000F3AFE" w:rsidRDefault="002707F2" w:rsidP="002707F2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AFE">
        <w:rPr>
          <w:rFonts w:ascii="Times New Roman" w:hAnsi="Times New Roman" w:cs="Times New Roman"/>
          <w:sz w:val="28"/>
          <w:szCs w:val="28"/>
        </w:rPr>
        <w:t xml:space="preserve">Пересказывать содержание работы и ее глав в рецензии не следует. Рецензия должна быть выполнена в объеме, не превышающем двух страниц машинописного текста, в заключении рецензент должен выразить свое мнение о возможности представления работы к защите, а также оценить работу в баллах: «неудовлетворительно», «удовлетворительно», «хорошо», «отлично». </w:t>
      </w:r>
    </w:p>
    <w:p w14:paraId="41EDAFE0" w14:textId="77777777" w:rsidR="002707F2" w:rsidRPr="000F3AFE" w:rsidRDefault="002707F2" w:rsidP="002707F2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AFE">
        <w:rPr>
          <w:rFonts w:ascii="Times New Roman" w:hAnsi="Times New Roman" w:cs="Times New Roman"/>
          <w:sz w:val="28"/>
          <w:szCs w:val="28"/>
        </w:rPr>
        <w:t>Подписывая рецензию, рецензент указывает свою должность, место работы.</w:t>
      </w:r>
    </w:p>
    <w:p w14:paraId="56810C13" w14:textId="53861D92" w:rsidR="002707F2" w:rsidRPr="000F3AFE" w:rsidRDefault="002707F2" w:rsidP="002707F2">
      <w:pPr>
        <w:pStyle w:val="aa"/>
        <w:widowControl/>
        <w:ind w:firstLine="708"/>
        <w:rPr>
          <w:szCs w:val="28"/>
        </w:rPr>
      </w:pPr>
      <w:r w:rsidRPr="000F3AFE">
        <w:rPr>
          <w:szCs w:val="28"/>
        </w:rPr>
        <w:t xml:space="preserve">После рецензирования никакие исправления в </w:t>
      </w:r>
      <w:r w:rsidR="001D5C79" w:rsidRPr="000F3AFE">
        <w:rPr>
          <w:szCs w:val="28"/>
        </w:rPr>
        <w:t xml:space="preserve">выпускной квалификационной работе </w:t>
      </w:r>
      <w:r w:rsidRPr="000F3AFE">
        <w:rPr>
          <w:szCs w:val="28"/>
        </w:rPr>
        <w:t xml:space="preserve">не допускаются. Свое несогласие с рецензией студент может высказать при защите </w:t>
      </w:r>
      <w:r w:rsidR="001D5C79" w:rsidRPr="000F3AFE">
        <w:rPr>
          <w:szCs w:val="28"/>
        </w:rPr>
        <w:t>выпускной квалификационной работы</w:t>
      </w:r>
      <w:r w:rsidRPr="000F3AFE">
        <w:rPr>
          <w:szCs w:val="28"/>
        </w:rPr>
        <w:t xml:space="preserve">. </w:t>
      </w:r>
    </w:p>
    <w:p w14:paraId="2FB91DBA" w14:textId="242BC65C" w:rsidR="002707F2" w:rsidRPr="000F3AFE" w:rsidRDefault="002707F2" w:rsidP="002707F2">
      <w:pPr>
        <w:pStyle w:val="aa"/>
        <w:widowControl/>
        <w:ind w:firstLine="708"/>
        <w:rPr>
          <w:szCs w:val="28"/>
        </w:rPr>
      </w:pPr>
      <w:r w:rsidRPr="000F3AFE">
        <w:rPr>
          <w:szCs w:val="28"/>
        </w:rPr>
        <w:t xml:space="preserve">Оригиналы отзыва и рецензии прикладываются к </w:t>
      </w:r>
      <w:r w:rsidR="001D5C79" w:rsidRPr="000F3AFE">
        <w:rPr>
          <w:szCs w:val="28"/>
        </w:rPr>
        <w:t>ВКР</w:t>
      </w:r>
      <w:r w:rsidRPr="000F3AFE">
        <w:rPr>
          <w:szCs w:val="28"/>
        </w:rPr>
        <w:t xml:space="preserve"> после приложений (не выносятся в содержание и не нумеруются).</w:t>
      </w:r>
    </w:p>
    <w:p w14:paraId="6BB646D4" w14:textId="3C4DA8AF" w:rsidR="002707F2" w:rsidRPr="000F3AFE" w:rsidRDefault="002707F2" w:rsidP="002707F2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AFE">
        <w:rPr>
          <w:rFonts w:ascii="Times New Roman" w:hAnsi="Times New Roman" w:cs="Times New Roman"/>
          <w:sz w:val="28"/>
          <w:szCs w:val="28"/>
        </w:rPr>
        <w:t xml:space="preserve">Рецензия вместе с </w:t>
      </w:r>
      <w:r w:rsidR="001D5C79" w:rsidRPr="000F3AFE">
        <w:rPr>
          <w:rFonts w:ascii="Times New Roman" w:hAnsi="Times New Roman" w:cs="Times New Roman"/>
          <w:sz w:val="28"/>
          <w:szCs w:val="28"/>
        </w:rPr>
        <w:t xml:space="preserve">выпускной квалификационной работой </w:t>
      </w:r>
      <w:r w:rsidRPr="000F3AFE">
        <w:rPr>
          <w:rFonts w:ascii="Times New Roman" w:hAnsi="Times New Roman" w:cs="Times New Roman"/>
          <w:sz w:val="28"/>
          <w:szCs w:val="28"/>
        </w:rPr>
        <w:t xml:space="preserve">возвращается заместителю директора по учебно-производственной работе не позднее, чем за пять дней до защиты. Ознакомившись с отзывом руководителя, рецензией и самой работой, заместитель директора по учебно-производственной работе принимает решение о допуске студента к защите. Решение о допуске фиксируется резолюцией заместителя директора по учебно-производственной работе на титульном листе. Студенту предоставляется возможность ознакомиться с рецензией до защиты </w:t>
      </w:r>
      <w:r w:rsidR="001D5C79" w:rsidRPr="000F3AFE">
        <w:rPr>
          <w:rFonts w:ascii="Times New Roman" w:hAnsi="Times New Roman" w:cs="Times New Roman"/>
          <w:sz w:val="28"/>
          <w:szCs w:val="28"/>
        </w:rPr>
        <w:t>ВКР</w:t>
      </w:r>
      <w:r w:rsidRPr="000F3AFE">
        <w:rPr>
          <w:rFonts w:ascii="Times New Roman" w:hAnsi="Times New Roman" w:cs="Times New Roman"/>
          <w:sz w:val="28"/>
          <w:szCs w:val="28"/>
        </w:rPr>
        <w:t xml:space="preserve"> </w:t>
      </w:r>
      <w:r w:rsidRPr="000F3AFE">
        <w:rPr>
          <w:rFonts w:ascii="Times New Roman" w:eastAsia="Times New Roman" w:hAnsi="Times New Roman" w:cs="Times New Roman"/>
          <w:i/>
          <w:sz w:val="28"/>
          <w:szCs w:val="28"/>
        </w:rPr>
        <w:t>см. Приложение 2</w:t>
      </w:r>
      <w:r w:rsidRPr="000F3AFE">
        <w:rPr>
          <w:rFonts w:ascii="Times New Roman" w:hAnsi="Times New Roman" w:cs="Times New Roman"/>
          <w:sz w:val="28"/>
          <w:szCs w:val="28"/>
        </w:rPr>
        <w:t>.</w:t>
      </w:r>
    </w:p>
    <w:p w14:paraId="4AC82030" w14:textId="2E1C6037" w:rsidR="002707F2" w:rsidRPr="000F3AFE" w:rsidRDefault="002707F2" w:rsidP="002707F2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AFE">
        <w:rPr>
          <w:rFonts w:ascii="Times New Roman" w:hAnsi="Times New Roman" w:cs="Times New Roman"/>
          <w:sz w:val="28"/>
          <w:szCs w:val="28"/>
        </w:rPr>
        <w:t xml:space="preserve">В случае если заместитель директора по учебно-производственной работе, исходя из содержания отзыва руководителя и рецензии, не считает возможным допустить студента к защите </w:t>
      </w:r>
      <w:r w:rsidR="001D5C79" w:rsidRPr="000F3AFE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Pr="000F3AFE">
        <w:rPr>
          <w:rFonts w:ascii="Times New Roman" w:hAnsi="Times New Roman" w:cs="Times New Roman"/>
          <w:sz w:val="28"/>
          <w:szCs w:val="28"/>
        </w:rPr>
        <w:t xml:space="preserve">, вопрос об этом рассматривается на заседании с участием руководителя и автора </w:t>
      </w:r>
      <w:r w:rsidR="001D5C79" w:rsidRPr="000F3AFE">
        <w:rPr>
          <w:rFonts w:ascii="Times New Roman" w:hAnsi="Times New Roman" w:cs="Times New Roman"/>
          <w:sz w:val="28"/>
          <w:szCs w:val="28"/>
        </w:rPr>
        <w:t>ВКР</w:t>
      </w:r>
      <w:r w:rsidRPr="000F3AFE">
        <w:rPr>
          <w:rFonts w:ascii="Times New Roman" w:hAnsi="Times New Roman" w:cs="Times New Roman"/>
          <w:sz w:val="28"/>
          <w:szCs w:val="28"/>
        </w:rPr>
        <w:t>.</w:t>
      </w:r>
    </w:p>
    <w:p w14:paraId="1ACE9D5C" w14:textId="03778A3F" w:rsidR="00DF7BA2" w:rsidRPr="000F3AFE" w:rsidRDefault="00DF7BA2" w:rsidP="002707F2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BFF52BA" w14:textId="2D157A1F" w:rsidR="00DF7BA2" w:rsidRPr="000F3AFE" w:rsidRDefault="00DF7BA2" w:rsidP="002707F2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BFAB4DB" w14:textId="4BF8F4DF" w:rsidR="00DF7BA2" w:rsidRPr="000F3AFE" w:rsidRDefault="00DF7BA2" w:rsidP="002707F2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8D6FB82" w14:textId="5A7B84AA" w:rsidR="00DF7BA2" w:rsidRPr="000F3AFE" w:rsidRDefault="00DF7BA2" w:rsidP="002707F2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21F30AE" w14:textId="1AE6C810" w:rsidR="00DF7BA2" w:rsidRPr="000F3AFE" w:rsidRDefault="00DF7BA2" w:rsidP="00DF7BA2">
      <w:pPr>
        <w:pStyle w:val="1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8" w:name="_Toc29403248"/>
      <w:r w:rsidRPr="000F3AFE">
        <w:rPr>
          <w:rFonts w:ascii="Times New Roman" w:hAnsi="Times New Roman" w:cs="Times New Roman"/>
          <w:b/>
          <w:color w:val="auto"/>
          <w:sz w:val="28"/>
        </w:rPr>
        <w:lastRenderedPageBreak/>
        <w:t xml:space="preserve">2. ТРЕБОВАНИЯ К СОДЕРЖАНИЮ </w:t>
      </w:r>
      <w:bookmarkEnd w:id="8"/>
      <w:r w:rsidR="00704B32" w:rsidRPr="000F3AFE">
        <w:rPr>
          <w:rFonts w:ascii="Times New Roman" w:hAnsi="Times New Roman" w:cs="Times New Roman"/>
          <w:b/>
          <w:color w:val="auto"/>
          <w:sz w:val="28"/>
        </w:rPr>
        <w:t>ВЫПУСКНОЙ КВАЛИФИКАЦИОННОЙ РАБОЫ</w:t>
      </w:r>
    </w:p>
    <w:p w14:paraId="3224F843" w14:textId="6821CEA9" w:rsidR="00DF7BA2" w:rsidRPr="000F3AFE" w:rsidRDefault="00DF7BA2" w:rsidP="00DF7BA2">
      <w:pPr>
        <w:pStyle w:val="2"/>
        <w:spacing w:before="240" w:after="120"/>
        <w:jc w:val="both"/>
        <w:rPr>
          <w:szCs w:val="28"/>
        </w:rPr>
      </w:pPr>
      <w:bookmarkStart w:id="9" w:name="_Toc29403249"/>
      <w:r w:rsidRPr="000F3AFE">
        <w:rPr>
          <w:szCs w:val="28"/>
        </w:rPr>
        <w:t xml:space="preserve">2.1.Общие требования к </w:t>
      </w:r>
      <w:bookmarkEnd w:id="9"/>
      <w:r w:rsidR="00704B32" w:rsidRPr="000F3AFE">
        <w:rPr>
          <w:szCs w:val="28"/>
        </w:rPr>
        <w:t>выпускной квалификационной работе</w:t>
      </w:r>
    </w:p>
    <w:p w14:paraId="291A26B3" w14:textId="77777777" w:rsidR="001D5C79" w:rsidRPr="000F3AFE" w:rsidRDefault="001D5C79" w:rsidP="001D5C79">
      <w:pPr>
        <w:pStyle w:val="2"/>
        <w:ind w:firstLine="709"/>
        <w:jc w:val="both"/>
        <w:rPr>
          <w:b w:val="0"/>
          <w:bCs/>
          <w:szCs w:val="28"/>
        </w:rPr>
      </w:pPr>
      <w:r w:rsidRPr="000F3AFE">
        <w:rPr>
          <w:b w:val="0"/>
          <w:bCs/>
          <w:szCs w:val="28"/>
        </w:rPr>
        <w:t>ВКР может носить опытно-практический, опытно-экспериментальный, теоретический, проектный характер.</w:t>
      </w:r>
    </w:p>
    <w:p w14:paraId="6B4B64AF" w14:textId="77777777" w:rsidR="001D5C79" w:rsidRPr="000F3AFE" w:rsidRDefault="001D5C79" w:rsidP="000F3AF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AFE">
        <w:rPr>
          <w:rFonts w:ascii="Times New Roman" w:hAnsi="Times New Roman" w:cs="Times New Roman"/>
          <w:b/>
          <w:sz w:val="28"/>
          <w:szCs w:val="28"/>
        </w:rPr>
        <w:t>2.2. ВКР опытно-практического характера имеет следующую структуру:</w:t>
      </w:r>
    </w:p>
    <w:p w14:paraId="46628E9A" w14:textId="77777777" w:rsidR="001D5C79" w:rsidRPr="000F3AFE" w:rsidRDefault="001D5C79" w:rsidP="001D5C7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FE">
        <w:rPr>
          <w:rFonts w:ascii="Times New Roman" w:hAnsi="Times New Roman" w:cs="Times New Roman"/>
          <w:sz w:val="28"/>
          <w:szCs w:val="28"/>
        </w:rPr>
        <w:t>- введение, в котором раскрывается актуальность выбора темы, формулируются компоненты методологического аппарата: объект, предмет, проблема, цели, задачи работы и др.;</w:t>
      </w:r>
    </w:p>
    <w:p w14:paraId="4E057BB1" w14:textId="77777777" w:rsidR="001D5C79" w:rsidRPr="000F3AFE" w:rsidRDefault="001D5C79" w:rsidP="001D5C7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FE">
        <w:rPr>
          <w:rFonts w:ascii="Times New Roman" w:hAnsi="Times New Roman" w:cs="Times New Roman"/>
          <w:sz w:val="28"/>
          <w:szCs w:val="28"/>
        </w:rPr>
        <w:t xml:space="preserve">- теоретическая часть, в которой содержатся теоретические основы изучаемой проблемы; </w:t>
      </w:r>
    </w:p>
    <w:p w14:paraId="436715A9" w14:textId="77777777" w:rsidR="001D5C79" w:rsidRPr="000F3AFE" w:rsidRDefault="001D5C79" w:rsidP="001D5C7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FE">
        <w:rPr>
          <w:rFonts w:ascii="Times New Roman" w:hAnsi="Times New Roman" w:cs="Times New Roman"/>
          <w:sz w:val="28"/>
          <w:szCs w:val="28"/>
        </w:rPr>
        <w:t>- практическая часть, должна быть направлена на решение выбранной проблемы и может состоять из проектирования педагогической деятельности, описания ее реализации, оценки ее результативности. Практическая часть может включать в себя систему разработанных занятий, уроков, внеклассных форм работы, комплектов учебно-наглядных или учебно-методических пособий, описание опыта практической работы (отдельного педагога, системы обучения, воспитания конкретного образовательного учреждения), алгоритмов, инструкций, описания технологических процессов и т. п. с обоснованием их разработки и указаниями по их применению;</w:t>
      </w:r>
    </w:p>
    <w:p w14:paraId="64B6BE7F" w14:textId="77777777" w:rsidR="001D5C79" w:rsidRPr="000F3AFE" w:rsidRDefault="001D5C79" w:rsidP="001D5C7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FE">
        <w:rPr>
          <w:rFonts w:ascii="Times New Roman" w:hAnsi="Times New Roman" w:cs="Times New Roman"/>
          <w:sz w:val="28"/>
          <w:szCs w:val="28"/>
        </w:rPr>
        <w:t>- заключение, в котором содержатся выводы и рекомендации относительно возможностей практического применения полученных результатов;</w:t>
      </w:r>
    </w:p>
    <w:p w14:paraId="51B700A0" w14:textId="77777777" w:rsidR="001D5C79" w:rsidRPr="000F3AFE" w:rsidRDefault="001D5C79" w:rsidP="001D5C7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FE">
        <w:rPr>
          <w:rFonts w:ascii="Times New Roman" w:hAnsi="Times New Roman" w:cs="Times New Roman"/>
          <w:sz w:val="28"/>
          <w:szCs w:val="28"/>
        </w:rPr>
        <w:t>- список использованных источников (не менее 20 источников);</w:t>
      </w:r>
    </w:p>
    <w:p w14:paraId="749FE8F1" w14:textId="77777777" w:rsidR="001D5C79" w:rsidRPr="000F3AFE" w:rsidRDefault="001D5C79" w:rsidP="001D5C7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FE">
        <w:rPr>
          <w:rFonts w:ascii="Times New Roman" w:hAnsi="Times New Roman" w:cs="Times New Roman"/>
          <w:sz w:val="28"/>
          <w:szCs w:val="28"/>
        </w:rPr>
        <w:t>- приложение.</w:t>
      </w:r>
    </w:p>
    <w:p w14:paraId="35B85831" w14:textId="77777777" w:rsidR="001D5C79" w:rsidRPr="000F3AFE" w:rsidRDefault="001D5C79" w:rsidP="000F3AF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AFE">
        <w:rPr>
          <w:rFonts w:ascii="Times New Roman" w:hAnsi="Times New Roman" w:cs="Times New Roman"/>
          <w:b/>
          <w:sz w:val="28"/>
          <w:szCs w:val="28"/>
        </w:rPr>
        <w:t>2.3. ВКР опытно-экспериментального характера имеет следующую структуру:</w:t>
      </w:r>
    </w:p>
    <w:p w14:paraId="7C1C2657" w14:textId="77777777" w:rsidR="001D5C79" w:rsidRPr="000F3AFE" w:rsidRDefault="001D5C79" w:rsidP="001D5C7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FE">
        <w:rPr>
          <w:rFonts w:ascii="Times New Roman" w:hAnsi="Times New Roman" w:cs="Times New Roman"/>
          <w:sz w:val="28"/>
          <w:szCs w:val="28"/>
        </w:rPr>
        <w:t xml:space="preserve">- введение, в котором раскрывается актуальность выбора темы, формулируются компоненты методологического аппарата: объект, предмет, </w:t>
      </w:r>
      <w:r w:rsidRPr="000F3AFE">
        <w:rPr>
          <w:rFonts w:ascii="Times New Roman" w:hAnsi="Times New Roman" w:cs="Times New Roman"/>
          <w:sz w:val="28"/>
          <w:szCs w:val="28"/>
        </w:rPr>
        <w:lastRenderedPageBreak/>
        <w:t>проблема, цели, задачи работы, гипотеза, методы научно-педагогического исследования;</w:t>
      </w:r>
    </w:p>
    <w:p w14:paraId="5EF7CFF0" w14:textId="77777777" w:rsidR="001D5C79" w:rsidRPr="000F3AFE" w:rsidRDefault="001D5C79" w:rsidP="001D5C7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FE">
        <w:rPr>
          <w:rFonts w:ascii="Times New Roman" w:hAnsi="Times New Roman" w:cs="Times New Roman"/>
          <w:sz w:val="28"/>
          <w:szCs w:val="28"/>
        </w:rPr>
        <w:t>- теоретическая часть, в которой даны история вопроса, аспекты разработанности проблемы в теории и практике, психолого-педагогическое/научное обоснование проблемы;</w:t>
      </w:r>
    </w:p>
    <w:p w14:paraId="63F11F99" w14:textId="77777777" w:rsidR="001D5C79" w:rsidRPr="000F3AFE" w:rsidRDefault="001D5C79" w:rsidP="001D5C7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FE">
        <w:rPr>
          <w:rFonts w:ascii="Times New Roman" w:hAnsi="Times New Roman" w:cs="Times New Roman"/>
          <w:sz w:val="28"/>
          <w:szCs w:val="28"/>
        </w:rPr>
        <w:t>- практическая часть, в которой представлены план проведения эксперимента, характеристики методов экспериментальной работы, основные этапы эксперимента (констатирующий, формирующий, контрольный), анализ результатов опытно-экспериментальной работы;</w:t>
      </w:r>
    </w:p>
    <w:p w14:paraId="345622A0" w14:textId="77777777" w:rsidR="001D5C79" w:rsidRPr="000F3AFE" w:rsidRDefault="001D5C79" w:rsidP="001D5C7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FE">
        <w:rPr>
          <w:rFonts w:ascii="Times New Roman" w:hAnsi="Times New Roman" w:cs="Times New Roman"/>
          <w:sz w:val="28"/>
          <w:szCs w:val="28"/>
        </w:rPr>
        <w:t>- заключение, в котором содержатся выводы и рекомендации относительно возможностей практического применения полученных результатов;</w:t>
      </w:r>
    </w:p>
    <w:p w14:paraId="677B1922" w14:textId="77777777" w:rsidR="001D5C79" w:rsidRPr="000F3AFE" w:rsidRDefault="001D5C79" w:rsidP="001D5C7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FE">
        <w:rPr>
          <w:rFonts w:ascii="Times New Roman" w:hAnsi="Times New Roman" w:cs="Times New Roman"/>
          <w:sz w:val="28"/>
          <w:szCs w:val="28"/>
        </w:rPr>
        <w:t>- список использованных источников (не менее 20 источников);</w:t>
      </w:r>
    </w:p>
    <w:p w14:paraId="7880125A" w14:textId="77777777" w:rsidR="001D5C79" w:rsidRPr="000F3AFE" w:rsidRDefault="001D5C79" w:rsidP="001D5C7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FE">
        <w:rPr>
          <w:rFonts w:ascii="Times New Roman" w:hAnsi="Times New Roman" w:cs="Times New Roman"/>
          <w:sz w:val="28"/>
          <w:szCs w:val="28"/>
        </w:rPr>
        <w:t>- приложение.</w:t>
      </w:r>
    </w:p>
    <w:p w14:paraId="644D0134" w14:textId="77777777" w:rsidR="001D5C79" w:rsidRPr="000F3AFE" w:rsidRDefault="001D5C79" w:rsidP="000F3AF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AFE">
        <w:rPr>
          <w:rFonts w:ascii="Times New Roman" w:hAnsi="Times New Roman" w:cs="Times New Roman"/>
          <w:b/>
          <w:sz w:val="28"/>
          <w:szCs w:val="28"/>
        </w:rPr>
        <w:t>2.4. ВКР теоретического характера имеет следующую структуру:</w:t>
      </w:r>
    </w:p>
    <w:p w14:paraId="79340121" w14:textId="77777777" w:rsidR="001D5C79" w:rsidRPr="000F3AFE" w:rsidRDefault="001D5C79" w:rsidP="001D5C7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FE">
        <w:rPr>
          <w:rFonts w:ascii="Times New Roman" w:hAnsi="Times New Roman" w:cs="Times New Roman"/>
          <w:sz w:val="28"/>
          <w:szCs w:val="28"/>
        </w:rPr>
        <w:t>- введение, в котором раскрывается актуальность выбора темы, формулируются компоненты методологического аппарата: объект, предмет, проблема, цели, задачи работы;</w:t>
      </w:r>
    </w:p>
    <w:p w14:paraId="5B1C35A4" w14:textId="77777777" w:rsidR="001D5C79" w:rsidRPr="000F3AFE" w:rsidRDefault="001D5C79" w:rsidP="001D5C7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FE">
        <w:rPr>
          <w:rFonts w:ascii="Times New Roman" w:hAnsi="Times New Roman" w:cs="Times New Roman"/>
          <w:sz w:val="28"/>
          <w:szCs w:val="28"/>
        </w:rPr>
        <w:t>- теоретическая часть, в которой даны история вопроса, обоснование разрабатываемой проблемы в теории и практике посредством глубокого сравнительного анализа литературы;</w:t>
      </w:r>
    </w:p>
    <w:p w14:paraId="6442A8B9" w14:textId="77777777" w:rsidR="001D5C79" w:rsidRPr="000F3AFE" w:rsidRDefault="001D5C79" w:rsidP="001D5C7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FE">
        <w:rPr>
          <w:rFonts w:ascii="Times New Roman" w:hAnsi="Times New Roman" w:cs="Times New Roman"/>
          <w:sz w:val="28"/>
          <w:szCs w:val="28"/>
        </w:rPr>
        <w:t>- заключение, в котором содержатся выводы и рекомендации относительно возможностей использования материалов исследования;</w:t>
      </w:r>
    </w:p>
    <w:p w14:paraId="6C4F9A5F" w14:textId="77777777" w:rsidR="001D5C79" w:rsidRPr="000F3AFE" w:rsidRDefault="001D5C79" w:rsidP="001D5C7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FE">
        <w:rPr>
          <w:rFonts w:ascii="Times New Roman" w:hAnsi="Times New Roman" w:cs="Times New Roman"/>
          <w:sz w:val="28"/>
          <w:szCs w:val="28"/>
        </w:rPr>
        <w:t>- список использованных источников (не менее 25 источников);</w:t>
      </w:r>
    </w:p>
    <w:p w14:paraId="44E20E32" w14:textId="77777777" w:rsidR="001D5C79" w:rsidRPr="000F3AFE" w:rsidRDefault="001D5C79" w:rsidP="001D5C7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FE">
        <w:rPr>
          <w:rFonts w:ascii="Times New Roman" w:hAnsi="Times New Roman" w:cs="Times New Roman"/>
          <w:sz w:val="28"/>
          <w:szCs w:val="28"/>
        </w:rPr>
        <w:t>- приложение.</w:t>
      </w:r>
    </w:p>
    <w:p w14:paraId="2F476C5B" w14:textId="77777777" w:rsidR="001D5C79" w:rsidRPr="000F3AFE" w:rsidRDefault="001D5C79" w:rsidP="001D5C7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FE">
        <w:rPr>
          <w:rFonts w:ascii="Times New Roman" w:hAnsi="Times New Roman" w:cs="Times New Roman"/>
          <w:b/>
          <w:sz w:val="28"/>
          <w:szCs w:val="28"/>
        </w:rPr>
        <w:t>2.5</w:t>
      </w:r>
      <w:r w:rsidRPr="000F3AFE">
        <w:rPr>
          <w:rFonts w:ascii="Times New Roman" w:hAnsi="Times New Roman" w:cs="Times New Roman"/>
          <w:sz w:val="28"/>
          <w:szCs w:val="28"/>
        </w:rPr>
        <w:t>. Содержанием ВКР проектного характера является разработка изделия, проекта или продукта творческой деятельности. По структуре такая ВКР состоит из пояснительной записки, практической части, списка использованных источников, приложения.</w:t>
      </w:r>
    </w:p>
    <w:p w14:paraId="6214B0E1" w14:textId="77777777" w:rsidR="001D5C79" w:rsidRPr="000F3AFE" w:rsidRDefault="001D5C79" w:rsidP="001D5C7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FE">
        <w:rPr>
          <w:rFonts w:ascii="Times New Roman" w:hAnsi="Times New Roman" w:cs="Times New Roman"/>
          <w:sz w:val="28"/>
          <w:szCs w:val="28"/>
        </w:rPr>
        <w:lastRenderedPageBreak/>
        <w:t>В пояснительной записке дается теоретическое, а в необходимых случаях и расчетное обоснование создаваемых изделий или продуктов/проектов творческой деятельности. Структура и содержание пояснительной записки определяются в зависимости от типа проекта и темы ВКР. Объем пояснительной записки должен составлять от 10 до 15 страниц печатного текста.</w:t>
      </w:r>
    </w:p>
    <w:p w14:paraId="4ED28F10" w14:textId="77777777" w:rsidR="001D5C79" w:rsidRPr="000F3AFE" w:rsidRDefault="001D5C79" w:rsidP="001D5C7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FE">
        <w:rPr>
          <w:rFonts w:ascii="Times New Roman" w:hAnsi="Times New Roman" w:cs="Times New Roman"/>
          <w:sz w:val="28"/>
          <w:szCs w:val="28"/>
        </w:rPr>
        <w:t>В практической части созданные изделия или продукты/проекты творческой деятельности представляются в виде готовых изделий, художественных произведений, картин, сценариев, чертежей, схем, графиков, диаграмм, серий наглядных пособий, компьютерных обучающих программ и презентаций и т. п. в соответствии с видами профессиональной деятельности и темой проекта.</w:t>
      </w:r>
    </w:p>
    <w:p w14:paraId="7EC74528" w14:textId="77777777" w:rsidR="001D5C79" w:rsidRPr="000F3AFE" w:rsidRDefault="001D5C79" w:rsidP="001D5C7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FE">
        <w:rPr>
          <w:rFonts w:ascii="Times New Roman" w:hAnsi="Times New Roman" w:cs="Times New Roman"/>
          <w:sz w:val="28"/>
          <w:szCs w:val="28"/>
        </w:rPr>
        <w:t>Практическая часть может быть представлена в виде демонстрации моделей, исполнения художественных произведений (спектаклей, музыкальных произведений, танцев и т. д.) с обязательным сохранением видеоматериалов.</w:t>
      </w:r>
    </w:p>
    <w:p w14:paraId="3DB50266" w14:textId="7A5D789D" w:rsidR="001D5C79" w:rsidRPr="000F3AFE" w:rsidRDefault="007D15E4" w:rsidP="001D5C7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FE">
        <w:rPr>
          <w:rFonts w:ascii="Times New Roman" w:hAnsi="Times New Roman" w:cs="Times New Roman"/>
          <w:b/>
          <w:sz w:val="28"/>
          <w:szCs w:val="28"/>
        </w:rPr>
        <w:t>2</w:t>
      </w:r>
      <w:r w:rsidR="001D5C79" w:rsidRPr="000F3AFE">
        <w:rPr>
          <w:rFonts w:ascii="Times New Roman" w:hAnsi="Times New Roman" w:cs="Times New Roman"/>
          <w:b/>
          <w:sz w:val="28"/>
          <w:szCs w:val="28"/>
        </w:rPr>
        <w:t>.6.</w:t>
      </w:r>
      <w:r w:rsidR="001D5C79" w:rsidRPr="000F3AFE">
        <w:rPr>
          <w:rFonts w:ascii="Times New Roman" w:hAnsi="Times New Roman" w:cs="Times New Roman"/>
          <w:sz w:val="28"/>
          <w:szCs w:val="28"/>
        </w:rPr>
        <w:t xml:space="preserve"> Выпускная квалификационная работа может быть логическим продолжением курсовой работы, идеи и выводы которой реализуются на более высоком теоретическом и практическом уровне. Курсовая работа может быть использована в качестве составной части (раздела, главы) выпускной квалификационной работы.</w:t>
      </w:r>
    </w:p>
    <w:p w14:paraId="2B7D080F" w14:textId="11DD45F0" w:rsidR="00DF7BA2" w:rsidRPr="000F3AFE" w:rsidRDefault="00DF7BA2" w:rsidP="00DF7BA2">
      <w:pPr>
        <w:pStyle w:val="33"/>
        <w:keepNext/>
        <w:keepLines/>
        <w:shd w:val="clear" w:color="auto" w:fill="auto"/>
        <w:tabs>
          <w:tab w:val="left" w:pos="2467"/>
        </w:tabs>
        <w:spacing w:before="240" w:after="120" w:line="360" w:lineRule="auto"/>
        <w:jc w:val="left"/>
        <w:rPr>
          <w:b/>
          <w:sz w:val="28"/>
          <w:szCs w:val="28"/>
        </w:rPr>
      </w:pPr>
      <w:bookmarkStart w:id="10" w:name="_Toc29403250"/>
      <w:r w:rsidRPr="000F3AFE">
        <w:rPr>
          <w:b/>
        </w:rPr>
        <w:t>2.2.</w:t>
      </w:r>
      <w:bookmarkEnd w:id="10"/>
      <w:r w:rsidRPr="000F3AFE">
        <w:rPr>
          <w:b/>
          <w:sz w:val="28"/>
          <w:szCs w:val="28"/>
        </w:rPr>
        <w:t xml:space="preserve">Структура и объем </w:t>
      </w:r>
      <w:r w:rsidR="00704B32" w:rsidRPr="000F3AFE">
        <w:rPr>
          <w:b/>
          <w:sz w:val="28"/>
          <w:szCs w:val="28"/>
        </w:rPr>
        <w:t>выпускной квалификационной работы</w:t>
      </w:r>
    </w:p>
    <w:p w14:paraId="76AAFDB0" w14:textId="14F560D3" w:rsidR="00DF7BA2" w:rsidRPr="000F3AFE" w:rsidRDefault="00DF7BA2" w:rsidP="00DF7B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3AFE">
        <w:rPr>
          <w:rFonts w:ascii="Times New Roman" w:hAnsi="Times New Roman"/>
          <w:color w:val="000000"/>
          <w:sz w:val="28"/>
          <w:szCs w:val="28"/>
          <w:u w:val="single"/>
        </w:rPr>
        <w:t xml:space="preserve">Структура </w:t>
      </w:r>
      <w:r w:rsidR="00704B32" w:rsidRPr="000F3AFE">
        <w:rPr>
          <w:rFonts w:ascii="Times New Roman" w:hAnsi="Times New Roman"/>
          <w:color w:val="000000"/>
          <w:sz w:val="28"/>
          <w:szCs w:val="28"/>
          <w:u w:val="single"/>
        </w:rPr>
        <w:t>выпускной квалификационной работы</w:t>
      </w:r>
      <w:r w:rsidRPr="000F3AFE">
        <w:rPr>
          <w:rFonts w:ascii="Times New Roman" w:hAnsi="Times New Roman" w:cs="Times New Roman"/>
          <w:sz w:val="28"/>
          <w:szCs w:val="28"/>
          <w:u w:val="single"/>
        </w:rPr>
        <w:t xml:space="preserve"> включает в себя:</w:t>
      </w:r>
    </w:p>
    <w:p w14:paraId="18D34BC4" w14:textId="77777777" w:rsidR="00DF7BA2" w:rsidRPr="000F3AFE" w:rsidRDefault="00DF7BA2" w:rsidP="000F3A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FE">
        <w:rPr>
          <w:rFonts w:ascii="Times New Roman" w:hAnsi="Times New Roman" w:cs="Times New Roman"/>
          <w:sz w:val="28"/>
          <w:szCs w:val="28"/>
        </w:rPr>
        <w:t>1.Титульный лист;</w:t>
      </w:r>
    </w:p>
    <w:p w14:paraId="7D0E575F" w14:textId="77777777" w:rsidR="00DF7BA2" w:rsidRPr="000F3AFE" w:rsidRDefault="00DF7BA2" w:rsidP="000F3A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FE">
        <w:rPr>
          <w:rFonts w:ascii="Times New Roman" w:hAnsi="Times New Roman" w:cs="Times New Roman"/>
          <w:sz w:val="28"/>
          <w:szCs w:val="28"/>
        </w:rPr>
        <w:t>2. Заявление;</w:t>
      </w:r>
    </w:p>
    <w:p w14:paraId="2A3AC80E" w14:textId="77777777" w:rsidR="00DF7BA2" w:rsidRPr="000F3AFE" w:rsidRDefault="00DF7BA2" w:rsidP="000F3A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FE">
        <w:rPr>
          <w:rFonts w:ascii="Times New Roman" w:hAnsi="Times New Roman" w:cs="Times New Roman"/>
          <w:sz w:val="28"/>
          <w:szCs w:val="28"/>
        </w:rPr>
        <w:t>3. Задание;</w:t>
      </w:r>
    </w:p>
    <w:p w14:paraId="2C199455" w14:textId="77777777" w:rsidR="00DF7BA2" w:rsidRPr="000F3AFE" w:rsidRDefault="00DF7BA2" w:rsidP="000F3AF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F3AFE">
        <w:rPr>
          <w:rFonts w:ascii="Times New Roman" w:hAnsi="Times New Roman" w:cs="Times New Roman"/>
          <w:sz w:val="28"/>
          <w:szCs w:val="28"/>
        </w:rPr>
        <w:t>4. Календарный план-график;</w:t>
      </w:r>
    </w:p>
    <w:p w14:paraId="6C5C5326" w14:textId="77777777" w:rsidR="00DF7BA2" w:rsidRPr="000F3AFE" w:rsidRDefault="00DF7BA2" w:rsidP="000F3A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FE">
        <w:rPr>
          <w:rFonts w:ascii="Times New Roman" w:hAnsi="Times New Roman" w:cs="Times New Roman"/>
          <w:sz w:val="28"/>
          <w:szCs w:val="28"/>
        </w:rPr>
        <w:t xml:space="preserve">5. Содержание: </w:t>
      </w:r>
    </w:p>
    <w:p w14:paraId="2CEEC394" w14:textId="77777777" w:rsidR="00DF7BA2" w:rsidRPr="000F3AFE" w:rsidRDefault="00DF7BA2" w:rsidP="000F3AFE">
      <w:pPr>
        <w:pStyle w:val="a7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FE">
        <w:rPr>
          <w:rFonts w:ascii="Times New Roman" w:hAnsi="Times New Roman" w:cs="Times New Roman"/>
          <w:sz w:val="28"/>
          <w:szCs w:val="28"/>
        </w:rPr>
        <w:t>введение;</w:t>
      </w:r>
    </w:p>
    <w:p w14:paraId="5ED1D875" w14:textId="77777777" w:rsidR="00DF7BA2" w:rsidRPr="000F3AFE" w:rsidRDefault="00DF7BA2" w:rsidP="000F3AFE">
      <w:pPr>
        <w:pStyle w:val="a7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FE">
        <w:rPr>
          <w:rFonts w:ascii="Times New Roman" w:hAnsi="Times New Roman" w:cs="Times New Roman"/>
          <w:sz w:val="28"/>
          <w:szCs w:val="28"/>
        </w:rPr>
        <w:lastRenderedPageBreak/>
        <w:t>основная часть;</w:t>
      </w:r>
    </w:p>
    <w:p w14:paraId="3369FC96" w14:textId="77777777" w:rsidR="00DF7BA2" w:rsidRPr="000F3AFE" w:rsidRDefault="00DF7BA2" w:rsidP="000F3AFE">
      <w:pPr>
        <w:pStyle w:val="a7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FE">
        <w:rPr>
          <w:rFonts w:ascii="Times New Roman" w:hAnsi="Times New Roman" w:cs="Times New Roman"/>
          <w:sz w:val="28"/>
          <w:szCs w:val="28"/>
        </w:rPr>
        <w:t>заключение;</w:t>
      </w:r>
    </w:p>
    <w:p w14:paraId="040BD88B" w14:textId="77777777" w:rsidR="00DF7BA2" w:rsidRPr="000F3AFE" w:rsidRDefault="00DF7BA2" w:rsidP="000F3AF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F3AFE">
        <w:rPr>
          <w:rFonts w:ascii="Times New Roman" w:hAnsi="Times New Roman" w:cs="Times New Roman"/>
          <w:sz w:val="28"/>
          <w:szCs w:val="28"/>
        </w:rPr>
        <w:t>6. Список источников и литературы;</w:t>
      </w:r>
    </w:p>
    <w:p w14:paraId="557EFC00" w14:textId="77777777" w:rsidR="00DF7BA2" w:rsidRPr="000F3AFE" w:rsidRDefault="00DF7BA2" w:rsidP="000F3A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FE">
        <w:rPr>
          <w:rFonts w:ascii="Times New Roman" w:hAnsi="Times New Roman" w:cs="Times New Roman"/>
          <w:sz w:val="28"/>
          <w:szCs w:val="28"/>
        </w:rPr>
        <w:t>7. Приложения;</w:t>
      </w:r>
    </w:p>
    <w:p w14:paraId="03966BFD" w14:textId="77777777" w:rsidR="00DF7BA2" w:rsidRPr="000F3AFE" w:rsidRDefault="00DF7BA2" w:rsidP="000F3A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FE">
        <w:rPr>
          <w:rFonts w:ascii="Times New Roman" w:hAnsi="Times New Roman" w:cs="Times New Roman"/>
          <w:sz w:val="28"/>
          <w:szCs w:val="28"/>
        </w:rPr>
        <w:t>8. Отзыв;</w:t>
      </w:r>
    </w:p>
    <w:p w14:paraId="3CB9702C" w14:textId="77777777" w:rsidR="00DF7BA2" w:rsidRPr="000F3AFE" w:rsidRDefault="00DF7BA2" w:rsidP="000F3A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FE">
        <w:rPr>
          <w:rFonts w:ascii="Times New Roman" w:hAnsi="Times New Roman" w:cs="Times New Roman"/>
          <w:sz w:val="28"/>
          <w:szCs w:val="28"/>
        </w:rPr>
        <w:t>9. Рецензия.</w:t>
      </w:r>
    </w:p>
    <w:p w14:paraId="619D16DA" w14:textId="4F0E48DD" w:rsidR="00DF7BA2" w:rsidRPr="000F3AFE" w:rsidRDefault="00DF7BA2" w:rsidP="000F3AFE">
      <w:pPr>
        <w:pStyle w:val="a3"/>
        <w:spacing w:line="360" w:lineRule="auto"/>
        <w:ind w:left="0" w:firstLine="567"/>
        <w:jc w:val="both"/>
        <w:rPr>
          <w:b w:val="0"/>
          <w:sz w:val="28"/>
          <w:szCs w:val="28"/>
        </w:rPr>
      </w:pPr>
      <w:r w:rsidRPr="000F3AFE">
        <w:rPr>
          <w:b w:val="0"/>
          <w:sz w:val="28"/>
          <w:szCs w:val="28"/>
        </w:rPr>
        <w:t xml:space="preserve">Материалы, используемые для защиты </w:t>
      </w:r>
      <w:r w:rsidR="00904F01" w:rsidRPr="000F3AFE">
        <w:rPr>
          <w:b w:val="0"/>
          <w:sz w:val="28"/>
          <w:szCs w:val="28"/>
        </w:rPr>
        <w:t>выпускной квалификационной работы</w:t>
      </w:r>
      <w:r w:rsidRPr="000F3AFE">
        <w:rPr>
          <w:b w:val="0"/>
          <w:sz w:val="28"/>
          <w:szCs w:val="28"/>
        </w:rPr>
        <w:t>:</w:t>
      </w:r>
    </w:p>
    <w:p w14:paraId="62828E7F" w14:textId="77777777" w:rsidR="00DF7BA2" w:rsidRPr="000F3AFE" w:rsidRDefault="00DF7BA2" w:rsidP="00DF7BA2">
      <w:pPr>
        <w:pStyle w:val="a3"/>
        <w:widowControl/>
        <w:numPr>
          <w:ilvl w:val="0"/>
          <w:numId w:val="34"/>
        </w:numPr>
        <w:shd w:val="clear" w:color="auto" w:fill="auto"/>
        <w:tabs>
          <w:tab w:val="left" w:pos="993"/>
        </w:tabs>
        <w:autoSpaceDE/>
        <w:autoSpaceDN/>
        <w:adjustRightInd/>
        <w:spacing w:line="360" w:lineRule="auto"/>
        <w:ind w:left="0" w:firstLine="709"/>
        <w:jc w:val="left"/>
        <w:rPr>
          <w:b w:val="0"/>
          <w:sz w:val="28"/>
          <w:szCs w:val="28"/>
        </w:rPr>
      </w:pPr>
      <w:r w:rsidRPr="000F3AFE">
        <w:rPr>
          <w:b w:val="0"/>
          <w:sz w:val="28"/>
          <w:szCs w:val="28"/>
        </w:rPr>
        <w:t>Доклад;</w:t>
      </w:r>
    </w:p>
    <w:p w14:paraId="45A18E28" w14:textId="77777777" w:rsidR="00DF7BA2" w:rsidRPr="000F3AFE" w:rsidRDefault="00DF7BA2" w:rsidP="00DF7BA2">
      <w:pPr>
        <w:pStyle w:val="a7"/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rPr>
          <w:rFonts w:ascii="Times New Roman" w:hAnsi="Times New Roman"/>
          <w:i/>
          <w:sz w:val="28"/>
          <w:szCs w:val="28"/>
        </w:rPr>
      </w:pPr>
      <w:r w:rsidRPr="000F3AFE">
        <w:rPr>
          <w:rFonts w:ascii="Times New Roman" w:hAnsi="Times New Roman" w:cs="Times New Roman"/>
          <w:sz w:val="28"/>
          <w:szCs w:val="28"/>
        </w:rPr>
        <w:t xml:space="preserve">Электронная презентация, оформление </w:t>
      </w:r>
      <w:r w:rsidRPr="000F3AFE">
        <w:rPr>
          <w:rFonts w:ascii="Times New Roman" w:hAnsi="Times New Roman" w:cs="Times New Roman"/>
          <w:i/>
          <w:sz w:val="28"/>
          <w:szCs w:val="28"/>
        </w:rPr>
        <w:t>см</w:t>
      </w:r>
      <w:r w:rsidRPr="000F3AFE">
        <w:rPr>
          <w:rFonts w:ascii="Times New Roman" w:hAnsi="Times New Roman"/>
          <w:i/>
          <w:sz w:val="28"/>
          <w:szCs w:val="28"/>
        </w:rPr>
        <w:t>. Приложение 4</w:t>
      </w:r>
      <w:r w:rsidRPr="000F3AFE">
        <w:rPr>
          <w:rFonts w:ascii="Times New Roman" w:hAnsi="Times New Roman" w:cs="Times New Roman"/>
          <w:i/>
          <w:sz w:val="28"/>
          <w:szCs w:val="28"/>
        </w:rPr>
        <w:t>.</w:t>
      </w:r>
    </w:p>
    <w:p w14:paraId="61D75D36" w14:textId="11DB33F7" w:rsidR="00DF7BA2" w:rsidRPr="000F3AFE" w:rsidRDefault="00DF7BA2" w:rsidP="00DF7BA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3AFE">
        <w:rPr>
          <w:rFonts w:ascii="Times New Roman" w:hAnsi="Times New Roman" w:cs="Times New Roman"/>
          <w:b/>
          <w:sz w:val="28"/>
          <w:szCs w:val="28"/>
        </w:rPr>
        <w:t xml:space="preserve">2.2.1.Титульный лист </w:t>
      </w:r>
      <w:r w:rsidRPr="000F3AFE">
        <w:rPr>
          <w:rFonts w:ascii="Times New Roman" w:hAnsi="Times New Roman" w:cs="Times New Roman"/>
          <w:sz w:val="28"/>
          <w:szCs w:val="28"/>
        </w:rPr>
        <w:t xml:space="preserve">является первой страницей </w:t>
      </w:r>
      <w:r w:rsidR="007D15E4" w:rsidRPr="000F3AFE">
        <w:rPr>
          <w:rFonts w:ascii="Times New Roman" w:hAnsi="Times New Roman" w:cs="Times New Roman"/>
          <w:sz w:val="28"/>
          <w:szCs w:val="28"/>
        </w:rPr>
        <w:t>ВКР</w:t>
      </w:r>
      <w:r w:rsidRPr="000F3AFE">
        <w:rPr>
          <w:rFonts w:ascii="Times New Roman" w:hAnsi="Times New Roman" w:cs="Times New Roman"/>
          <w:sz w:val="28"/>
          <w:szCs w:val="28"/>
        </w:rPr>
        <w:t xml:space="preserve">, номер на нем не ставится.  В верхней части титульного листа необходимо указать </w:t>
      </w:r>
      <w:r w:rsidRPr="000F3AFE"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наименование министерства и учебного заведения. В центре титульного листа полное название </w:t>
      </w:r>
      <w:r w:rsidR="0070086E" w:rsidRPr="000F3AFE">
        <w:rPr>
          <w:rFonts w:ascii="Times New Roman" w:hAnsi="Times New Roman" w:cs="Times New Roman"/>
          <w:color w:val="000000"/>
          <w:sz w:val="28"/>
          <w:szCs w:val="28"/>
        </w:rPr>
        <w:t xml:space="preserve">темы </w:t>
      </w:r>
      <w:r w:rsidR="007D15E4" w:rsidRPr="000F3AFE">
        <w:rPr>
          <w:rFonts w:ascii="Times New Roman" w:hAnsi="Times New Roman" w:cs="Times New Roman"/>
          <w:color w:val="000000"/>
          <w:sz w:val="28"/>
          <w:szCs w:val="28"/>
        </w:rPr>
        <w:t>ВКР</w:t>
      </w:r>
      <w:r w:rsidRPr="000F3AFE">
        <w:rPr>
          <w:rFonts w:ascii="Times New Roman" w:hAnsi="Times New Roman" w:cs="Times New Roman"/>
          <w:color w:val="000000"/>
          <w:sz w:val="28"/>
          <w:szCs w:val="28"/>
        </w:rPr>
        <w:t xml:space="preserve">, фамилию, имя, отчество автора, руководителя и рецензента. Внизу листа необходимо указать место и год написания </w:t>
      </w:r>
      <w:r w:rsidR="0070086E" w:rsidRPr="000F3AFE">
        <w:rPr>
          <w:rFonts w:ascii="Times New Roman" w:hAnsi="Times New Roman" w:cs="Times New Roman"/>
          <w:color w:val="000000"/>
          <w:sz w:val="28"/>
          <w:szCs w:val="28"/>
        </w:rPr>
        <w:t>работы, код</w:t>
      </w:r>
      <w:r w:rsidRPr="000F3AFE">
        <w:rPr>
          <w:rFonts w:ascii="Times New Roman" w:hAnsi="Times New Roman" w:cs="Times New Roman"/>
          <w:color w:val="000000"/>
          <w:sz w:val="28"/>
          <w:szCs w:val="28"/>
        </w:rPr>
        <w:t xml:space="preserve"> специальности, количество страниц </w:t>
      </w:r>
      <w:r w:rsidRPr="000F3AFE">
        <w:rPr>
          <w:rFonts w:ascii="Times New Roman" w:hAnsi="Times New Roman" w:cs="Times New Roman"/>
          <w:i/>
          <w:color w:val="000000"/>
          <w:sz w:val="28"/>
          <w:szCs w:val="28"/>
        </w:rPr>
        <w:t>см. Приложение 5.</w:t>
      </w:r>
    </w:p>
    <w:p w14:paraId="1E1FC1CD" w14:textId="7C5BCA2E" w:rsidR="00DF7BA2" w:rsidRPr="000F3AFE" w:rsidRDefault="00DF7BA2" w:rsidP="00DF7BA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3AFE">
        <w:rPr>
          <w:rFonts w:ascii="Times New Roman" w:hAnsi="Times New Roman" w:cs="Times New Roman"/>
          <w:b/>
          <w:sz w:val="28"/>
          <w:szCs w:val="28"/>
        </w:rPr>
        <w:t>2.2.2.Заявление</w:t>
      </w:r>
      <w:r w:rsidRPr="000F3AFE">
        <w:rPr>
          <w:rFonts w:ascii="Times New Roman" w:hAnsi="Times New Roman" w:cs="Times New Roman"/>
          <w:sz w:val="28"/>
          <w:szCs w:val="28"/>
        </w:rPr>
        <w:t xml:space="preserve"> об утверждении темы </w:t>
      </w:r>
      <w:r w:rsidR="007D15E4" w:rsidRPr="000F3AFE">
        <w:rPr>
          <w:rFonts w:ascii="Times New Roman" w:hAnsi="Times New Roman" w:cs="Times New Roman"/>
          <w:sz w:val="28"/>
          <w:szCs w:val="28"/>
        </w:rPr>
        <w:t>ВКР</w:t>
      </w:r>
      <w:r w:rsidRPr="000F3AFE">
        <w:rPr>
          <w:rFonts w:ascii="Times New Roman" w:hAnsi="Times New Roman" w:cs="Times New Roman"/>
          <w:sz w:val="28"/>
          <w:szCs w:val="28"/>
        </w:rPr>
        <w:t xml:space="preserve"> заполняется студентом.  В заявлении указывается тема </w:t>
      </w:r>
      <w:r w:rsidR="007D15E4" w:rsidRPr="000F3AFE">
        <w:rPr>
          <w:rFonts w:ascii="Times New Roman" w:hAnsi="Times New Roman" w:cs="Times New Roman"/>
          <w:sz w:val="28"/>
          <w:szCs w:val="28"/>
        </w:rPr>
        <w:t>ВКР</w:t>
      </w:r>
      <w:r w:rsidRPr="000F3AFE">
        <w:rPr>
          <w:rFonts w:ascii="Times New Roman" w:hAnsi="Times New Roman" w:cs="Times New Roman"/>
          <w:sz w:val="28"/>
          <w:szCs w:val="28"/>
        </w:rPr>
        <w:t xml:space="preserve">, фамилия, имя, отчество и должность руководителя (консультанта), который подписывает согласие </w:t>
      </w:r>
      <w:r w:rsidRPr="000F3AFE">
        <w:rPr>
          <w:rFonts w:ascii="Times New Roman" w:hAnsi="Times New Roman" w:cs="Times New Roman"/>
          <w:i/>
          <w:sz w:val="28"/>
          <w:szCs w:val="28"/>
        </w:rPr>
        <w:t>см. Приложение 6.</w:t>
      </w:r>
    </w:p>
    <w:p w14:paraId="435A9F80" w14:textId="5579DED1" w:rsidR="00DF7BA2" w:rsidRPr="000F3AFE" w:rsidRDefault="00DF7BA2" w:rsidP="00DF7B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AFE">
        <w:rPr>
          <w:rFonts w:ascii="Times New Roman" w:hAnsi="Times New Roman" w:cs="Times New Roman"/>
          <w:b/>
          <w:sz w:val="28"/>
          <w:szCs w:val="28"/>
        </w:rPr>
        <w:t xml:space="preserve">2.2.3.Задание </w:t>
      </w:r>
      <w:r w:rsidRPr="000F3AFE">
        <w:rPr>
          <w:rFonts w:ascii="Times New Roman" w:hAnsi="Times New Roman" w:cs="Times New Roman"/>
          <w:sz w:val="28"/>
          <w:szCs w:val="28"/>
        </w:rPr>
        <w:t xml:space="preserve">для </w:t>
      </w:r>
      <w:r w:rsidR="007D15E4" w:rsidRPr="000F3AFE">
        <w:rPr>
          <w:rFonts w:ascii="Times New Roman" w:hAnsi="Times New Roman" w:cs="Times New Roman"/>
          <w:sz w:val="28"/>
          <w:szCs w:val="28"/>
        </w:rPr>
        <w:t>ВКР</w:t>
      </w:r>
      <w:r w:rsidRPr="000F3AFE">
        <w:rPr>
          <w:rFonts w:ascii="Times New Roman" w:hAnsi="Times New Roman" w:cs="Times New Roman"/>
          <w:sz w:val="28"/>
          <w:szCs w:val="28"/>
        </w:rPr>
        <w:t xml:space="preserve"> содержит фамилию, имя и отчество студента, номер группы, название и код специальности, фамилию, имя и отчество руководителя. Необходимо указать тему </w:t>
      </w:r>
      <w:r w:rsidR="0070086E" w:rsidRPr="000F3AFE">
        <w:rPr>
          <w:rFonts w:ascii="Times New Roman" w:hAnsi="Times New Roman" w:cs="Times New Roman"/>
          <w:sz w:val="28"/>
          <w:szCs w:val="28"/>
        </w:rPr>
        <w:t>ВКР, перечислить</w:t>
      </w:r>
      <w:r w:rsidRPr="000F3AFE">
        <w:rPr>
          <w:rFonts w:ascii="Times New Roman" w:hAnsi="Times New Roman" w:cs="Times New Roman"/>
          <w:sz w:val="28"/>
          <w:szCs w:val="28"/>
        </w:rPr>
        <w:t xml:space="preserve"> основные пункты содержания и дату выдачи задания </w:t>
      </w:r>
      <w:r w:rsidRPr="000F3AFE">
        <w:rPr>
          <w:rFonts w:ascii="Times New Roman" w:hAnsi="Times New Roman" w:cs="Times New Roman"/>
          <w:i/>
          <w:sz w:val="28"/>
          <w:szCs w:val="28"/>
        </w:rPr>
        <w:t>см. Приложение 7.</w:t>
      </w:r>
    </w:p>
    <w:p w14:paraId="06A5DD07" w14:textId="3FA4F3B8" w:rsidR="00DF7BA2" w:rsidRPr="000F3AFE" w:rsidRDefault="00DF7BA2" w:rsidP="00DF7B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AFE">
        <w:rPr>
          <w:rFonts w:ascii="Times New Roman" w:hAnsi="Times New Roman" w:cs="Times New Roman"/>
          <w:b/>
          <w:sz w:val="28"/>
          <w:szCs w:val="28"/>
        </w:rPr>
        <w:t>2.2.4. Календарный план-график</w:t>
      </w:r>
      <w:r w:rsidRPr="000F3AFE">
        <w:rPr>
          <w:rFonts w:ascii="Times New Roman" w:hAnsi="Times New Roman" w:cs="Times New Roman"/>
          <w:sz w:val="28"/>
          <w:szCs w:val="28"/>
        </w:rPr>
        <w:t xml:space="preserve"> задание подготовки и выполнения выпускной квалификационной работы (</w:t>
      </w:r>
      <w:r w:rsidR="00841418" w:rsidRPr="000F3AFE">
        <w:rPr>
          <w:rFonts w:ascii="Times New Roman" w:hAnsi="Times New Roman" w:cs="Times New Roman"/>
          <w:sz w:val="28"/>
          <w:szCs w:val="28"/>
        </w:rPr>
        <w:t xml:space="preserve">дипломной работы, </w:t>
      </w:r>
      <w:r w:rsidRPr="000F3AFE">
        <w:rPr>
          <w:rFonts w:ascii="Times New Roman" w:hAnsi="Times New Roman" w:cs="Times New Roman"/>
          <w:sz w:val="28"/>
          <w:szCs w:val="28"/>
        </w:rPr>
        <w:t xml:space="preserve">дипломного проекта) включает наименования действий плана реализации выпускной квалификационной работы, исполнителей, сроки выполнения, контролирующих и отметки о выполнении </w:t>
      </w:r>
      <w:r w:rsidRPr="000F3AFE">
        <w:rPr>
          <w:rFonts w:ascii="Times New Roman" w:hAnsi="Times New Roman" w:cs="Times New Roman"/>
          <w:i/>
          <w:sz w:val="28"/>
          <w:szCs w:val="28"/>
        </w:rPr>
        <w:t>см. Приложение 8.</w:t>
      </w:r>
    </w:p>
    <w:p w14:paraId="241CFBC2" w14:textId="3626B867" w:rsidR="00DF7BA2" w:rsidRPr="000F3AFE" w:rsidRDefault="00DF7BA2" w:rsidP="00DF7BA2">
      <w:pPr>
        <w:shd w:val="clear" w:color="auto" w:fill="FEFEFE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0F3AF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2.2.5. Содержание. </w:t>
      </w:r>
      <w:r w:rsidRPr="000F3AFE">
        <w:rPr>
          <w:rFonts w:ascii="Times New Roman" w:hAnsi="Times New Roman" w:cs="Times New Roman"/>
          <w:sz w:val="28"/>
          <w:szCs w:val="28"/>
        </w:rPr>
        <w:t xml:space="preserve">Заголовки </w:t>
      </w:r>
      <w:r w:rsidR="0070086E" w:rsidRPr="000F3AFE">
        <w:rPr>
          <w:rFonts w:ascii="Times New Roman" w:hAnsi="Times New Roman" w:cs="Times New Roman"/>
          <w:sz w:val="28"/>
          <w:szCs w:val="28"/>
        </w:rPr>
        <w:t>содержания должны</w:t>
      </w:r>
      <w:r w:rsidRPr="000F3AFE">
        <w:rPr>
          <w:rFonts w:ascii="Times New Roman" w:hAnsi="Times New Roman" w:cs="Times New Roman"/>
          <w:sz w:val="28"/>
          <w:szCs w:val="28"/>
        </w:rPr>
        <w:t xml:space="preserve"> точно повторять заголовки в тексте. Главы, параграфы, пункты и подпункты нумеруются арабскими цифрами и отделяются точкой. Каждая глава </w:t>
      </w:r>
      <w:r w:rsidR="0070086E" w:rsidRPr="000F3AFE">
        <w:rPr>
          <w:rFonts w:ascii="Times New Roman" w:hAnsi="Times New Roman" w:cs="Times New Roman"/>
          <w:sz w:val="28"/>
          <w:szCs w:val="28"/>
        </w:rPr>
        <w:t>имеет два</w:t>
      </w:r>
      <w:r w:rsidRPr="000F3AFE">
        <w:rPr>
          <w:rFonts w:ascii="Times New Roman" w:hAnsi="Times New Roman" w:cs="Times New Roman"/>
          <w:sz w:val="28"/>
          <w:szCs w:val="28"/>
        </w:rPr>
        <w:t>-три параграфа, которые могут подразделяться на пункты и подпункты</w:t>
      </w:r>
      <w:r w:rsidR="00841418" w:rsidRPr="000F3AFE">
        <w:rPr>
          <w:rFonts w:ascii="Times New Roman" w:hAnsi="Times New Roman" w:cs="Times New Roman"/>
          <w:sz w:val="28"/>
          <w:szCs w:val="28"/>
        </w:rPr>
        <w:t xml:space="preserve"> </w:t>
      </w:r>
      <w:r w:rsidRPr="000F3AFE">
        <w:rPr>
          <w:rFonts w:ascii="Times New Roman" w:hAnsi="Times New Roman" w:cs="Times New Roman"/>
          <w:i/>
          <w:sz w:val="28"/>
          <w:szCs w:val="28"/>
        </w:rPr>
        <w:t xml:space="preserve">см. Приложение 9. </w:t>
      </w:r>
    </w:p>
    <w:p w14:paraId="06F30D62" w14:textId="77777777" w:rsidR="00DF7BA2" w:rsidRPr="000F3AFE" w:rsidRDefault="00DF7BA2" w:rsidP="00DF7BA2">
      <w:pPr>
        <w:shd w:val="clear" w:color="auto" w:fill="FEFEFE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A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2.2.6. ВВЕДЕНИЕ, </w:t>
      </w:r>
      <w:r w:rsidRPr="000F3AFE">
        <w:rPr>
          <w:rFonts w:ascii="Times New Roman" w:eastAsia="Times New Roman" w:hAnsi="Times New Roman" w:cs="Times New Roman"/>
          <w:sz w:val="28"/>
          <w:szCs w:val="28"/>
        </w:rPr>
        <w:t>должно иметь объем </w:t>
      </w:r>
      <w:r w:rsidRPr="000F3AFE">
        <w:rPr>
          <w:rFonts w:ascii="Times New Roman" w:eastAsia="Times New Roman" w:hAnsi="Times New Roman" w:cs="Times New Roman"/>
          <w:i/>
          <w:iCs/>
          <w:sz w:val="28"/>
          <w:szCs w:val="28"/>
        </w:rPr>
        <w:t>1</w:t>
      </w:r>
      <w:r w:rsidRPr="000F3AF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-2 страницы</w:t>
      </w:r>
      <w:r w:rsidRPr="000F3AFE">
        <w:rPr>
          <w:rFonts w:ascii="Times New Roman" w:eastAsia="Times New Roman" w:hAnsi="Times New Roman" w:cs="Times New Roman"/>
          <w:sz w:val="28"/>
          <w:szCs w:val="28"/>
        </w:rPr>
        <w:t> печатного текста.</w:t>
      </w:r>
    </w:p>
    <w:p w14:paraId="35551C27" w14:textId="7F9F0E10" w:rsidR="00DF7BA2" w:rsidRPr="000F3AFE" w:rsidRDefault="00DF7BA2" w:rsidP="00DF7BA2">
      <w:pPr>
        <w:shd w:val="clear" w:color="auto" w:fill="FEFEFE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AFE">
        <w:rPr>
          <w:rFonts w:ascii="Times New Roman" w:eastAsia="Times New Roman" w:hAnsi="Times New Roman" w:cs="Times New Roman"/>
          <w:sz w:val="28"/>
          <w:szCs w:val="28"/>
        </w:rPr>
        <w:t xml:space="preserve">В нем раскрывается актуальность и значимость темы, формируются цели и задачи </w:t>
      </w:r>
      <w:r w:rsidR="00841418" w:rsidRPr="000F3AFE">
        <w:rPr>
          <w:rFonts w:ascii="Times New Roman" w:eastAsia="Times New Roman" w:hAnsi="Times New Roman" w:cs="Times New Roman"/>
          <w:sz w:val="28"/>
          <w:szCs w:val="28"/>
        </w:rPr>
        <w:t>ВКР</w:t>
      </w:r>
      <w:r w:rsidRPr="000F3AFE">
        <w:rPr>
          <w:rFonts w:ascii="Times New Roman" w:eastAsia="Times New Roman" w:hAnsi="Times New Roman" w:cs="Times New Roman"/>
          <w:sz w:val="28"/>
          <w:szCs w:val="28"/>
        </w:rPr>
        <w:t xml:space="preserve">, подчеркивается связь темы с современными тенденциями и направлениями в области </w:t>
      </w:r>
      <w:r w:rsidR="00D268C0" w:rsidRPr="000F3AFE">
        <w:rPr>
          <w:rFonts w:ascii="Times New Roman" w:eastAsia="Times New Roman" w:hAnsi="Times New Roman" w:cs="Times New Roman"/>
          <w:sz w:val="28"/>
          <w:szCs w:val="28"/>
        </w:rPr>
        <w:t>начального среднего образования</w:t>
      </w:r>
      <w:r w:rsidRPr="000F3AFE">
        <w:rPr>
          <w:rFonts w:ascii="Times New Roman" w:eastAsia="Times New Roman" w:hAnsi="Times New Roman" w:cs="Times New Roman"/>
          <w:sz w:val="28"/>
          <w:szCs w:val="28"/>
        </w:rPr>
        <w:t xml:space="preserve">, обосновывается значение разработанного </w:t>
      </w:r>
      <w:r w:rsidR="00D268C0" w:rsidRPr="000F3AFE">
        <w:rPr>
          <w:rFonts w:ascii="Times New Roman" w:eastAsia="Times New Roman" w:hAnsi="Times New Roman" w:cs="Times New Roman"/>
          <w:sz w:val="28"/>
          <w:szCs w:val="28"/>
        </w:rPr>
        <w:t>методического материала</w:t>
      </w:r>
      <w:r w:rsidRPr="000F3AFE">
        <w:rPr>
          <w:rFonts w:ascii="Times New Roman" w:eastAsia="Times New Roman" w:hAnsi="Times New Roman" w:cs="Times New Roman"/>
          <w:sz w:val="28"/>
          <w:szCs w:val="28"/>
        </w:rPr>
        <w:t xml:space="preserve"> – как рекомендация для практического применения </w:t>
      </w:r>
      <w:r w:rsidR="00D268C0" w:rsidRPr="000F3AFE">
        <w:rPr>
          <w:rFonts w:ascii="Times New Roman" w:eastAsia="Times New Roman" w:hAnsi="Times New Roman" w:cs="Times New Roman"/>
          <w:sz w:val="28"/>
          <w:szCs w:val="28"/>
        </w:rPr>
        <w:t>в образовательном процессе</w:t>
      </w:r>
    </w:p>
    <w:p w14:paraId="1D25DCD0" w14:textId="77777777" w:rsidR="00DF7BA2" w:rsidRPr="000F3AFE" w:rsidRDefault="00DF7BA2" w:rsidP="00DF7BA2">
      <w:pPr>
        <w:shd w:val="clear" w:color="auto" w:fill="FEFEFE"/>
        <w:spacing w:after="0" w:line="360" w:lineRule="auto"/>
        <w:ind w:left="709" w:right="150" w:hanging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3AFE">
        <w:rPr>
          <w:rFonts w:ascii="Times New Roman" w:eastAsia="Times New Roman" w:hAnsi="Times New Roman" w:cs="Times New Roman"/>
          <w:b/>
          <w:bCs/>
          <w:sz w:val="28"/>
          <w:szCs w:val="28"/>
        </w:rPr>
        <w:t>2.2.7. Основная часть:</w:t>
      </w:r>
    </w:p>
    <w:p w14:paraId="5094C678" w14:textId="77777777" w:rsidR="00DF7BA2" w:rsidRPr="000F3AFE" w:rsidRDefault="00DF7BA2" w:rsidP="00DF7BA2">
      <w:pPr>
        <w:shd w:val="clear" w:color="auto" w:fill="FEFEFE"/>
        <w:spacing w:after="0" w:line="360" w:lineRule="auto"/>
        <w:ind w:left="709" w:right="150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AFE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1. ТЕОРЕТИЧЕСКАЯ ЧАСТЬ</w:t>
      </w:r>
      <w:r w:rsidRPr="000F3AFE">
        <w:rPr>
          <w:rFonts w:ascii="Times New Roman" w:eastAsia="Times New Roman" w:hAnsi="Times New Roman" w:cs="Times New Roman"/>
          <w:sz w:val="28"/>
          <w:szCs w:val="28"/>
        </w:rPr>
        <w:t> включает в себя:</w:t>
      </w:r>
    </w:p>
    <w:p w14:paraId="343B8237" w14:textId="77777777" w:rsidR="00D268C0" w:rsidRPr="000F3AFE" w:rsidRDefault="00DF7BA2" w:rsidP="008414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FE">
        <w:rPr>
          <w:rFonts w:ascii="Times New Roman" w:eastAsia="Times New Roman" w:hAnsi="Times New Roman" w:cs="Times New Roman"/>
          <w:sz w:val="28"/>
          <w:szCs w:val="28"/>
        </w:rPr>
        <w:t>1.1 </w:t>
      </w:r>
      <w:r w:rsidR="00D268C0" w:rsidRPr="000F3AFE">
        <w:rPr>
          <w:rFonts w:ascii="Times New Roman" w:hAnsi="Times New Roman" w:cs="Times New Roman"/>
          <w:sz w:val="28"/>
          <w:szCs w:val="28"/>
        </w:rPr>
        <w:t>Основная часть ВКР включает главы (параграфы, разделы) в соответствии с логической структурой изложения. Название главы не должно дублировать название темы, а название параграфов - название глав. Формулировки должны быть лаконичными и отражать суть главы (параграфа).</w:t>
      </w:r>
    </w:p>
    <w:p w14:paraId="69FF5484" w14:textId="2141AB51" w:rsidR="00D268C0" w:rsidRPr="000F3AFE" w:rsidRDefault="00D268C0" w:rsidP="008414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FE">
        <w:rPr>
          <w:rFonts w:ascii="Times New Roman" w:hAnsi="Times New Roman" w:cs="Times New Roman"/>
          <w:sz w:val="28"/>
          <w:szCs w:val="28"/>
        </w:rPr>
        <w:t>Основная часть ВКР должна содержать, как правило, две главы.</w:t>
      </w:r>
    </w:p>
    <w:p w14:paraId="035A324F" w14:textId="704B505A" w:rsidR="00D268C0" w:rsidRPr="000F3AFE" w:rsidRDefault="00D268C0" w:rsidP="008414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FE">
        <w:rPr>
          <w:rFonts w:ascii="Times New Roman" w:hAnsi="Times New Roman" w:cs="Times New Roman"/>
          <w:sz w:val="28"/>
          <w:szCs w:val="28"/>
        </w:rPr>
        <w:t>Первая глава посвящается теоретическим аспектам изучаемого объекта и предмета ВКР. В ней содержится обзор используемых источников информации, нормативной базы по теме ВКР. В этой главе могут найти место статистические данные, построенные в таблицы и графики, описание методик.</w:t>
      </w:r>
    </w:p>
    <w:p w14:paraId="4EDB8E9F" w14:textId="68237B3B" w:rsidR="00DF7BA2" w:rsidRPr="000F3AFE" w:rsidRDefault="00DF7BA2" w:rsidP="00D268C0">
      <w:pPr>
        <w:shd w:val="clear" w:color="auto" w:fill="FEFEFE"/>
        <w:tabs>
          <w:tab w:val="left" w:pos="567"/>
        </w:tabs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AFE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2. ТЕХНОЛОГИЧЕСКАЯ ЧАСТЬ</w:t>
      </w:r>
      <w:r w:rsidRPr="000F3AFE">
        <w:rPr>
          <w:rFonts w:ascii="Times New Roman" w:eastAsia="Times New Roman" w:hAnsi="Times New Roman" w:cs="Times New Roman"/>
          <w:sz w:val="28"/>
          <w:szCs w:val="28"/>
        </w:rPr>
        <w:t xml:space="preserve"> должна содержать:</w:t>
      </w:r>
    </w:p>
    <w:p w14:paraId="06CE014B" w14:textId="676A68E4" w:rsidR="00D268C0" w:rsidRPr="000F3AFE" w:rsidRDefault="00DF7BA2" w:rsidP="008414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FE">
        <w:rPr>
          <w:rFonts w:ascii="Times New Roman" w:eastAsia="Times New Roman" w:hAnsi="Times New Roman" w:cs="Times New Roman"/>
          <w:sz w:val="28"/>
          <w:szCs w:val="28"/>
        </w:rPr>
        <w:t>2.</w:t>
      </w:r>
      <w:r w:rsidR="00D268C0" w:rsidRPr="000F3AFE">
        <w:rPr>
          <w:rFonts w:ascii="Times New Roman" w:eastAsia="Times New Roman" w:hAnsi="Times New Roman" w:cs="Times New Roman"/>
          <w:sz w:val="28"/>
          <w:szCs w:val="28"/>
        </w:rPr>
        <w:t>1</w:t>
      </w:r>
      <w:r w:rsidR="00D268C0" w:rsidRPr="000F3AFE">
        <w:rPr>
          <w:rFonts w:ascii="Times New Roman" w:hAnsi="Times New Roman" w:cs="Times New Roman"/>
          <w:sz w:val="28"/>
          <w:szCs w:val="28"/>
        </w:rPr>
        <w:t xml:space="preserve"> Вторая глава посвящается анализу практического материала, полученного во время производственной практики (преддипломной). В этой главе содержится:</w:t>
      </w:r>
    </w:p>
    <w:p w14:paraId="2814543E" w14:textId="4E9A8851" w:rsidR="00D268C0" w:rsidRPr="000F3AFE" w:rsidRDefault="00D268C0" w:rsidP="008414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FE">
        <w:rPr>
          <w:rFonts w:ascii="Times New Roman" w:hAnsi="Times New Roman" w:cs="Times New Roman"/>
          <w:sz w:val="28"/>
          <w:szCs w:val="28"/>
        </w:rPr>
        <w:t>2.2 анализ конкретного материала по избранной теме;</w:t>
      </w:r>
    </w:p>
    <w:p w14:paraId="1FCB2015" w14:textId="152DDA47" w:rsidR="00D268C0" w:rsidRPr="000F3AFE" w:rsidRDefault="00D268C0" w:rsidP="008414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FE">
        <w:rPr>
          <w:rFonts w:ascii="Times New Roman" w:hAnsi="Times New Roman" w:cs="Times New Roman"/>
          <w:sz w:val="28"/>
          <w:szCs w:val="28"/>
        </w:rPr>
        <w:t xml:space="preserve">Здесь студентом предоставляются технологические карты уроков, </w:t>
      </w:r>
      <w:r w:rsidR="0070086E" w:rsidRPr="000F3AFE">
        <w:rPr>
          <w:rFonts w:ascii="Times New Roman" w:hAnsi="Times New Roman" w:cs="Times New Roman"/>
          <w:sz w:val="28"/>
          <w:szCs w:val="28"/>
        </w:rPr>
        <w:t>программы деятельности, диагностический</w:t>
      </w:r>
      <w:r w:rsidRPr="000F3AFE">
        <w:rPr>
          <w:rFonts w:ascii="Times New Roman" w:hAnsi="Times New Roman" w:cs="Times New Roman"/>
          <w:sz w:val="28"/>
          <w:szCs w:val="28"/>
        </w:rPr>
        <w:t xml:space="preserve"> материал разных уровней, самостоятельно разработанный раздаточный </w:t>
      </w:r>
      <w:r w:rsidR="0070086E" w:rsidRPr="000F3AFE">
        <w:rPr>
          <w:rFonts w:ascii="Times New Roman" w:hAnsi="Times New Roman" w:cs="Times New Roman"/>
          <w:sz w:val="28"/>
          <w:szCs w:val="28"/>
        </w:rPr>
        <w:t>материал, разработки мероприятий</w:t>
      </w:r>
      <w:r w:rsidR="00983169" w:rsidRPr="000F3AFE">
        <w:rPr>
          <w:rFonts w:ascii="Times New Roman" w:hAnsi="Times New Roman" w:cs="Times New Roman"/>
          <w:sz w:val="28"/>
          <w:szCs w:val="28"/>
        </w:rPr>
        <w:t>, портфолио</w:t>
      </w:r>
      <w:r w:rsidR="00743CDD" w:rsidRPr="000F3AFE">
        <w:rPr>
          <w:rFonts w:ascii="Times New Roman" w:hAnsi="Times New Roman" w:cs="Times New Roman"/>
          <w:sz w:val="28"/>
          <w:szCs w:val="28"/>
        </w:rPr>
        <w:t xml:space="preserve"> воспитателя</w:t>
      </w:r>
      <w:r w:rsidR="00983169" w:rsidRPr="000F3AFE">
        <w:rPr>
          <w:rFonts w:ascii="Times New Roman" w:hAnsi="Times New Roman" w:cs="Times New Roman"/>
          <w:sz w:val="28"/>
          <w:szCs w:val="28"/>
        </w:rPr>
        <w:t xml:space="preserve">, портфолио </w:t>
      </w:r>
      <w:r w:rsidR="0070086E" w:rsidRPr="000F3AFE">
        <w:rPr>
          <w:rFonts w:ascii="Times New Roman" w:hAnsi="Times New Roman" w:cs="Times New Roman"/>
          <w:sz w:val="28"/>
          <w:szCs w:val="28"/>
        </w:rPr>
        <w:t xml:space="preserve">воспитанников, </w:t>
      </w:r>
      <w:r w:rsidR="0070086E" w:rsidRPr="000F3AFE">
        <w:rPr>
          <w:rFonts w:ascii="Times New Roman" w:hAnsi="Times New Roman" w:cs="Times New Roman"/>
          <w:sz w:val="28"/>
          <w:szCs w:val="28"/>
        </w:rPr>
        <w:lastRenderedPageBreak/>
        <w:t>индивидуальные</w:t>
      </w:r>
      <w:r w:rsidR="00983169" w:rsidRPr="000F3AFE">
        <w:rPr>
          <w:rFonts w:ascii="Times New Roman" w:hAnsi="Times New Roman" w:cs="Times New Roman"/>
          <w:sz w:val="28"/>
          <w:szCs w:val="28"/>
        </w:rPr>
        <w:t xml:space="preserve"> коррекционные программы для детей с ОВЗ, исследовательские проекты.</w:t>
      </w:r>
    </w:p>
    <w:p w14:paraId="55B589DA" w14:textId="77777777" w:rsidR="00D268C0" w:rsidRPr="000F3AFE" w:rsidRDefault="00D268C0" w:rsidP="008414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FE">
        <w:rPr>
          <w:rFonts w:ascii="Times New Roman" w:hAnsi="Times New Roman" w:cs="Times New Roman"/>
          <w:sz w:val="28"/>
          <w:szCs w:val="28"/>
        </w:rPr>
        <w:t>В ходе анализа могут использоваться аналитические таблицы, расчеты, формулы, схемы, диаграммы и графики.</w:t>
      </w:r>
    </w:p>
    <w:p w14:paraId="3EC8980C" w14:textId="77777777" w:rsidR="00DF7BA2" w:rsidRPr="000F3AFE" w:rsidRDefault="00DF7BA2" w:rsidP="00841418">
      <w:pPr>
        <w:shd w:val="clear" w:color="auto" w:fill="FEFEFE"/>
        <w:tabs>
          <w:tab w:val="left" w:pos="567"/>
        </w:tabs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F3A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2.2.8. ЗАКЛЮЧЕНИЕ (1-2 листа компьютерного текста), </w:t>
      </w:r>
      <w:r w:rsidRPr="000F3AFE">
        <w:rPr>
          <w:rFonts w:ascii="Times New Roman" w:eastAsia="Times New Roman" w:hAnsi="Times New Roman" w:cs="Times New Roman"/>
          <w:sz w:val="28"/>
          <w:szCs w:val="28"/>
        </w:rPr>
        <w:t xml:space="preserve">которое должно содержать основные выводы в сжатой лаконичной форме, оценку достижения поставленных целей и задач, глубины решения тех вопросов и проблем, которые обнаруживались в процессе работы, фотографии выполненных работ </w:t>
      </w:r>
      <w:r w:rsidRPr="000F3AFE">
        <w:rPr>
          <w:rFonts w:ascii="Times New Roman" w:eastAsia="Times New Roman" w:hAnsi="Times New Roman" w:cs="Times New Roman"/>
          <w:i/>
          <w:sz w:val="28"/>
          <w:szCs w:val="28"/>
        </w:rPr>
        <w:t>см. Приложение 15</w:t>
      </w:r>
      <w:r w:rsidRPr="000F3AFE">
        <w:rPr>
          <w:rFonts w:ascii="Times New Roman" w:eastAsia="Times New Roman" w:hAnsi="Times New Roman" w:cs="Times New Roman"/>
          <w:sz w:val="28"/>
          <w:szCs w:val="28"/>
        </w:rPr>
        <w:t>. Здесь, в частности, даются рекомендации относительно возможностей использования материалов дипломной работы в практической деятельности студента</w:t>
      </w:r>
      <w:r w:rsidRPr="000F3AFE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307DD4E9" w14:textId="77777777" w:rsidR="00DF7BA2" w:rsidRPr="000F3AFE" w:rsidRDefault="00DF7BA2" w:rsidP="00841418">
      <w:pPr>
        <w:shd w:val="clear" w:color="auto" w:fill="FEFEFE"/>
        <w:spacing w:after="0" w:line="360" w:lineRule="auto"/>
        <w:ind w:left="709" w:right="150" w:hanging="709"/>
        <w:rPr>
          <w:rFonts w:ascii="Times New Roman" w:eastAsia="Times New Roman" w:hAnsi="Times New Roman" w:cs="Times New Roman"/>
          <w:sz w:val="28"/>
          <w:szCs w:val="28"/>
        </w:rPr>
      </w:pPr>
      <w:r w:rsidRPr="000F3AFE">
        <w:rPr>
          <w:rFonts w:ascii="Times New Roman" w:eastAsia="Times New Roman" w:hAnsi="Times New Roman" w:cs="Times New Roman"/>
          <w:b/>
          <w:bCs/>
          <w:sz w:val="28"/>
          <w:szCs w:val="28"/>
        </w:rPr>
        <w:t>2.2.9. СПИСОК ИСТОЧНИКОВ И ЛИТЕРАТУРЫ</w:t>
      </w:r>
    </w:p>
    <w:p w14:paraId="665DAC3C" w14:textId="77777777" w:rsidR="00DF7BA2" w:rsidRPr="000F3AFE" w:rsidRDefault="00DF7BA2" w:rsidP="00841418">
      <w:pPr>
        <w:pStyle w:val="Default"/>
        <w:spacing w:line="360" w:lineRule="auto"/>
        <w:ind w:firstLine="708"/>
        <w:jc w:val="both"/>
        <w:rPr>
          <w:i/>
          <w:color w:val="auto"/>
          <w:sz w:val="28"/>
          <w:szCs w:val="28"/>
        </w:rPr>
      </w:pPr>
      <w:r w:rsidRPr="000F3AFE">
        <w:rPr>
          <w:color w:val="auto"/>
          <w:sz w:val="28"/>
          <w:szCs w:val="28"/>
        </w:rPr>
        <w:t xml:space="preserve">Список литературы должен включать в себя все источники, из которых произведено заимствование информации. Существует три способа группировки источников в библиографическом списке: </w:t>
      </w:r>
      <w:r w:rsidRPr="000F3AFE">
        <w:rPr>
          <w:i/>
          <w:iCs/>
          <w:color w:val="auto"/>
          <w:sz w:val="28"/>
          <w:szCs w:val="28"/>
        </w:rPr>
        <w:t xml:space="preserve">алфавитный </w:t>
      </w:r>
      <w:r w:rsidRPr="000F3AFE">
        <w:rPr>
          <w:color w:val="auto"/>
          <w:sz w:val="28"/>
          <w:szCs w:val="28"/>
        </w:rPr>
        <w:t xml:space="preserve">(наиболее часто применяемый), хронологический, систематический. При любом способе расположения источников в списке, он должен быть оформлен надлежащим образом и пронумерован цифрой с точкой </w:t>
      </w:r>
      <w:r w:rsidRPr="000F3AFE">
        <w:rPr>
          <w:rFonts w:eastAsia="Times New Roman"/>
          <w:i/>
          <w:sz w:val="28"/>
          <w:szCs w:val="28"/>
        </w:rPr>
        <w:t>см. Приложение 16.</w:t>
      </w:r>
    </w:p>
    <w:p w14:paraId="32A55F7A" w14:textId="77777777" w:rsidR="00DF7BA2" w:rsidRPr="000F3AFE" w:rsidRDefault="00DF7BA2" w:rsidP="00DF7BA2">
      <w:pPr>
        <w:shd w:val="clear" w:color="auto" w:fill="FEFEFE"/>
        <w:spacing w:after="120"/>
        <w:ind w:right="14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3A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2.2.10. ПРИЛОЖЕНИЯ (если необходимо) </w:t>
      </w:r>
    </w:p>
    <w:p w14:paraId="0D4C9175" w14:textId="7982B8B6" w:rsidR="00DF7BA2" w:rsidRPr="000F3AFE" w:rsidRDefault="00DF7BA2" w:rsidP="00DF7BA2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AFE">
        <w:rPr>
          <w:rFonts w:ascii="Times New Roman" w:hAnsi="Times New Roman" w:cs="Times New Roman"/>
          <w:sz w:val="28"/>
          <w:szCs w:val="28"/>
        </w:rPr>
        <w:t xml:space="preserve">Материалы, не являющиеся частью дипломной работы, но способные усилить, дополнить или проиллюстрировать какие-либо его положения, можно разместить в приложении. Приложения должны быть обозначены в содержании. Каждое приложение должно иметь свой номер и название. По тексту </w:t>
      </w:r>
      <w:r w:rsidR="00841418" w:rsidRPr="000F3AFE">
        <w:rPr>
          <w:rFonts w:ascii="Times New Roman" w:hAnsi="Times New Roman" w:cs="Times New Roman"/>
          <w:sz w:val="28"/>
          <w:szCs w:val="28"/>
        </w:rPr>
        <w:t>ВКР (</w:t>
      </w:r>
      <w:r w:rsidRPr="000F3AFE">
        <w:rPr>
          <w:rFonts w:ascii="Times New Roman" w:hAnsi="Times New Roman" w:cs="Times New Roman"/>
          <w:sz w:val="28"/>
          <w:szCs w:val="28"/>
        </w:rPr>
        <w:t>дипломной работы</w:t>
      </w:r>
      <w:r w:rsidR="00841418" w:rsidRPr="000F3AFE">
        <w:rPr>
          <w:rFonts w:ascii="Times New Roman" w:hAnsi="Times New Roman" w:cs="Times New Roman"/>
          <w:sz w:val="28"/>
          <w:szCs w:val="28"/>
        </w:rPr>
        <w:t>, дипломного проекта)</w:t>
      </w:r>
      <w:r w:rsidRPr="000F3AFE">
        <w:rPr>
          <w:rFonts w:ascii="Times New Roman" w:hAnsi="Times New Roman" w:cs="Times New Roman"/>
          <w:sz w:val="28"/>
          <w:szCs w:val="28"/>
        </w:rPr>
        <w:t xml:space="preserve"> следует делать ссылки на соответствующие приложения.</w:t>
      </w:r>
    </w:p>
    <w:p w14:paraId="4D74E994" w14:textId="55BB094D" w:rsidR="00DF7BA2" w:rsidRPr="000F3AFE" w:rsidRDefault="00DF7BA2" w:rsidP="00DF7BA2">
      <w:pPr>
        <w:shd w:val="clear" w:color="auto" w:fill="FEFEFE"/>
        <w:spacing w:after="0" w:line="360" w:lineRule="auto"/>
        <w:ind w:right="150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F3AFE">
        <w:rPr>
          <w:rFonts w:ascii="Times New Roman" w:hAnsi="Times New Roman" w:cs="Times New Roman"/>
          <w:sz w:val="28"/>
          <w:szCs w:val="28"/>
        </w:rPr>
        <w:t xml:space="preserve">Страницы приложений имеют общую с </w:t>
      </w:r>
      <w:r w:rsidR="00841418" w:rsidRPr="000F3AFE">
        <w:rPr>
          <w:rFonts w:ascii="Times New Roman" w:hAnsi="Times New Roman" w:cs="Times New Roman"/>
          <w:sz w:val="28"/>
          <w:szCs w:val="28"/>
        </w:rPr>
        <w:t>ВКР</w:t>
      </w:r>
      <w:r w:rsidRPr="000F3AFE">
        <w:rPr>
          <w:rFonts w:ascii="Times New Roman" w:hAnsi="Times New Roman" w:cs="Times New Roman"/>
          <w:sz w:val="28"/>
          <w:szCs w:val="28"/>
        </w:rPr>
        <w:t xml:space="preserve"> нумерацию. Необходимость общей нумерации страниц приложений определяется особенностями конкретных приложений. Каждое приложение должно начинаться с новой страницы.</w:t>
      </w:r>
      <w:r w:rsidRPr="000F3AFE">
        <w:rPr>
          <w:rFonts w:ascii="Times New Roman" w:eastAsia="Times New Roman" w:hAnsi="Times New Roman" w:cs="Times New Roman"/>
          <w:color w:val="FF0000"/>
          <w:sz w:val="28"/>
          <w:szCs w:val="28"/>
        </w:rPr>
        <w:t>  </w:t>
      </w:r>
    </w:p>
    <w:p w14:paraId="1931B5D3" w14:textId="5BD9476F" w:rsidR="00DF7BA2" w:rsidRPr="000F3AFE" w:rsidRDefault="00DF7BA2" w:rsidP="00DF7BA2">
      <w:pPr>
        <w:pStyle w:val="33"/>
        <w:keepNext/>
        <w:keepLines/>
        <w:shd w:val="clear" w:color="auto" w:fill="auto"/>
        <w:tabs>
          <w:tab w:val="left" w:pos="945"/>
        </w:tabs>
        <w:spacing w:before="240" w:after="120" w:line="360" w:lineRule="auto"/>
        <w:rPr>
          <w:b/>
          <w:sz w:val="28"/>
          <w:szCs w:val="28"/>
        </w:rPr>
      </w:pPr>
      <w:bookmarkStart w:id="11" w:name="bookmark17"/>
      <w:r w:rsidRPr="000F3AFE">
        <w:rPr>
          <w:b/>
          <w:sz w:val="28"/>
          <w:szCs w:val="28"/>
        </w:rPr>
        <w:lastRenderedPageBreak/>
        <w:t xml:space="preserve">2.3Требования к оформлению </w:t>
      </w:r>
      <w:bookmarkStart w:id="12" w:name="_Hlk125536087"/>
      <w:bookmarkEnd w:id="11"/>
      <w:r w:rsidR="00841418" w:rsidRPr="000F3AFE">
        <w:rPr>
          <w:b/>
          <w:sz w:val="28"/>
          <w:szCs w:val="28"/>
        </w:rPr>
        <w:t>выпускной квалификационной работы</w:t>
      </w:r>
      <w:bookmarkEnd w:id="12"/>
    </w:p>
    <w:p w14:paraId="23191813" w14:textId="2E0F10A9" w:rsidR="00DF7BA2" w:rsidRPr="000F3AFE" w:rsidRDefault="00DF7BA2" w:rsidP="00DF7BA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AFE">
        <w:rPr>
          <w:rFonts w:ascii="Times New Roman" w:hAnsi="Times New Roman" w:cs="Times New Roman"/>
          <w:bCs/>
          <w:sz w:val="28"/>
          <w:szCs w:val="28"/>
        </w:rPr>
        <w:t xml:space="preserve">Текст </w:t>
      </w:r>
      <w:r w:rsidR="00841418" w:rsidRPr="000F3AFE">
        <w:rPr>
          <w:rFonts w:ascii="Times New Roman" w:hAnsi="Times New Roman" w:cs="Times New Roman"/>
          <w:b/>
          <w:sz w:val="28"/>
          <w:szCs w:val="28"/>
        </w:rPr>
        <w:t>выпускной квалификационной работы</w:t>
      </w:r>
      <w:r w:rsidR="00841418" w:rsidRPr="000F3A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3AFE">
        <w:rPr>
          <w:rFonts w:ascii="Times New Roman" w:hAnsi="Times New Roman" w:cs="Times New Roman"/>
          <w:bCs/>
          <w:sz w:val="28"/>
          <w:szCs w:val="28"/>
        </w:rPr>
        <w:t xml:space="preserve">должен быть выполнен на листах формата А4 в режиме односторонней печати. </w:t>
      </w:r>
    </w:p>
    <w:p w14:paraId="14BD6221" w14:textId="57637FBD" w:rsidR="00DF7BA2" w:rsidRPr="000F3AFE" w:rsidRDefault="00DF7BA2" w:rsidP="00DF7BA2">
      <w:pPr>
        <w:pStyle w:val="14"/>
        <w:tabs>
          <w:tab w:val="left" w:pos="851"/>
        </w:tabs>
        <w:spacing w:before="0"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F3AFE">
        <w:rPr>
          <w:rFonts w:ascii="Times New Roman" w:hAnsi="Times New Roman" w:cs="Times New Roman"/>
          <w:sz w:val="28"/>
          <w:szCs w:val="28"/>
        </w:rPr>
        <w:tab/>
        <w:t xml:space="preserve">Содержание, расположение и размеры граф основной надписи, а также размеры рамок в текстовых документах должны оформляться </w:t>
      </w:r>
      <w:r w:rsidRPr="000F3AFE">
        <w:rPr>
          <w:rFonts w:ascii="Times New Roman" w:hAnsi="Times New Roman" w:cs="Times New Roman"/>
          <w:b/>
          <w:sz w:val="28"/>
          <w:szCs w:val="28"/>
        </w:rPr>
        <w:t>строго</w:t>
      </w:r>
      <w:r w:rsidRPr="000F3AFE">
        <w:rPr>
          <w:rFonts w:ascii="Times New Roman" w:hAnsi="Times New Roman" w:cs="Times New Roman"/>
          <w:sz w:val="28"/>
          <w:szCs w:val="28"/>
        </w:rPr>
        <w:t xml:space="preserve"> в соответствие с </w:t>
      </w:r>
      <w:r w:rsidRPr="000F3AFE">
        <w:rPr>
          <w:rFonts w:ascii="Times New Roman" w:hAnsi="Times New Roman" w:cs="Times New Roman"/>
          <w:b/>
          <w:sz w:val="28"/>
          <w:szCs w:val="28"/>
        </w:rPr>
        <w:t>Методическими рекомендациями по оформлению различных видов письменных рабо</w:t>
      </w:r>
      <w:r w:rsidRPr="000F3AFE">
        <w:rPr>
          <w:rFonts w:ascii="Times New Roman" w:hAnsi="Times New Roman" w:cs="Times New Roman"/>
          <w:sz w:val="28"/>
          <w:szCs w:val="28"/>
        </w:rPr>
        <w:t xml:space="preserve">т, разработанными </w:t>
      </w:r>
      <w:r w:rsidR="00C444F2" w:rsidRPr="000F3AFE">
        <w:rPr>
          <w:rFonts w:ascii="Times New Roman" w:hAnsi="Times New Roman" w:cs="Times New Roman"/>
          <w:sz w:val="28"/>
          <w:szCs w:val="28"/>
        </w:rPr>
        <w:t>М</w:t>
      </w:r>
      <w:r w:rsidRPr="000F3AFE">
        <w:rPr>
          <w:rFonts w:ascii="Times New Roman" w:hAnsi="Times New Roman" w:cs="Times New Roman"/>
          <w:sz w:val="28"/>
          <w:szCs w:val="28"/>
        </w:rPr>
        <w:t xml:space="preserve">етодическим </w:t>
      </w:r>
      <w:r w:rsidR="00C444F2" w:rsidRPr="000F3AFE">
        <w:rPr>
          <w:rFonts w:ascii="Times New Roman" w:hAnsi="Times New Roman" w:cs="Times New Roman"/>
          <w:sz w:val="28"/>
          <w:szCs w:val="28"/>
        </w:rPr>
        <w:t>с</w:t>
      </w:r>
      <w:r w:rsidRPr="000F3AFE">
        <w:rPr>
          <w:rFonts w:ascii="Times New Roman" w:hAnsi="Times New Roman" w:cs="Times New Roman"/>
          <w:sz w:val="28"/>
          <w:szCs w:val="28"/>
        </w:rPr>
        <w:t>оветом КГА ПОУ «ДИТК» и утвержденными 02.11.2018 (Протокол № 3).</w:t>
      </w:r>
    </w:p>
    <w:p w14:paraId="406A3B91" w14:textId="77777777" w:rsidR="00DF7BA2" w:rsidRPr="000F3AFE" w:rsidRDefault="00DF7BA2" w:rsidP="00DF7BA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AFE">
        <w:rPr>
          <w:rFonts w:ascii="Times New Roman" w:hAnsi="Times New Roman" w:cs="Times New Roman"/>
          <w:bCs/>
          <w:sz w:val="28"/>
          <w:szCs w:val="28"/>
        </w:rPr>
        <w:t xml:space="preserve">Работа должна быть сдана в печатном виде и электронном виде. Текст набирается на компьютере. Оптимальный объем работы – 30-50 страниц. В этот объем входят список литературы и приложения. </w:t>
      </w:r>
    </w:p>
    <w:p w14:paraId="467C10A1" w14:textId="2218C721" w:rsidR="00DF7BA2" w:rsidRPr="000F3AFE" w:rsidRDefault="00DF7BA2" w:rsidP="00DF7BA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AFE">
        <w:rPr>
          <w:rFonts w:ascii="Times New Roman" w:hAnsi="Times New Roman" w:cs="Times New Roman"/>
          <w:bCs/>
          <w:sz w:val="28"/>
          <w:szCs w:val="28"/>
        </w:rPr>
        <w:t xml:space="preserve">Текст печатается шрифтом </w:t>
      </w:r>
      <w:proofErr w:type="spellStart"/>
      <w:r w:rsidRPr="000F3AFE">
        <w:rPr>
          <w:rFonts w:ascii="Times New Roman" w:hAnsi="Times New Roman" w:cs="Times New Roman"/>
          <w:bCs/>
          <w:sz w:val="28"/>
          <w:szCs w:val="28"/>
        </w:rPr>
        <w:t>Times</w:t>
      </w:r>
      <w:proofErr w:type="spellEnd"/>
      <w:r w:rsidR="00904F01" w:rsidRPr="000F3AF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F3AFE">
        <w:rPr>
          <w:rFonts w:ascii="Times New Roman" w:hAnsi="Times New Roman" w:cs="Times New Roman"/>
          <w:bCs/>
          <w:sz w:val="28"/>
          <w:szCs w:val="28"/>
        </w:rPr>
        <w:t>New</w:t>
      </w:r>
      <w:proofErr w:type="spellEnd"/>
      <w:r w:rsidR="00904F01" w:rsidRPr="000F3AF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F3AFE">
        <w:rPr>
          <w:rFonts w:ascii="Times New Roman" w:hAnsi="Times New Roman" w:cs="Times New Roman"/>
          <w:bCs/>
          <w:sz w:val="28"/>
          <w:szCs w:val="28"/>
        </w:rPr>
        <w:t>Roman</w:t>
      </w:r>
      <w:proofErr w:type="spellEnd"/>
      <w:r w:rsidRPr="000F3AFE">
        <w:rPr>
          <w:rFonts w:ascii="Times New Roman" w:hAnsi="Times New Roman" w:cs="Times New Roman"/>
          <w:bCs/>
          <w:sz w:val="28"/>
          <w:szCs w:val="28"/>
        </w:rPr>
        <w:t>, 14 размера, через полуторный интервала. Поля – 2 см сверху и снизу. 3- см слева, 1- см справа.</w:t>
      </w:r>
    </w:p>
    <w:p w14:paraId="2096B9FF" w14:textId="445CB27E" w:rsidR="00DF7BA2" w:rsidRPr="000F3AFE" w:rsidRDefault="00DF7BA2" w:rsidP="00DF7BA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AFE">
        <w:rPr>
          <w:rFonts w:ascii="Times New Roman" w:hAnsi="Times New Roman" w:cs="Times New Roman"/>
          <w:bCs/>
          <w:sz w:val="28"/>
          <w:szCs w:val="28"/>
        </w:rPr>
        <w:t xml:space="preserve">Титульный лист </w:t>
      </w:r>
      <w:r w:rsidR="00C444F2" w:rsidRPr="000F3AFE">
        <w:rPr>
          <w:rFonts w:ascii="Times New Roman" w:hAnsi="Times New Roman" w:cs="Times New Roman"/>
          <w:bCs/>
          <w:sz w:val="28"/>
          <w:szCs w:val="28"/>
        </w:rPr>
        <w:t>ВКР</w:t>
      </w:r>
      <w:r w:rsidRPr="000F3AFE">
        <w:rPr>
          <w:rFonts w:ascii="Times New Roman" w:hAnsi="Times New Roman" w:cs="Times New Roman"/>
          <w:bCs/>
          <w:sz w:val="28"/>
          <w:szCs w:val="28"/>
        </w:rPr>
        <w:t xml:space="preserve"> оформляется с учетом того, что на нем ставят свои подписи дипломник, руководитель, заместитель директора по учебно-производственной работе.</w:t>
      </w:r>
    </w:p>
    <w:p w14:paraId="516A2661" w14:textId="29796970" w:rsidR="00DF7BA2" w:rsidRPr="000F3AFE" w:rsidRDefault="00DF7BA2" w:rsidP="00DF7BA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AFE">
        <w:rPr>
          <w:rFonts w:ascii="Times New Roman" w:hAnsi="Times New Roman" w:cs="Times New Roman"/>
          <w:bCs/>
          <w:sz w:val="28"/>
          <w:szCs w:val="28"/>
        </w:rPr>
        <w:t xml:space="preserve">Текст </w:t>
      </w:r>
      <w:r w:rsidR="00C444F2" w:rsidRPr="000F3AFE">
        <w:rPr>
          <w:rFonts w:ascii="Times New Roman" w:hAnsi="Times New Roman" w:cs="Times New Roman"/>
          <w:bCs/>
          <w:sz w:val="28"/>
          <w:szCs w:val="28"/>
        </w:rPr>
        <w:t>ВКР</w:t>
      </w:r>
      <w:r w:rsidRPr="000F3AFE">
        <w:rPr>
          <w:rFonts w:ascii="Times New Roman" w:hAnsi="Times New Roman" w:cs="Times New Roman"/>
          <w:bCs/>
          <w:sz w:val="28"/>
          <w:szCs w:val="28"/>
        </w:rPr>
        <w:t xml:space="preserve"> следует разбивать на абзацы, начала которых пишут с красной строки. Абзацами выделяются примерно равные по объему, тесно связанные между собой и объединенные по смыслу части текста.</w:t>
      </w:r>
    </w:p>
    <w:p w14:paraId="704F40A9" w14:textId="77777777" w:rsidR="00DF7BA2" w:rsidRPr="000F3AFE" w:rsidRDefault="00DF7BA2" w:rsidP="00DF7BA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AFE">
        <w:rPr>
          <w:rFonts w:ascii="Times New Roman" w:hAnsi="Times New Roman" w:cs="Times New Roman"/>
          <w:bCs/>
          <w:sz w:val="28"/>
          <w:szCs w:val="28"/>
        </w:rPr>
        <w:t xml:space="preserve">Каждый заголовок первого уровня и следующий за ним текст начинаются с новой страницы. К заголовкам первого уровня относятся: (СОДЕРЖАНИЕ, ВВЕДЕНИЕ, НАЗВАНИЯ ГЛАВ, ЗАКЛЮЧЕНИЕ, СПИСОК ИСПОЛЬЗОВАННОЙ ЛИТЕРАТУРЫ, ПРИЛОЖЕНИЕ(Я)). Они печатаются прописными буквами, жирным шрифтом, без точки в конце, выравниваются по центру, переносы в словах не допускаются. </w:t>
      </w:r>
    </w:p>
    <w:p w14:paraId="2B70830A" w14:textId="77777777" w:rsidR="00DF7BA2" w:rsidRPr="000F3AFE" w:rsidRDefault="00DF7BA2" w:rsidP="00DF7BA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AFE">
        <w:rPr>
          <w:rFonts w:ascii="Times New Roman" w:hAnsi="Times New Roman" w:cs="Times New Roman"/>
          <w:bCs/>
          <w:sz w:val="28"/>
          <w:szCs w:val="28"/>
        </w:rPr>
        <w:t xml:space="preserve">Названия параграфов печатаются сразу после названия глав. Они печатаются жирным шрифтом, выравниваются по центру, имеют только первую букву прописную, остальные – строчные. Между названием главы, </w:t>
      </w:r>
      <w:r w:rsidRPr="000F3AFE">
        <w:rPr>
          <w:rFonts w:ascii="Times New Roman" w:hAnsi="Times New Roman" w:cs="Times New Roman"/>
          <w:bCs/>
          <w:sz w:val="28"/>
          <w:szCs w:val="28"/>
        </w:rPr>
        <w:lastRenderedPageBreak/>
        <w:t>названием параграфа и текстом оставляется одна пустая строка. Каждый параграф не надо начинать с новой страницы.</w:t>
      </w:r>
    </w:p>
    <w:p w14:paraId="165FE2FD" w14:textId="77777777" w:rsidR="00DF7BA2" w:rsidRPr="000F3AFE" w:rsidRDefault="00DF7BA2" w:rsidP="00DF7BA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AFE">
        <w:rPr>
          <w:rFonts w:ascii="Times New Roman" w:hAnsi="Times New Roman" w:cs="Times New Roman"/>
          <w:bCs/>
          <w:sz w:val="28"/>
          <w:szCs w:val="28"/>
        </w:rPr>
        <w:t xml:space="preserve">Все страницы должны быть пронумерованы, номер на титульном листе и задании не ставится, первой страницей, на которой ставится номер, является содержание (номер страницы 3), номер ставится вверху посередине листа. </w:t>
      </w:r>
    </w:p>
    <w:p w14:paraId="7793BAE8" w14:textId="77777777" w:rsidR="00DF7BA2" w:rsidRPr="000F3AFE" w:rsidRDefault="00DF7BA2" w:rsidP="00DF7BA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AFE">
        <w:rPr>
          <w:rFonts w:ascii="Times New Roman" w:hAnsi="Times New Roman" w:cs="Times New Roman"/>
          <w:bCs/>
          <w:sz w:val="28"/>
          <w:szCs w:val="28"/>
        </w:rPr>
        <w:t>Главы и параграфы работы следует нумеровать арабскими цифрами. Номер параграфа начинается с номера главы, затем ставится номер параграфа по порядку (например, 1.2. – второй параграф первой главы).</w:t>
      </w:r>
    </w:p>
    <w:p w14:paraId="79763C8E" w14:textId="77777777" w:rsidR="00DF7BA2" w:rsidRPr="000F3AFE" w:rsidRDefault="00DF7BA2" w:rsidP="00DF7BA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3AFE">
        <w:rPr>
          <w:rFonts w:ascii="Times New Roman" w:hAnsi="Times New Roman" w:cs="Times New Roman"/>
          <w:b/>
          <w:bCs/>
          <w:sz w:val="28"/>
          <w:szCs w:val="28"/>
        </w:rPr>
        <w:t>Оформление и нумерация рисунков и таблиц.</w:t>
      </w:r>
    </w:p>
    <w:p w14:paraId="47FE118A" w14:textId="05DFE9CF" w:rsidR="00DF7BA2" w:rsidRPr="000F3AFE" w:rsidRDefault="00DF7BA2" w:rsidP="00DF7BA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AFE">
        <w:rPr>
          <w:rFonts w:ascii="Times New Roman" w:hAnsi="Times New Roman" w:cs="Times New Roman"/>
          <w:bCs/>
          <w:sz w:val="28"/>
          <w:szCs w:val="28"/>
        </w:rPr>
        <w:t xml:space="preserve">Рисунки – это любые иллюстрации (графики, схемы, фотографии, диаграммы). В </w:t>
      </w:r>
      <w:r w:rsidR="00C444F2" w:rsidRPr="000F3AFE">
        <w:rPr>
          <w:rFonts w:ascii="Times New Roman" w:hAnsi="Times New Roman" w:cs="Times New Roman"/>
          <w:bCs/>
          <w:sz w:val="28"/>
          <w:szCs w:val="28"/>
        </w:rPr>
        <w:t>ВКР</w:t>
      </w:r>
      <w:r w:rsidRPr="000F3AFE">
        <w:rPr>
          <w:rFonts w:ascii="Times New Roman" w:hAnsi="Times New Roman" w:cs="Times New Roman"/>
          <w:bCs/>
          <w:sz w:val="28"/>
          <w:szCs w:val="28"/>
        </w:rPr>
        <w:t xml:space="preserve"> рисунки следует располагать непосредственно после текста, в котором они упоминаются впервые, или на следующей странице, если размеры не позволяют разместить рисунок после текста. В этом случае в тексте приводится ссылка на рисунок (например, </w:t>
      </w:r>
      <w:r w:rsidRPr="000F3AFE">
        <w:rPr>
          <w:rFonts w:ascii="Times New Roman" w:hAnsi="Times New Roman" w:cs="Times New Roman"/>
          <w:bCs/>
          <w:i/>
          <w:sz w:val="28"/>
          <w:szCs w:val="28"/>
        </w:rPr>
        <w:t>рисунок 2.1</w:t>
      </w:r>
      <w:r w:rsidRPr="000F3AFE">
        <w:rPr>
          <w:rFonts w:ascii="Times New Roman" w:hAnsi="Times New Roman" w:cs="Times New Roman"/>
          <w:bCs/>
          <w:sz w:val="28"/>
          <w:szCs w:val="28"/>
        </w:rPr>
        <w:t xml:space="preserve"> с.25). Номер и название рисунка пишутся под рисунком курсивом, (например, </w:t>
      </w:r>
      <w:r w:rsidRPr="000F3AFE">
        <w:rPr>
          <w:rFonts w:ascii="Times New Roman" w:hAnsi="Times New Roman" w:cs="Times New Roman"/>
          <w:bCs/>
          <w:i/>
          <w:sz w:val="28"/>
          <w:szCs w:val="28"/>
        </w:rPr>
        <w:t>Рисунок 2.1.Название</w:t>
      </w:r>
      <w:r w:rsidRPr="000F3AFE">
        <w:rPr>
          <w:rFonts w:ascii="Times New Roman" w:hAnsi="Times New Roman" w:cs="Times New Roman"/>
          <w:bCs/>
          <w:sz w:val="28"/>
          <w:szCs w:val="28"/>
        </w:rPr>
        <w:t>). Номер рисунка зависит от номера главы: первая цифра номер главы, вторая – номер рисунка в этой главе.</w:t>
      </w:r>
    </w:p>
    <w:p w14:paraId="78F3C202" w14:textId="7661F2D2" w:rsidR="00DF7BA2" w:rsidRPr="000F3AFE" w:rsidRDefault="00DF7BA2" w:rsidP="00DF7BA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AFE">
        <w:rPr>
          <w:rFonts w:ascii="Times New Roman" w:hAnsi="Times New Roman" w:cs="Times New Roman"/>
          <w:bCs/>
          <w:sz w:val="28"/>
          <w:szCs w:val="28"/>
        </w:rPr>
        <w:t xml:space="preserve">Цифровой материал, как правило, следует оформлять в виде таблицы. Таблицу следует располагать непосредственно после текста, в котором она упоминается впервые, или на следующей странице. Таблица обозначается словом «Таблица», порядковым номером и должна иметь название. Таблицы нумеруются аналогично рисункам арабскими цифрами (например, Таблица 1.2 (вторая таблица первой главы). Примеры ссылок на таблицы в тексте работы: </w:t>
      </w:r>
      <w:r w:rsidRPr="000F3AFE">
        <w:rPr>
          <w:rFonts w:ascii="Times New Roman" w:hAnsi="Times New Roman" w:cs="Times New Roman"/>
          <w:bCs/>
          <w:i/>
          <w:sz w:val="28"/>
          <w:szCs w:val="28"/>
        </w:rPr>
        <w:t>в таблице 1.2</w:t>
      </w:r>
      <w:r w:rsidRPr="000F3AFE">
        <w:rPr>
          <w:rFonts w:ascii="Times New Roman" w:hAnsi="Times New Roman" w:cs="Times New Roman"/>
          <w:bCs/>
          <w:sz w:val="28"/>
          <w:szCs w:val="28"/>
        </w:rPr>
        <w:t xml:space="preserve"> (таблица 1.2).</w:t>
      </w:r>
    </w:p>
    <w:p w14:paraId="3A66AFA0" w14:textId="77777777" w:rsidR="00DF7BA2" w:rsidRPr="000F3AFE" w:rsidRDefault="00DF7BA2" w:rsidP="00DF7BA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AFE">
        <w:rPr>
          <w:rFonts w:ascii="Times New Roman" w:hAnsi="Times New Roman" w:cs="Times New Roman"/>
          <w:bCs/>
          <w:sz w:val="28"/>
          <w:szCs w:val="28"/>
        </w:rPr>
        <w:t>В таблице допустимо использовать более мелкие размеры шрифта (например, 12) и меньший междустрочный интервал.</w:t>
      </w:r>
    </w:p>
    <w:p w14:paraId="106C725B" w14:textId="77777777" w:rsidR="00DF7BA2" w:rsidRPr="000F3AFE" w:rsidRDefault="00DF7BA2" w:rsidP="00DF7BA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3AFE">
        <w:rPr>
          <w:rFonts w:ascii="Times New Roman" w:hAnsi="Times New Roman" w:cs="Times New Roman"/>
          <w:b/>
          <w:bCs/>
          <w:sz w:val="28"/>
          <w:szCs w:val="28"/>
        </w:rPr>
        <w:t>Оформление списка литературы</w:t>
      </w:r>
    </w:p>
    <w:p w14:paraId="2B6BCFBF" w14:textId="77777777" w:rsidR="00DF7BA2" w:rsidRPr="000F3AFE" w:rsidRDefault="00DF7BA2" w:rsidP="00DF7B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AFE">
        <w:rPr>
          <w:rFonts w:ascii="Times New Roman" w:hAnsi="Times New Roman" w:cs="Times New Roman"/>
          <w:sz w:val="28"/>
          <w:szCs w:val="28"/>
        </w:rPr>
        <w:t>Список литературы оформляется в соответствии с ГОСТ 7.1—2003.</w:t>
      </w:r>
    </w:p>
    <w:p w14:paraId="620D9F30" w14:textId="201B0FB4" w:rsidR="00DF7BA2" w:rsidRPr="000F3AFE" w:rsidRDefault="00DF7BA2" w:rsidP="00DF7BA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AFE">
        <w:rPr>
          <w:rFonts w:ascii="Times New Roman" w:hAnsi="Times New Roman" w:cs="Times New Roman"/>
          <w:bCs/>
          <w:sz w:val="28"/>
          <w:szCs w:val="28"/>
        </w:rPr>
        <w:t xml:space="preserve">Список литературы должен содержать только те источники, которые автор использовал для подготовки </w:t>
      </w:r>
      <w:r w:rsidR="00C444F2" w:rsidRPr="000F3AFE">
        <w:rPr>
          <w:rFonts w:ascii="Times New Roman" w:hAnsi="Times New Roman" w:cs="Times New Roman"/>
          <w:bCs/>
          <w:sz w:val="28"/>
          <w:szCs w:val="28"/>
        </w:rPr>
        <w:t>выпускной квалификационной работы</w:t>
      </w:r>
      <w:r w:rsidRPr="000F3AF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3FA0D53F" w14:textId="77777777" w:rsidR="00DF7BA2" w:rsidRPr="000F3AFE" w:rsidRDefault="00DF7BA2" w:rsidP="00DF7BA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AFE">
        <w:rPr>
          <w:rFonts w:ascii="Times New Roman" w:hAnsi="Times New Roman" w:cs="Times New Roman"/>
          <w:bCs/>
          <w:sz w:val="28"/>
          <w:szCs w:val="28"/>
        </w:rPr>
        <w:lastRenderedPageBreak/>
        <w:t>Библиографическое описание книг составляют, как правило, на языке текста издания. Оно состоит из: сведений об авторе(ах), заглавия книги, указания места издания, названия издательства, года издания, количества страниц в книге. При наличии 3-х и более авторов допускается указывать фамилию и инициалы только первого из них и слова «и др.». Пример библиографического описания книг:</w:t>
      </w:r>
    </w:p>
    <w:p w14:paraId="18219F71" w14:textId="77777777" w:rsidR="00DF7BA2" w:rsidRPr="000F3AFE" w:rsidRDefault="00DF7BA2" w:rsidP="00DF7BA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AFE">
        <w:rPr>
          <w:rFonts w:ascii="Times New Roman" w:hAnsi="Times New Roman" w:cs="Times New Roman"/>
          <w:bCs/>
          <w:sz w:val="28"/>
          <w:szCs w:val="28"/>
        </w:rPr>
        <w:t>Глазунова Н.И. Государственное управление. – М.: Издательство «Муниципальный мир», 2011. 458 с.</w:t>
      </w:r>
    </w:p>
    <w:p w14:paraId="5CEE6573" w14:textId="77777777" w:rsidR="00DF7BA2" w:rsidRPr="000F3AFE" w:rsidRDefault="00DF7BA2" w:rsidP="00DF7BA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AFE">
        <w:rPr>
          <w:rFonts w:ascii="Times New Roman" w:hAnsi="Times New Roman" w:cs="Times New Roman"/>
          <w:bCs/>
          <w:sz w:val="28"/>
          <w:szCs w:val="28"/>
        </w:rPr>
        <w:t>При описании статьи, опубликованной в периодическом издании или сборнике, необходимо приводить кроме названия работы наименование и номер журнала, сборника и т.д. В отличие от описания книг вместо общего числа страниц журнала или сборника указываются через дефис номера первой и последней страниц работы.</w:t>
      </w:r>
    </w:p>
    <w:p w14:paraId="40B6DDD8" w14:textId="77777777" w:rsidR="00DF7BA2" w:rsidRPr="000F3AFE" w:rsidRDefault="00DF7BA2" w:rsidP="00DF7BA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AFE">
        <w:rPr>
          <w:rFonts w:ascii="Times New Roman" w:hAnsi="Times New Roman" w:cs="Times New Roman"/>
          <w:bCs/>
          <w:sz w:val="28"/>
          <w:szCs w:val="28"/>
        </w:rPr>
        <w:t>Пример библиографического описания статьи из сборника:</w:t>
      </w:r>
    </w:p>
    <w:p w14:paraId="426984FB" w14:textId="77777777" w:rsidR="00DF7BA2" w:rsidRPr="000F3AFE" w:rsidRDefault="00DF7BA2" w:rsidP="00DF7BA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F3AFE">
        <w:rPr>
          <w:rFonts w:ascii="Times New Roman" w:hAnsi="Times New Roman" w:cs="Times New Roman"/>
          <w:bCs/>
          <w:sz w:val="28"/>
          <w:szCs w:val="28"/>
        </w:rPr>
        <w:t>Байнова</w:t>
      </w:r>
      <w:proofErr w:type="spellEnd"/>
      <w:r w:rsidRPr="000F3AFE">
        <w:rPr>
          <w:rFonts w:ascii="Times New Roman" w:hAnsi="Times New Roman" w:cs="Times New Roman"/>
          <w:bCs/>
          <w:sz w:val="28"/>
          <w:szCs w:val="28"/>
        </w:rPr>
        <w:t xml:space="preserve"> М.С. Местное самоуправление в контексте развития русского государства // Проблемы местного самоуправления № 2 (10), 2013. С. 62-68. </w:t>
      </w:r>
    </w:p>
    <w:p w14:paraId="651F5F08" w14:textId="77777777" w:rsidR="00DF7BA2" w:rsidRPr="000F3AFE" w:rsidRDefault="00DF7BA2" w:rsidP="00DF7BA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AFE">
        <w:rPr>
          <w:rFonts w:ascii="Times New Roman" w:hAnsi="Times New Roman" w:cs="Times New Roman"/>
          <w:bCs/>
          <w:sz w:val="28"/>
          <w:szCs w:val="28"/>
        </w:rPr>
        <w:t xml:space="preserve">Сведения об источниках следует располагать в алфавитном порядке.  Список источников лучше группировать: законы и нормативные акты, книги одного, двух и более авторов, статьи в периодических изданиях и сборниках, интернет-источники (официальные названия сайтов, а не </w:t>
      </w:r>
      <w:proofErr w:type="spellStart"/>
      <w:r w:rsidRPr="000F3AFE">
        <w:rPr>
          <w:rFonts w:ascii="Times New Roman" w:hAnsi="Times New Roman" w:cs="Times New Roman"/>
          <w:bCs/>
          <w:sz w:val="28"/>
          <w:szCs w:val="28"/>
        </w:rPr>
        <w:t>http</w:t>
      </w:r>
      <w:proofErr w:type="spellEnd"/>
      <w:r w:rsidRPr="000F3AFE">
        <w:rPr>
          <w:rFonts w:ascii="Times New Roman" w:hAnsi="Times New Roman" w:cs="Times New Roman"/>
          <w:bCs/>
          <w:sz w:val="28"/>
          <w:szCs w:val="28"/>
        </w:rPr>
        <w:t xml:space="preserve">-адрес). </w:t>
      </w:r>
    </w:p>
    <w:p w14:paraId="7F8DAB8A" w14:textId="77777777" w:rsidR="00DF7BA2" w:rsidRPr="000F3AFE" w:rsidRDefault="00DF7BA2" w:rsidP="00DF7BA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3AFE">
        <w:rPr>
          <w:rFonts w:ascii="Times New Roman" w:hAnsi="Times New Roman" w:cs="Times New Roman"/>
          <w:b/>
          <w:bCs/>
          <w:sz w:val="28"/>
          <w:szCs w:val="28"/>
        </w:rPr>
        <w:t>Оформление ссылок:</w:t>
      </w:r>
    </w:p>
    <w:p w14:paraId="78FAD413" w14:textId="77777777" w:rsidR="00DF7BA2" w:rsidRPr="000F3AFE" w:rsidRDefault="00DF7BA2" w:rsidP="00DF7BA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AFE">
        <w:rPr>
          <w:rFonts w:ascii="Times New Roman" w:hAnsi="Times New Roman" w:cs="Times New Roman"/>
          <w:bCs/>
          <w:sz w:val="28"/>
          <w:szCs w:val="28"/>
        </w:rPr>
        <w:t xml:space="preserve">В тексте работы рекомендуется использовать подстрочные ссылки со сквозной нумерацией. На каждый источник в тексте дипломного проекта должна быть хотя бы одна ссылка, которая состоит из номера ссылки (нумерация дается постранично, на одной странице – не более 5 ссылок) и библиографического описания источника с указанием той страницы источника, на которой помещен используемый материал. В том случае, если на одной странице несколько раз подряд дается ссылка на один и тот же источник, то библиографическое описание источника заменяется указанием «Там же». </w:t>
      </w:r>
    </w:p>
    <w:p w14:paraId="49A6E259" w14:textId="77777777" w:rsidR="00DF7BA2" w:rsidRPr="000F3AFE" w:rsidRDefault="00DF7BA2" w:rsidP="00DF7BA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AFE">
        <w:rPr>
          <w:rFonts w:ascii="Times New Roman" w:hAnsi="Times New Roman" w:cs="Times New Roman"/>
          <w:bCs/>
          <w:sz w:val="28"/>
          <w:szCs w:val="28"/>
        </w:rPr>
        <w:lastRenderedPageBreak/>
        <w:t>Пример ссылки, если используется прямая цитата из этого источника:</w:t>
      </w:r>
    </w:p>
    <w:p w14:paraId="22465D81" w14:textId="77777777" w:rsidR="00DF7BA2" w:rsidRPr="000F3AFE" w:rsidRDefault="00DF7BA2" w:rsidP="00DF7BA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AFE">
        <w:rPr>
          <w:rFonts w:ascii="Times New Roman" w:hAnsi="Times New Roman" w:cs="Times New Roman"/>
          <w:bCs/>
          <w:sz w:val="28"/>
          <w:szCs w:val="28"/>
        </w:rPr>
        <w:t xml:space="preserve">В.Н. Иванов, В.И. Патрушев Социальные технологии. 2-е </w:t>
      </w:r>
      <w:proofErr w:type="spellStart"/>
      <w:r w:rsidRPr="000F3AFE">
        <w:rPr>
          <w:rFonts w:ascii="Times New Roman" w:hAnsi="Times New Roman" w:cs="Times New Roman"/>
          <w:bCs/>
          <w:sz w:val="28"/>
          <w:szCs w:val="28"/>
        </w:rPr>
        <w:t>изд</w:t>
      </w:r>
      <w:proofErr w:type="spellEnd"/>
      <w:r w:rsidRPr="000F3AFE">
        <w:rPr>
          <w:rFonts w:ascii="Times New Roman" w:hAnsi="Times New Roman" w:cs="Times New Roman"/>
          <w:bCs/>
          <w:sz w:val="28"/>
          <w:szCs w:val="28"/>
        </w:rPr>
        <w:t xml:space="preserve">-е, исправленное и дополненное. – М., «Муниципальный мир», 2010, с. 273. </w:t>
      </w:r>
    </w:p>
    <w:p w14:paraId="007DEA4B" w14:textId="77777777" w:rsidR="00DF7BA2" w:rsidRPr="000F3AFE" w:rsidRDefault="00DF7BA2" w:rsidP="00DF7BA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AFE">
        <w:rPr>
          <w:rFonts w:ascii="Times New Roman" w:hAnsi="Times New Roman" w:cs="Times New Roman"/>
          <w:bCs/>
          <w:sz w:val="28"/>
          <w:szCs w:val="28"/>
        </w:rPr>
        <w:t>2 Там же, с. 21.</w:t>
      </w:r>
    </w:p>
    <w:p w14:paraId="7991FD35" w14:textId="77777777" w:rsidR="00DF7BA2" w:rsidRPr="000F3AFE" w:rsidRDefault="00DF7BA2" w:rsidP="00DF7BA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AFE">
        <w:rPr>
          <w:rFonts w:ascii="Times New Roman" w:hAnsi="Times New Roman" w:cs="Times New Roman"/>
          <w:bCs/>
          <w:sz w:val="28"/>
          <w:szCs w:val="28"/>
        </w:rPr>
        <w:t>Пример ссылки, если используется недословное приведение выдержки из источника:</w:t>
      </w:r>
    </w:p>
    <w:p w14:paraId="70ABE2C6" w14:textId="77777777" w:rsidR="00DF7BA2" w:rsidRPr="000F3AFE" w:rsidRDefault="00DF7BA2" w:rsidP="00DF7BA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AFE">
        <w:rPr>
          <w:rFonts w:ascii="Times New Roman" w:hAnsi="Times New Roman" w:cs="Times New Roman"/>
          <w:bCs/>
          <w:sz w:val="28"/>
          <w:szCs w:val="28"/>
        </w:rPr>
        <w:t xml:space="preserve">См.: В.Н. Иванов, В.И. Патрушев Социальные технологии. 2-е </w:t>
      </w:r>
      <w:proofErr w:type="spellStart"/>
      <w:r w:rsidRPr="000F3AFE">
        <w:rPr>
          <w:rFonts w:ascii="Times New Roman" w:hAnsi="Times New Roman" w:cs="Times New Roman"/>
          <w:bCs/>
          <w:sz w:val="28"/>
          <w:szCs w:val="28"/>
        </w:rPr>
        <w:t>изд</w:t>
      </w:r>
      <w:proofErr w:type="spellEnd"/>
      <w:r w:rsidRPr="000F3AFE">
        <w:rPr>
          <w:rFonts w:ascii="Times New Roman" w:hAnsi="Times New Roman" w:cs="Times New Roman"/>
          <w:bCs/>
          <w:sz w:val="28"/>
          <w:szCs w:val="28"/>
        </w:rPr>
        <w:t>-е, исправленное и дополненное. – М., «Муниципальный мир», 2010, с. 273.</w:t>
      </w:r>
    </w:p>
    <w:p w14:paraId="0D27A95D" w14:textId="77777777" w:rsidR="00DF7BA2" w:rsidRPr="000F3AFE" w:rsidRDefault="00DF7BA2" w:rsidP="00DF7BA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3AFE">
        <w:rPr>
          <w:rFonts w:ascii="Times New Roman" w:hAnsi="Times New Roman" w:cs="Times New Roman"/>
          <w:b/>
          <w:bCs/>
          <w:sz w:val="28"/>
          <w:szCs w:val="28"/>
        </w:rPr>
        <w:t>Оформление «Приложения»</w:t>
      </w:r>
    </w:p>
    <w:p w14:paraId="459909C2" w14:textId="44DE8B72" w:rsidR="00DF7BA2" w:rsidRPr="000F3AFE" w:rsidRDefault="00DF7BA2" w:rsidP="00DF7BA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AFE">
        <w:rPr>
          <w:rFonts w:ascii="Times New Roman" w:hAnsi="Times New Roman" w:cs="Times New Roman"/>
          <w:bCs/>
          <w:sz w:val="28"/>
          <w:szCs w:val="28"/>
        </w:rPr>
        <w:t xml:space="preserve">В приложение следует помещать материалы, которые раскрывают положения </w:t>
      </w:r>
      <w:r w:rsidR="00C444F2" w:rsidRPr="000F3AFE">
        <w:rPr>
          <w:rFonts w:ascii="Times New Roman" w:hAnsi="Times New Roman" w:cs="Times New Roman"/>
          <w:bCs/>
          <w:sz w:val="28"/>
          <w:szCs w:val="28"/>
        </w:rPr>
        <w:t>ВКР</w:t>
      </w:r>
      <w:r w:rsidRPr="000F3AFE">
        <w:rPr>
          <w:rFonts w:ascii="Times New Roman" w:hAnsi="Times New Roman" w:cs="Times New Roman"/>
          <w:bCs/>
          <w:sz w:val="28"/>
          <w:szCs w:val="28"/>
        </w:rPr>
        <w:t xml:space="preserve">: выдержки из устава, документы организации, программу исследования, анкеты и другие методики, большие таблицы и схемы. Каждое приложение следует начинать с нового листа. В правом верхнем углу должно быть напечатано слово «Приложение», после которого ставится точка, а затем название приложения. Приложения нумеруют последовательно арабскими цифрами (без знака №), </w:t>
      </w:r>
      <w:r w:rsidR="000F3AFE" w:rsidRPr="000F3AFE">
        <w:rPr>
          <w:rFonts w:ascii="Times New Roman" w:hAnsi="Times New Roman" w:cs="Times New Roman"/>
          <w:bCs/>
          <w:sz w:val="28"/>
          <w:szCs w:val="28"/>
        </w:rPr>
        <w:t>например,</w:t>
      </w:r>
      <w:r w:rsidRPr="000F3AFE">
        <w:rPr>
          <w:rFonts w:ascii="Times New Roman" w:hAnsi="Times New Roman" w:cs="Times New Roman"/>
          <w:bCs/>
          <w:sz w:val="28"/>
          <w:szCs w:val="28"/>
        </w:rPr>
        <w:t xml:space="preserve"> Приложение 1.</w:t>
      </w:r>
    </w:p>
    <w:p w14:paraId="1B18416E" w14:textId="77777777" w:rsidR="00DF7BA2" w:rsidRPr="000F3AFE" w:rsidRDefault="00DF7BA2" w:rsidP="00DF7BA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AFE">
        <w:rPr>
          <w:rFonts w:ascii="Times New Roman" w:hAnsi="Times New Roman" w:cs="Times New Roman"/>
          <w:bCs/>
          <w:sz w:val="28"/>
          <w:szCs w:val="28"/>
        </w:rPr>
        <w:t>Перед всеми приложениями в центре сверху листа печатается слово «ПРИЛОЖЕНИЯ».</w:t>
      </w:r>
    </w:p>
    <w:p w14:paraId="0C92C64C" w14:textId="14DAAEF2" w:rsidR="00DF7BA2" w:rsidRPr="000F3AFE" w:rsidRDefault="00DF7BA2" w:rsidP="00DF7BA2">
      <w:pPr>
        <w:pStyle w:val="2"/>
        <w:spacing w:before="240" w:after="120"/>
        <w:jc w:val="both"/>
        <w:rPr>
          <w:szCs w:val="28"/>
        </w:rPr>
      </w:pPr>
      <w:bookmarkStart w:id="13" w:name="_Toc29403252"/>
      <w:r w:rsidRPr="000F3AFE">
        <w:rPr>
          <w:szCs w:val="28"/>
        </w:rPr>
        <w:t xml:space="preserve">2.4. Критерии оценки </w:t>
      </w:r>
      <w:bookmarkEnd w:id="13"/>
      <w:r w:rsidR="00C444F2" w:rsidRPr="000F3AFE">
        <w:rPr>
          <w:bCs/>
          <w:szCs w:val="28"/>
        </w:rPr>
        <w:t>выпускной квалификационной работы</w:t>
      </w:r>
    </w:p>
    <w:p w14:paraId="75CE00F6" w14:textId="77777777" w:rsidR="00DF7BA2" w:rsidRPr="000F3AFE" w:rsidRDefault="00DF7BA2" w:rsidP="00DF7BA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AFE">
        <w:rPr>
          <w:rFonts w:ascii="Times New Roman" w:hAnsi="Times New Roman" w:cs="Times New Roman"/>
          <w:b/>
          <w:bCs/>
          <w:sz w:val="28"/>
          <w:szCs w:val="28"/>
        </w:rPr>
        <w:t>Оценка «ОТЛИЧНО»</w:t>
      </w:r>
      <w:r w:rsidRPr="000F3AFE">
        <w:rPr>
          <w:rFonts w:ascii="Times New Roman" w:hAnsi="Times New Roman" w:cs="Times New Roman"/>
          <w:bCs/>
          <w:sz w:val="28"/>
          <w:szCs w:val="28"/>
        </w:rPr>
        <w:t xml:space="preserve"> выставляется в том случае, если:</w:t>
      </w:r>
    </w:p>
    <w:p w14:paraId="7B07D5C6" w14:textId="6467AA9F" w:rsidR="00DF7BA2" w:rsidRPr="000F3AFE" w:rsidRDefault="00DF7BA2" w:rsidP="00DF7BA2">
      <w:pPr>
        <w:pStyle w:val="a7"/>
        <w:numPr>
          <w:ilvl w:val="0"/>
          <w:numId w:val="20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AFE">
        <w:rPr>
          <w:rFonts w:ascii="Times New Roman" w:hAnsi="Times New Roman" w:cs="Times New Roman"/>
          <w:bCs/>
          <w:sz w:val="28"/>
          <w:szCs w:val="28"/>
        </w:rPr>
        <w:t>содержание работы соответствует выбранной теме;</w:t>
      </w:r>
    </w:p>
    <w:p w14:paraId="76A1093C" w14:textId="631B9F5E" w:rsidR="00DF7BA2" w:rsidRPr="000F3AFE" w:rsidRDefault="00DF7BA2" w:rsidP="00DF7BA2">
      <w:pPr>
        <w:pStyle w:val="a7"/>
        <w:numPr>
          <w:ilvl w:val="0"/>
          <w:numId w:val="20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AFE">
        <w:rPr>
          <w:rFonts w:ascii="Times New Roman" w:hAnsi="Times New Roman" w:cs="Times New Roman"/>
          <w:bCs/>
          <w:sz w:val="28"/>
          <w:szCs w:val="28"/>
        </w:rPr>
        <w:t xml:space="preserve">работа актуальна, выполнена самостоятельно, имеет творческий </w:t>
      </w:r>
      <w:r w:rsidR="0070086E" w:rsidRPr="000F3AFE">
        <w:rPr>
          <w:rFonts w:ascii="Times New Roman" w:hAnsi="Times New Roman" w:cs="Times New Roman"/>
          <w:bCs/>
          <w:sz w:val="28"/>
          <w:szCs w:val="28"/>
        </w:rPr>
        <w:t>характер, отличается</w:t>
      </w:r>
      <w:r w:rsidRPr="000F3AFE">
        <w:rPr>
          <w:rFonts w:ascii="Times New Roman" w:hAnsi="Times New Roman" w:cs="Times New Roman"/>
          <w:bCs/>
          <w:sz w:val="28"/>
          <w:szCs w:val="28"/>
        </w:rPr>
        <w:t xml:space="preserve"> определенной новизной;</w:t>
      </w:r>
    </w:p>
    <w:p w14:paraId="1AEC29D3" w14:textId="5574B424" w:rsidR="00DF7BA2" w:rsidRPr="000F3AFE" w:rsidRDefault="00DF7BA2" w:rsidP="00DF7BA2">
      <w:pPr>
        <w:pStyle w:val="a7"/>
        <w:numPr>
          <w:ilvl w:val="0"/>
          <w:numId w:val="20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AFE">
        <w:rPr>
          <w:rFonts w:ascii="Times New Roman" w:hAnsi="Times New Roman" w:cs="Times New Roman"/>
          <w:bCs/>
          <w:sz w:val="28"/>
          <w:szCs w:val="28"/>
        </w:rPr>
        <w:t xml:space="preserve">дан обстоятельный анализ степени </w:t>
      </w:r>
      <w:r w:rsidR="0070086E" w:rsidRPr="000F3AFE">
        <w:rPr>
          <w:rFonts w:ascii="Times New Roman" w:hAnsi="Times New Roman" w:cs="Times New Roman"/>
          <w:bCs/>
          <w:sz w:val="28"/>
          <w:szCs w:val="28"/>
        </w:rPr>
        <w:t>теоретического исследования проблемы</w:t>
      </w:r>
      <w:r w:rsidRPr="000F3AFE">
        <w:rPr>
          <w:rFonts w:ascii="Times New Roman" w:hAnsi="Times New Roman" w:cs="Times New Roman"/>
          <w:bCs/>
          <w:sz w:val="28"/>
          <w:szCs w:val="28"/>
        </w:rPr>
        <w:t>, различных подходов к ее решению;</w:t>
      </w:r>
    </w:p>
    <w:p w14:paraId="710D5433" w14:textId="77777777" w:rsidR="00DF7BA2" w:rsidRPr="000F3AFE" w:rsidRDefault="00DF7BA2" w:rsidP="00DF7BA2">
      <w:pPr>
        <w:pStyle w:val="a7"/>
        <w:numPr>
          <w:ilvl w:val="0"/>
          <w:numId w:val="20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AFE">
        <w:rPr>
          <w:rFonts w:ascii="Times New Roman" w:hAnsi="Times New Roman" w:cs="Times New Roman"/>
          <w:bCs/>
          <w:sz w:val="28"/>
          <w:szCs w:val="28"/>
        </w:rPr>
        <w:t xml:space="preserve">показано знание нормативной базы, учтены последние изменения в законодательстве и нормативных документах по данной проблеме; </w:t>
      </w:r>
    </w:p>
    <w:p w14:paraId="27640C7C" w14:textId="77777777" w:rsidR="00DF7BA2" w:rsidRPr="000F3AFE" w:rsidRDefault="00DF7BA2" w:rsidP="00DF7BA2">
      <w:pPr>
        <w:pStyle w:val="a7"/>
        <w:numPr>
          <w:ilvl w:val="0"/>
          <w:numId w:val="20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AFE">
        <w:rPr>
          <w:rFonts w:ascii="Times New Roman" w:hAnsi="Times New Roman" w:cs="Times New Roman"/>
          <w:bCs/>
          <w:sz w:val="28"/>
          <w:szCs w:val="28"/>
        </w:rPr>
        <w:t>проблема раскрыта глубоко и всесторонне, материал изложен логично;</w:t>
      </w:r>
    </w:p>
    <w:p w14:paraId="443FB083" w14:textId="77777777" w:rsidR="00DF7BA2" w:rsidRPr="000F3AFE" w:rsidRDefault="00DF7BA2" w:rsidP="00DF7BA2">
      <w:pPr>
        <w:pStyle w:val="a7"/>
        <w:numPr>
          <w:ilvl w:val="0"/>
          <w:numId w:val="20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AF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теоретические положения органично сопряжены с управленческой практикой;  </w:t>
      </w:r>
    </w:p>
    <w:p w14:paraId="5A6365A8" w14:textId="307ED3E5" w:rsidR="00DF7BA2" w:rsidRPr="000F3AFE" w:rsidRDefault="0070086E" w:rsidP="00DF7BA2">
      <w:pPr>
        <w:pStyle w:val="a7"/>
        <w:numPr>
          <w:ilvl w:val="0"/>
          <w:numId w:val="20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AFE">
        <w:rPr>
          <w:rFonts w:ascii="Times New Roman" w:hAnsi="Times New Roman" w:cs="Times New Roman"/>
          <w:bCs/>
          <w:sz w:val="28"/>
          <w:szCs w:val="28"/>
        </w:rPr>
        <w:t>даны представляющие</w:t>
      </w:r>
      <w:r w:rsidR="00DF7BA2" w:rsidRPr="000F3A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3AFE">
        <w:rPr>
          <w:rFonts w:ascii="Times New Roman" w:hAnsi="Times New Roman" w:cs="Times New Roman"/>
          <w:bCs/>
          <w:sz w:val="28"/>
          <w:szCs w:val="28"/>
        </w:rPr>
        <w:t>интерес практические рекомендации, вытекающие из</w:t>
      </w:r>
      <w:r w:rsidR="00DF7BA2" w:rsidRPr="000F3AFE">
        <w:rPr>
          <w:rFonts w:ascii="Times New Roman" w:hAnsi="Times New Roman" w:cs="Times New Roman"/>
          <w:bCs/>
          <w:sz w:val="28"/>
          <w:szCs w:val="28"/>
        </w:rPr>
        <w:t xml:space="preserve"> анализа проблемы;</w:t>
      </w:r>
    </w:p>
    <w:p w14:paraId="323FD698" w14:textId="1B582C53" w:rsidR="00DF7BA2" w:rsidRPr="000F3AFE" w:rsidRDefault="00DF7BA2" w:rsidP="00DF7BA2">
      <w:pPr>
        <w:pStyle w:val="a7"/>
        <w:numPr>
          <w:ilvl w:val="0"/>
          <w:numId w:val="20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AFE">
        <w:rPr>
          <w:rFonts w:ascii="Times New Roman" w:hAnsi="Times New Roman" w:cs="Times New Roman"/>
          <w:bCs/>
          <w:sz w:val="28"/>
          <w:szCs w:val="28"/>
        </w:rPr>
        <w:t xml:space="preserve">в работе широко используются материалы исследования, проведенного автором самостоятельно или в составе </w:t>
      </w:r>
      <w:r w:rsidR="0070086E" w:rsidRPr="000F3AFE">
        <w:rPr>
          <w:rFonts w:ascii="Times New Roman" w:hAnsi="Times New Roman" w:cs="Times New Roman"/>
          <w:bCs/>
          <w:sz w:val="28"/>
          <w:szCs w:val="28"/>
        </w:rPr>
        <w:t>группы (</w:t>
      </w:r>
      <w:r w:rsidRPr="000F3AFE">
        <w:rPr>
          <w:rFonts w:ascii="Times New Roman" w:hAnsi="Times New Roman" w:cs="Times New Roman"/>
          <w:bCs/>
          <w:sz w:val="28"/>
          <w:szCs w:val="28"/>
        </w:rPr>
        <w:t xml:space="preserve">в отдельных случаях допускается опора на вторичный анализ имеющихся данных); </w:t>
      </w:r>
    </w:p>
    <w:p w14:paraId="561842A9" w14:textId="77777777" w:rsidR="00DF7BA2" w:rsidRPr="000F3AFE" w:rsidRDefault="00DF7BA2" w:rsidP="00DF7BA2">
      <w:pPr>
        <w:pStyle w:val="a7"/>
        <w:numPr>
          <w:ilvl w:val="0"/>
          <w:numId w:val="20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AFE">
        <w:rPr>
          <w:rFonts w:ascii="Times New Roman" w:hAnsi="Times New Roman" w:cs="Times New Roman"/>
          <w:bCs/>
          <w:sz w:val="28"/>
          <w:szCs w:val="28"/>
        </w:rPr>
        <w:t>в работе проведен количественный анализ проблемы, который подкрепляет теорию и иллюстрирует реальную ситуацию, приведены таблицы сравнений, графики, диаграммы, формулы, показывающие умение автора формализовать результаты исследования;</w:t>
      </w:r>
    </w:p>
    <w:p w14:paraId="7BC22522" w14:textId="77777777" w:rsidR="00DF7BA2" w:rsidRPr="000F3AFE" w:rsidRDefault="00DF7BA2" w:rsidP="00DF7BA2">
      <w:pPr>
        <w:pStyle w:val="a7"/>
        <w:numPr>
          <w:ilvl w:val="0"/>
          <w:numId w:val="20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AFE">
        <w:rPr>
          <w:rFonts w:ascii="Times New Roman" w:hAnsi="Times New Roman" w:cs="Times New Roman"/>
          <w:bCs/>
          <w:sz w:val="28"/>
          <w:szCs w:val="28"/>
        </w:rPr>
        <w:t>широко представлена библиография по теме работы;</w:t>
      </w:r>
    </w:p>
    <w:p w14:paraId="62177E17" w14:textId="77777777" w:rsidR="00DF7BA2" w:rsidRPr="000F3AFE" w:rsidRDefault="00DF7BA2" w:rsidP="00DF7BA2">
      <w:pPr>
        <w:pStyle w:val="a7"/>
        <w:numPr>
          <w:ilvl w:val="0"/>
          <w:numId w:val="20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AFE">
        <w:rPr>
          <w:rFonts w:ascii="Times New Roman" w:hAnsi="Times New Roman" w:cs="Times New Roman"/>
          <w:bCs/>
          <w:sz w:val="28"/>
          <w:szCs w:val="28"/>
        </w:rPr>
        <w:t xml:space="preserve">приложения к работе иллюстрируют достижения автора и подкрепляют его выводы;   </w:t>
      </w:r>
    </w:p>
    <w:p w14:paraId="3A4D1232" w14:textId="77777777" w:rsidR="00DF7BA2" w:rsidRPr="000F3AFE" w:rsidRDefault="00DF7BA2" w:rsidP="00DF7BA2">
      <w:pPr>
        <w:pStyle w:val="a7"/>
        <w:numPr>
          <w:ilvl w:val="0"/>
          <w:numId w:val="20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AFE">
        <w:rPr>
          <w:rFonts w:ascii="Times New Roman" w:hAnsi="Times New Roman" w:cs="Times New Roman"/>
          <w:bCs/>
          <w:sz w:val="28"/>
          <w:szCs w:val="28"/>
        </w:rPr>
        <w:t>по своему содержанию и форме работа соответствует всем предъявленным требованиям.</w:t>
      </w:r>
    </w:p>
    <w:p w14:paraId="39BFD9D6" w14:textId="172E871F" w:rsidR="00DF7BA2" w:rsidRPr="000F3AFE" w:rsidRDefault="0070086E" w:rsidP="00C444F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3AFE">
        <w:rPr>
          <w:rFonts w:ascii="Times New Roman" w:hAnsi="Times New Roman" w:cs="Times New Roman"/>
          <w:b/>
          <w:bCs/>
          <w:sz w:val="28"/>
          <w:szCs w:val="28"/>
        </w:rPr>
        <w:t>Оценка «</w:t>
      </w:r>
      <w:r w:rsidR="00DF7BA2" w:rsidRPr="000F3AFE">
        <w:rPr>
          <w:rFonts w:ascii="Times New Roman" w:hAnsi="Times New Roman" w:cs="Times New Roman"/>
          <w:b/>
          <w:bCs/>
          <w:sz w:val="28"/>
          <w:szCs w:val="28"/>
        </w:rPr>
        <w:t>ХОРОШО»:</w:t>
      </w:r>
    </w:p>
    <w:p w14:paraId="1014C023" w14:textId="12C32E05" w:rsidR="00DF7BA2" w:rsidRPr="000F3AFE" w:rsidRDefault="00C444F2" w:rsidP="00C444F2">
      <w:pPr>
        <w:pStyle w:val="a7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F3AFE">
        <w:rPr>
          <w:rFonts w:ascii="Times New Roman" w:hAnsi="Times New Roman" w:cs="Times New Roman"/>
          <w:bCs/>
          <w:sz w:val="28"/>
          <w:szCs w:val="28"/>
        </w:rPr>
        <w:t>соответствие содержания работы теме;</w:t>
      </w:r>
    </w:p>
    <w:p w14:paraId="071BA695" w14:textId="298A25F5" w:rsidR="00DF7BA2" w:rsidRPr="000F3AFE" w:rsidRDefault="00DF7BA2" w:rsidP="00C444F2">
      <w:pPr>
        <w:pStyle w:val="a7"/>
        <w:numPr>
          <w:ilvl w:val="0"/>
          <w:numId w:val="2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AFE">
        <w:rPr>
          <w:rFonts w:ascii="Times New Roman" w:hAnsi="Times New Roman" w:cs="Times New Roman"/>
          <w:bCs/>
          <w:sz w:val="28"/>
          <w:szCs w:val="28"/>
        </w:rPr>
        <w:t xml:space="preserve">содержание   </w:t>
      </w:r>
      <w:r w:rsidR="0070086E" w:rsidRPr="000F3AFE">
        <w:rPr>
          <w:rFonts w:ascii="Times New Roman" w:hAnsi="Times New Roman" w:cs="Times New Roman"/>
          <w:bCs/>
          <w:sz w:val="28"/>
          <w:szCs w:val="28"/>
        </w:rPr>
        <w:t>работы в целом</w:t>
      </w:r>
      <w:r w:rsidRPr="000F3AFE">
        <w:rPr>
          <w:rFonts w:ascii="Times New Roman" w:hAnsi="Times New Roman" w:cs="Times New Roman"/>
          <w:bCs/>
          <w:sz w:val="28"/>
          <w:szCs w:val="28"/>
        </w:rPr>
        <w:t xml:space="preserve"> соответствует дипломному заданию;</w:t>
      </w:r>
    </w:p>
    <w:p w14:paraId="4AD24785" w14:textId="77777777" w:rsidR="00DF7BA2" w:rsidRPr="000F3AFE" w:rsidRDefault="00DF7BA2" w:rsidP="00DF7BA2">
      <w:pPr>
        <w:pStyle w:val="a7"/>
        <w:numPr>
          <w:ilvl w:val="0"/>
          <w:numId w:val="2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AFE">
        <w:rPr>
          <w:rFonts w:ascii="Times New Roman" w:hAnsi="Times New Roman" w:cs="Times New Roman"/>
          <w:bCs/>
          <w:sz w:val="28"/>
          <w:szCs w:val="28"/>
        </w:rPr>
        <w:t>работа актуальна, написана самостоятельно;</w:t>
      </w:r>
    </w:p>
    <w:p w14:paraId="000E854C" w14:textId="77777777" w:rsidR="00DF7BA2" w:rsidRPr="000F3AFE" w:rsidRDefault="00DF7BA2" w:rsidP="00DF7BA2">
      <w:pPr>
        <w:pStyle w:val="a7"/>
        <w:numPr>
          <w:ilvl w:val="0"/>
          <w:numId w:val="2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AFE">
        <w:rPr>
          <w:rFonts w:ascii="Times New Roman" w:hAnsi="Times New Roman" w:cs="Times New Roman"/>
          <w:bCs/>
          <w:sz w:val="28"/>
          <w:szCs w:val="28"/>
        </w:rPr>
        <w:t>дан анализ степени теоретического исследования проблемы;</w:t>
      </w:r>
    </w:p>
    <w:p w14:paraId="481C6F21" w14:textId="77777777" w:rsidR="00DF7BA2" w:rsidRPr="000F3AFE" w:rsidRDefault="00DF7BA2" w:rsidP="00DF7BA2">
      <w:pPr>
        <w:pStyle w:val="a7"/>
        <w:numPr>
          <w:ilvl w:val="0"/>
          <w:numId w:val="2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AFE">
        <w:rPr>
          <w:rFonts w:ascii="Times New Roman" w:hAnsi="Times New Roman" w:cs="Times New Roman"/>
          <w:bCs/>
          <w:sz w:val="28"/>
          <w:szCs w:val="28"/>
        </w:rPr>
        <w:t>основные положения работы раскрыты на достаточном теоретическом и методологическом уровне;</w:t>
      </w:r>
    </w:p>
    <w:p w14:paraId="05E01983" w14:textId="77777777" w:rsidR="00DF7BA2" w:rsidRPr="000F3AFE" w:rsidRDefault="00DF7BA2" w:rsidP="00DF7BA2">
      <w:pPr>
        <w:pStyle w:val="a7"/>
        <w:numPr>
          <w:ilvl w:val="0"/>
          <w:numId w:val="2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AFE">
        <w:rPr>
          <w:rFonts w:ascii="Times New Roman" w:hAnsi="Times New Roman" w:cs="Times New Roman"/>
          <w:bCs/>
          <w:sz w:val="28"/>
          <w:szCs w:val="28"/>
        </w:rPr>
        <w:t xml:space="preserve">теоретические положения сопряжены с управленческой практикой; </w:t>
      </w:r>
    </w:p>
    <w:p w14:paraId="013F7383" w14:textId="77777777" w:rsidR="00DF7BA2" w:rsidRPr="000F3AFE" w:rsidRDefault="00DF7BA2" w:rsidP="00DF7BA2">
      <w:pPr>
        <w:pStyle w:val="a7"/>
        <w:numPr>
          <w:ilvl w:val="0"/>
          <w:numId w:val="2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AFE">
        <w:rPr>
          <w:rFonts w:ascii="Times New Roman" w:hAnsi="Times New Roman" w:cs="Times New Roman"/>
          <w:bCs/>
          <w:sz w:val="28"/>
          <w:szCs w:val="28"/>
        </w:rPr>
        <w:t>представлены количественные показатели, характеризующие проблемную ситуацию;</w:t>
      </w:r>
    </w:p>
    <w:p w14:paraId="7A3F0F8D" w14:textId="77777777" w:rsidR="00DF7BA2" w:rsidRPr="000F3AFE" w:rsidRDefault="00DF7BA2" w:rsidP="00DF7BA2">
      <w:pPr>
        <w:pStyle w:val="a7"/>
        <w:numPr>
          <w:ilvl w:val="0"/>
          <w:numId w:val="2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AFE">
        <w:rPr>
          <w:rFonts w:ascii="Times New Roman" w:hAnsi="Times New Roman" w:cs="Times New Roman"/>
          <w:bCs/>
          <w:sz w:val="28"/>
          <w:szCs w:val="28"/>
        </w:rPr>
        <w:t>практические    рекомендации обоснованы;</w:t>
      </w:r>
    </w:p>
    <w:p w14:paraId="60447F72" w14:textId="77777777" w:rsidR="00DF7BA2" w:rsidRPr="000F3AFE" w:rsidRDefault="00DF7BA2" w:rsidP="00DF7BA2">
      <w:pPr>
        <w:pStyle w:val="a7"/>
        <w:numPr>
          <w:ilvl w:val="0"/>
          <w:numId w:val="2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AFE">
        <w:rPr>
          <w:rFonts w:ascii="Times New Roman" w:hAnsi="Times New Roman" w:cs="Times New Roman"/>
          <w:bCs/>
          <w:sz w:val="28"/>
          <w:szCs w:val="28"/>
        </w:rPr>
        <w:t xml:space="preserve">приложения грамотно составлены и прослеживается связь с положениями дипломного проекта; </w:t>
      </w:r>
    </w:p>
    <w:p w14:paraId="3EDA1B18" w14:textId="77777777" w:rsidR="00DF7BA2" w:rsidRPr="000F3AFE" w:rsidRDefault="00DF7BA2" w:rsidP="00DF7BA2">
      <w:pPr>
        <w:pStyle w:val="a7"/>
        <w:numPr>
          <w:ilvl w:val="0"/>
          <w:numId w:val="2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AFE">
        <w:rPr>
          <w:rFonts w:ascii="Times New Roman" w:hAnsi="Times New Roman" w:cs="Times New Roman"/>
          <w:bCs/>
          <w:sz w:val="28"/>
          <w:szCs w:val="28"/>
        </w:rPr>
        <w:lastRenderedPageBreak/>
        <w:t>составлена библиография по теме работы.</w:t>
      </w:r>
    </w:p>
    <w:p w14:paraId="504E4A06" w14:textId="77777777" w:rsidR="00DF7BA2" w:rsidRPr="000F3AFE" w:rsidRDefault="00DF7BA2" w:rsidP="00DF7BA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3AFE">
        <w:rPr>
          <w:rFonts w:ascii="Times New Roman" w:hAnsi="Times New Roman" w:cs="Times New Roman"/>
          <w:b/>
          <w:bCs/>
          <w:sz w:val="28"/>
          <w:szCs w:val="28"/>
        </w:rPr>
        <w:t xml:space="preserve"> Оценка «УДОВЛЕТВОРИТЕЛЬНО»: </w:t>
      </w:r>
    </w:p>
    <w:p w14:paraId="7CE06A56" w14:textId="77777777" w:rsidR="00C444F2" w:rsidRPr="000F3AFE" w:rsidRDefault="00C444F2" w:rsidP="00C444F2">
      <w:pPr>
        <w:pStyle w:val="a7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F3AFE">
        <w:rPr>
          <w:rFonts w:ascii="Times New Roman" w:hAnsi="Times New Roman" w:cs="Times New Roman"/>
          <w:bCs/>
          <w:sz w:val="28"/>
          <w:szCs w:val="28"/>
        </w:rPr>
        <w:t>актуальность темы недостаточно доказана;</w:t>
      </w:r>
    </w:p>
    <w:p w14:paraId="0B7256CD" w14:textId="0A4010B5" w:rsidR="00DF7BA2" w:rsidRPr="000F3AFE" w:rsidRDefault="00DF7BA2" w:rsidP="00C444F2">
      <w:pPr>
        <w:pStyle w:val="a7"/>
        <w:numPr>
          <w:ilvl w:val="0"/>
          <w:numId w:val="22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AFE">
        <w:rPr>
          <w:rFonts w:ascii="Times New Roman" w:hAnsi="Times New Roman" w:cs="Times New Roman"/>
          <w:bCs/>
          <w:sz w:val="28"/>
          <w:szCs w:val="28"/>
        </w:rPr>
        <w:t xml:space="preserve">имеет место определенное </w:t>
      </w:r>
      <w:r w:rsidR="0070086E" w:rsidRPr="000F3AFE">
        <w:rPr>
          <w:rFonts w:ascii="Times New Roman" w:hAnsi="Times New Roman" w:cs="Times New Roman"/>
          <w:bCs/>
          <w:sz w:val="28"/>
          <w:szCs w:val="28"/>
        </w:rPr>
        <w:t>несоответствие содержания</w:t>
      </w:r>
      <w:r w:rsidRPr="000F3AFE">
        <w:rPr>
          <w:rFonts w:ascii="Times New Roman" w:hAnsi="Times New Roman" w:cs="Times New Roman"/>
          <w:bCs/>
          <w:sz w:val="28"/>
          <w:szCs w:val="28"/>
        </w:rPr>
        <w:t xml:space="preserve"> работы заявленной теме;</w:t>
      </w:r>
    </w:p>
    <w:p w14:paraId="3C78A24E" w14:textId="33249005" w:rsidR="00DF7BA2" w:rsidRPr="000F3AFE" w:rsidRDefault="00DF7BA2" w:rsidP="00DF7BA2">
      <w:pPr>
        <w:pStyle w:val="a7"/>
        <w:numPr>
          <w:ilvl w:val="0"/>
          <w:numId w:val="22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AFE">
        <w:rPr>
          <w:rFonts w:ascii="Times New Roman" w:hAnsi="Times New Roman" w:cs="Times New Roman"/>
          <w:bCs/>
          <w:sz w:val="28"/>
          <w:szCs w:val="28"/>
        </w:rPr>
        <w:t xml:space="preserve">исследуемая проблема в основном </w:t>
      </w:r>
      <w:r w:rsidR="0070086E" w:rsidRPr="000F3AFE">
        <w:rPr>
          <w:rFonts w:ascii="Times New Roman" w:hAnsi="Times New Roman" w:cs="Times New Roman"/>
          <w:bCs/>
          <w:sz w:val="28"/>
          <w:szCs w:val="28"/>
        </w:rPr>
        <w:t>раскрыта, но</w:t>
      </w:r>
      <w:r w:rsidRPr="000F3A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086E" w:rsidRPr="000F3AFE">
        <w:rPr>
          <w:rFonts w:ascii="Times New Roman" w:hAnsi="Times New Roman" w:cs="Times New Roman"/>
          <w:bCs/>
          <w:sz w:val="28"/>
          <w:szCs w:val="28"/>
        </w:rPr>
        <w:t>не отличается новизной, теоретической глубиной</w:t>
      </w:r>
      <w:r w:rsidRPr="000F3AFE">
        <w:rPr>
          <w:rFonts w:ascii="Times New Roman" w:hAnsi="Times New Roman" w:cs="Times New Roman"/>
          <w:bCs/>
          <w:sz w:val="28"/>
          <w:szCs w:val="28"/>
        </w:rPr>
        <w:t xml:space="preserve"> и аргументированностью;</w:t>
      </w:r>
    </w:p>
    <w:p w14:paraId="7AF76E23" w14:textId="77777777" w:rsidR="00DF7BA2" w:rsidRPr="000F3AFE" w:rsidRDefault="00DF7BA2" w:rsidP="00DF7BA2">
      <w:pPr>
        <w:pStyle w:val="a7"/>
        <w:numPr>
          <w:ilvl w:val="0"/>
          <w:numId w:val="22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AFE">
        <w:rPr>
          <w:rFonts w:ascii="Times New Roman" w:hAnsi="Times New Roman" w:cs="Times New Roman"/>
          <w:bCs/>
          <w:sz w:val="28"/>
          <w:szCs w:val="28"/>
        </w:rPr>
        <w:t>нарушена логика изложения материала, задачи раскрыты не полностью;</w:t>
      </w:r>
    </w:p>
    <w:p w14:paraId="014932D3" w14:textId="4B7C52FB" w:rsidR="00DF7BA2" w:rsidRPr="000F3AFE" w:rsidRDefault="0070086E" w:rsidP="00DF7BA2">
      <w:pPr>
        <w:pStyle w:val="a7"/>
        <w:numPr>
          <w:ilvl w:val="0"/>
          <w:numId w:val="22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AFE">
        <w:rPr>
          <w:rFonts w:ascii="Times New Roman" w:hAnsi="Times New Roman" w:cs="Times New Roman"/>
          <w:bCs/>
          <w:sz w:val="28"/>
          <w:szCs w:val="28"/>
        </w:rPr>
        <w:t>в работе не</w:t>
      </w:r>
      <w:r w:rsidR="00DF7BA2" w:rsidRPr="000F3A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3AFE">
        <w:rPr>
          <w:rFonts w:ascii="Times New Roman" w:hAnsi="Times New Roman" w:cs="Times New Roman"/>
          <w:bCs/>
          <w:sz w:val="28"/>
          <w:szCs w:val="28"/>
        </w:rPr>
        <w:t>полностью использованы необходимые для</w:t>
      </w:r>
      <w:r w:rsidR="00DF7BA2" w:rsidRPr="000F3AFE">
        <w:rPr>
          <w:rFonts w:ascii="Times New Roman" w:hAnsi="Times New Roman" w:cs="Times New Roman"/>
          <w:bCs/>
          <w:sz w:val="28"/>
          <w:szCs w:val="28"/>
        </w:rPr>
        <w:t xml:space="preserve"> раскрытия темы научная литература, нормативные документы, а также материалы исследований;</w:t>
      </w:r>
    </w:p>
    <w:p w14:paraId="702F70BD" w14:textId="18ED6499" w:rsidR="00DF7BA2" w:rsidRPr="000F3AFE" w:rsidRDefault="0070086E" w:rsidP="00DF7BA2">
      <w:pPr>
        <w:pStyle w:val="a7"/>
        <w:numPr>
          <w:ilvl w:val="0"/>
          <w:numId w:val="22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AFE">
        <w:rPr>
          <w:rFonts w:ascii="Times New Roman" w:hAnsi="Times New Roman" w:cs="Times New Roman"/>
          <w:bCs/>
          <w:sz w:val="28"/>
          <w:szCs w:val="28"/>
        </w:rPr>
        <w:t>теоретические положения слабо увязаны с</w:t>
      </w:r>
      <w:r w:rsidR="00DF7BA2" w:rsidRPr="000F3AFE">
        <w:rPr>
          <w:rFonts w:ascii="Times New Roman" w:hAnsi="Times New Roman" w:cs="Times New Roman"/>
          <w:bCs/>
          <w:sz w:val="28"/>
          <w:szCs w:val="28"/>
        </w:rPr>
        <w:t xml:space="preserve"> управленческой практикой, практические рекомендации носят формальный бездоказательный характер;</w:t>
      </w:r>
    </w:p>
    <w:p w14:paraId="6704E351" w14:textId="3390E170" w:rsidR="00DF7BA2" w:rsidRPr="000F3AFE" w:rsidRDefault="00DF7BA2" w:rsidP="00DF7BA2">
      <w:pPr>
        <w:pStyle w:val="a7"/>
        <w:numPr>
          <w:ilvl w:val="0"/>
          <w:numId w:val="22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AFE">
        <w:rPr>
          <w:rFonts w:ascii="Times New Roman" w:hAnsi="Times New Roman" w:cs="Times New Roman"/>
          <w:bCs/>
          <w:sz w:val="28"/>
          <w:szCs w:val="28"/>
        </w:rPr>
        <w:t xml:space="preserve">содержание приложений </w:t>
      </w:r>
      <w:r w:rsidR="0070086E" w:rsidRPr="000F3AFE">
        <w:rPr>
          <w:rFonts w:ascii="Times New Roman" w:hAnsi="Times New Roman" w:cs="Times New Roman"/>
          <w:bCs/>
          <w:sz w:val="28"/>
          <w:szCs w:val="28"/>
        </w:rPr>
        <w:t>не освещает</w:t>
      </w:r>
      <w:r w:rsidRPr="000F3AFE">
        <w:rPr>
          <w:rFonts w:ascii="Times New Roman" w:hAnsi="Times New Roman" w:cs="Times New Roman"/>
          <w:bCs/>
          <w:sz w:val="28"/>
          <w:szCs w:val="28"/>
        </w:rPr>
        <w:t xml:space="preserve"> решения поставленных задач. </w:t>
      </w:r>
    </w:p>
    <w:p w14:paraId="41918BF1" w14:textId="77777777" w:rsidR="00DF7BA2" w:rsidRPr="000F3AFE" w:rsidRDefault="00DF7BA2" w:rsidP="00DF7BA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3AFE">
        <w:rPr>
          <w:rFonts w:ascii="Times New Roman" w:hAnsi="Times New Roman" w:cs="Times New Roman"/>
          <w:b/>
          <w:bCs/>
          <w:sz w:val="28"/>
          <w:szCs w:val="28"/>
        </w:rPr>
        <w:t xml:space="preserve"> Оценка «НЕУДОВЛЕТВОРИТЕЛЬНО»:</w:t>
      </w:r>
    </w:p>
    <w:p w14:paraId="6585BFB6" w14:textId="77777777" w:rsidR="00DF7BA2" w:rsidRPr="000F3AFE" w:rsidRDefault="00DF7BA2" w:rsidP="00DF7BA2">
      <w:pPr>
        <w:pStyle w:val="a7"/>
        <w:numPr>
          <w:ilvl w:val="0"/>
          <w:numId w:val="23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AFE">
        <w:rPr>
          <w:rFonts w:ascii="Times New Roman" w:hAnsi="Times New Roman" w:cs="Times New Roman"/>
          <w:bCs/>
          <w:sz w:val="28"/>
          <w:szCs w:val="28"/>
        </w:rPr>
        <w:t>содержание работы не соответствует теме;</w:t>
      </w:r>
    </w:p>
    <w:p w14:paraId="5718A100" w14:textId="77777777" w:rsidR="00DF7BA2" w:rsidRPr="000F3AFE" w:rsidRDefault="00DF7BA2" w:rsidP="00DF7BA2">
      <w:pPr>
        <w:pStyle w:val="a7"/>
        <w:numPr>
          <w:ilvl w:val="0"/>
          <w:numId w:val="23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AFE">
        <w:rPr>
          <w:rFonts w:ascii="Times New Roman" w:hAnsi="Times New Roman" w:cs="Times New Roman"/>
          <w:bCs/>
          <w:sz w:val="28"/>
          <w:szCs w:val="28"/>
        </w:rPr>
        <w:t>работа содержит существенные теоретико-методологические ошибки и поверхностную аргументацию основных положений;</w:t>
      </w:r>
    </w:p>
    <w:p w14:paraId="66E56ED0" w14:textId="77777777" w:rsidR="00DF7BA2" w:rsidRPr="000F3AFE" w:rsidRDefault="00DF7BA2" w:rsidP="00DF7BA2">
      <w:pPr>
        <w:pStyle w:val="a7"/>
        <w:numPr>
          <w:ilvl w:val="0"/>
          <w:numId w:val="23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AFE">
        <w:rPr>
          <w:rFonts w:ascii="Times New Roman" w:hAnsi="Times New Roman" w:cs="Times New Roman"/>
          <w:bCs/>
          <w:sz w:val="28"/>
          <w:szCs w:val="28"/>
        </w:rPr>
        <w:t>дипломный проект носит умозрительный и (или) компилятивный характер;</w:t>
      </w:r>
    </w:p>
    <w:p w14:paraId="0AD91E66" w14:textId="4779F862" w:rsidR="00DF7BA2" w:rsidRPr="000F3AFE" w:rsidRDefault="00DF7BA2" w:rsidP="00DF7BA2">
      <w:pPr>
        <w:pStyle w:val="a7"/>
        <w:numPr>
          <w:ilvl w:val="0"/>
          <w:numId w:val="23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AFE">
        <w:rPr>
          <w:rFonts w:ascii="Times New Roman" w:hAnsi="Times New Roman" w:cs="Times New Roman"/>
          <w:bCs/>
          <w:sz w:val="28"/>
          <w:szCs w:val="28"/>
        </w:rPr>
        <w:t>предложения автора четко не сформулированы.</w:t>
      </w:r>
    </w:p>
    <w:p w14:paraId="2D3AB36D" w14:textId="7A20DB78" w:rsidR="00571BFC" w:rsidRPr="000F3AFE" w:rsidRDefault="00571BFC" w:rsidP="0070086E">
      <w:pPr>
        <w:pStyle w:val="a7"/>
        <w:tabs>
          <w:tab w:val="left" w:pos="567"/>
        </w:tabs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9907B82" w14:textId="77777777" w:rsidR="00571BFC" w:rsidRPr="000F3AFE" w:rsidRDefault="00571BFC">
      <w:pPr>
        <w:spacing w:after="160" w:line="259" w:lineRule="auto"/>
        <w:rPr>
          <w:rFonts w:ascii="Times New Roman" w:hAnsi="Times New Roman" w:cs="Times New Roman"/>
          <w:bCs/>
          <w:sz w:val="28"/>
          <w:szCs w:val="28"/>
        </w:rPr>
      </w:pPr>
      <w:r w:rsidRPr="000F3AFE">
        <w:rPr>
          <w:rFonts w:ascii="Times New Roman" w:hAnsi="Times New Roman" w:cs="Times New Roman"/>
          <w:bCs/>
          <w:sz w:val="28"/>
          <w:szCs w:val="28"/>
        </w:rPr>
        <w:br w:type="page"/>
      </w:r>
    </w:p>
    <w:p w14:paraId="29BCA71E" w14:textId="4580A7CB" w:rsidR="00A82599" w:rsidRPr="000F3AFE" w:rsidRDefault="000F3AFE" w:rsidP="00A82599">
      <w:pPr>
        <w:jc w:val="right"/>
        <w:rPr>
          <w:rFonts w:ascii="Times New Roman" w:hAnsi="Times New Roman" w:cs="Times New Roman"/>
          <w:b/>
          <w:iCs/>
          <w:spacing w:val="-5"/>
          <w:sz w:val="28"/>
          <w:szCs w:val="28"/>
        </w:rPr>
      </w:pPr>
      <w:r w:rsidRPr="000F3AFE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14:paraId="23C8D6B2" w14:textId="37B758C2" w:rsidR="00A82599" w:rsidRPr="000F3AFE" w:rsidRDefault="00A82599" w:rsidP="00A825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AFE">
        <w:rPr>
          <w:rFonts w:ascii="Times New Roman" w:hAnsi="Times New Roman" w:cs="Times New Roman"/>
          <w:b/>
          <w:sz w:val="28"/>
          <w:szCs w:val="28"/>
        </w:rPr>
        <w:t>Примерный перечень тем выпускной квалификационной работы</w:t>
      </w:r>
    </w:p>
    <w:p w14:paraId="477A6554" w14:textId="77777777" w:rsidR="00551751" w:rsidRPr="000F3AFE" w:rsidRDefault="00551751" w:rsidP="00FB01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AFE">
        <w:rPr>
          <w:rFonts w:ascii="Times New Roman" w:eastAsia="Times New Roman" w:hAnsi="Times New Roman" w:cs="Times New Roman"/>
          <w:color w:val="000000"/>
          <w:sz w:val="28"/>
          <w:szCs w:val="28"/>
        </w:rPr>
        <w:t>1. Трудовое воспитание детей старшего дошкольного возраста</w:t>
      </w:r>
    </w:p>
    <w:p w14:paraId="3D8E16CA" w14:textId="2D8F270D" w:rsidR="00551751" w:rsidRPr="000F3AFE" w:rsidRDefault="00551751" w:rsidP="00FB01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A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Экологическое воспитание старших </w:t>
      </w:r>
      <w:r w:rsidR="0070086E" w:rsidRPr="000F3AFE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дошкольников в</w:t>
      </w:r>
      <w:r w:rsidRPr="000F3A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образовательно-воспитательном процессе</w:t>
      </w:r>
    </w:p>
    <w:p w14:paraId="0F0D23F8" w14:textId="77777777" w:rsidR="00551751" w:rsidRPr="000F3AFE" w:rsidRDefault="00551751" w:rsidP="00FB01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AFE">
        <w:rPr>
          <w:rFonts w:ascii="Times New Roman" w:eastAsia="Times New Roman" w:hAnsi="Times New Roman" w:cs="Times New Roman"/>
          <w:color w:val="000000"/>
          <w:sz w:val="28"/>
          <w:szCs w:val="28"/>
        </w:rPr>
        <w:t>3.Художественно-эстетическое воспитание детей дошкольного возраста</w:t>
      </w:r>
    </w:p>
    <w:p w14:paraId="062999BE" w14:textId="77777777" w:rsidR="00551751" w:rsidRPr="000F3AFE" w:rsidRDefault="00551751" w:rsidP="00FB01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AFE">
        <w:rPr>
          <w:rFonts w:ascii="Times New Roman" w:eastAsia="Times New Roman" w:hAnsi="Times New Roman" w:cs="Times New Roman"/>
          <w:color w:val="000000"/>
          <w:sz w:val="28"/>
          <w:szCs w:val="28"/>
        </w:rPr>
        <w:t>4. Дидактические игры как средство </w:t>
      </w:r>
      <w:hyperlink r:id="rId9" w:tooltip="Познавательное развитие" w:history="1">
        <w:r w:rsidRPr="000F3AFE">
          <w:rPr>
            <w:rFonts w:ascii="Times New Roman" w:eastAsia="Times New Roman" w:hAnsi="Times New Roman" w:cs="Times New Roman"/>
            <w:sz w:val="28"/>
            <w:szCs w:val="28"/>
          </w:rPr>
          <w:t>развития познавательной</w:t>
        </w:r>
      </w:hyperlink>
      <w:r w:rsidRPr="000F3AF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F3AFE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активности у детей старшего дошкольного возраста</w:t>
      </w:r>
    </w:p>
    <w:p w14:paraId="04FBCDCB" w14:textId="77777777" w:rsidR="00551751" w:rsidRPr="000F3AFE" w:rsidRDefault="00551751" w:rsidP="00FB01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AFE">
        <w:rPr>
          <w:rFonts w:ascii="Times New Roman" w:eastAsia="Times New Roman" w:hAnsi="Times New Roman" w:cs="Times New Roman"/>
          <w:color w:val="000000"/>
          <w:sz w:val="28"/>
          <w:szCs w:val="28"/>
        </w:rPr>
        <w:t>5.Экскурсия как средство формирования экологических представлений дошкольников</w:t>
      </w:r>
    </w:p>
    <w:p w14:paraId="4B1287F6" w14:textId="77777777" w:rsidR="00551751" w:rsidRPr="000F3AFE" w:rsidRDefault="00551751" w:rsidP="00FB01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AFE">
        <w:rPr>
          <w:rFonts w:ascii="Times New Roman" w:eastAsia="Times New Roman" w:hAnsi="Times New Roman" w:cs="Times New Roman"/>
          <w:color w:val="000000"/>
          <w:sz w:val="28"/>
          <w:szCs w:val="28"/>
        </w:rPr>
        <w:t>6.Ознакомление детей старшего дошкольного возраста с природой родного края</w:t>
      </w:r>
    </w:p>
    <w:p w14:paraId="20F6D072" w14:textId="77777777" w:rsidR="00551751" w:rsidRPr="000F3AFE" w:rsidRDefault="00551751" w:rsidP="00FB01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AFE">
        <w:rPr>
          <w:rFonts w:ascii="Times New Roman" w:eastAsia="Times New Roman" w:hAnsi="Times New Roman" w:cs="Times New Roman"/>
          <w:color w:val="000000"/>
          <w:sz w:val="28"/>
          <w:szCs w:val="28"/>
        </w:rPr>
        <w:t>7. Особенности игровой деятельности дошкольников</w:t>
      </w:r>
    </w:p>
    <w:p w14:paraId="37A7645B" w14:textId="77777777" w:rsidR="00551751" w:rsidRPr="000F3AFE" w:rsidRDefault="00551751" w:rsidP="00FB01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AFE">
        <w:rPr>
          <w:rFonts w:ascii="Times New Roman" w:eastAsia="Times New Roman" w:hAnsi="Times New Roman" w:cs="Times New Roman"/>
          <w:color w:val="000000"/>
          <w:sz w:val="28"/>
          <w:szCs w:val="28"/>
        </w:rPr>
        <w:t>8. Сенсорное </w:t>
      </w:r>
      <w:hyperlink r:id="rId10" w:tooltip="Развитие ребенка" w:history="1">
        <w:r w:rsidRPr="000F3AFE">
          <w:rPr>
            <w:rFonts w:ascii="Times New Roman" w:eastAsia="Times New Roman" w:hAnsi="Times New Roman" w:cs="Times New Roman"/>
            <w:sz w:val="28"/>
            <w:szCs w:val="28"/>
          </w:rPr>
          <w:t>развитие детей</w:t>
        </w:r>
      </w:hyperlink>
      <w:r w:rsidRPr="000F3AFE">
        <w:rPr>
          <w:rFonts w:ascii="Times New Roman" w:eastAsia="Times New Roman" w:hAnsi="Times New Roman" w:cs="Times New Roman"/>
          <w:color w:val="000000"/>
          <w:sz w:val="28"/>
          <w:szCs w:val="28"/>
        </w:rPr>
        <w:t> в дошкольном образовательном учреждении</w:t>
      </w:r>
    </w:p>
    <w:p w14:paraId="2BC1C0B7" w14:textId="77777777" w:rsidR="00551751" w:rsidRPr="000F3AFE" w:rsidRDefault="00551751" w:rsidP="00FB011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AFE">
        <w:rPr>
          <w:rFonts w:ascii="Times New Roman" w:eastAsia="Times New Roman" w:hAnsi="Times New Roman" w:cs="Times New Roman"/>
          <w:color w:val="000000"/>
          <w:sz w:val="28"/>
          <w:szCs w:val="28"/>
        </w:rPr>
        <w:t>9. Изучение особенностей целостного педагогического процесса в группах раннего возраста.</w:t>
      </w:r>
    </w:p>
    <w:p w14:paraId="430AF529" w14:textId="77777777" w:rsidR="00551751" w:rsidRPr="000F3AFE" w:rsidRDefault="00551751" w:rsidP="00FB01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AFE">
        <w:rPr>
          <w:rFonts w:ascii="Times New Roman" w:eastAsia="Times New Roman" w:hAnsi="Times New Roman" w:cs="Times New Roman"/>
          <w:color w:val="000000"/>
          <w:sz w:val="28"/>
          <w:szCs w:val="28"/>
        </w:rPr>
        <w:t>10. Изучение комплексного подхода в профессиональной педагогической деятельности воспитателя детского сада.</w:t>
      </w:r>
    </w:p>
    <w:p w14:paraId="166C0714" w14:textId="77777777" w:rsidR="00551751" w:rsidRPr="000F3AFE" w:rsidRDefault="00551751" w:rsidP="00FB01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AFE">
        <w:rPr>
          <w:rFonts w:ascii="Times New Roman" w:eastAsia="Times New Roman" w:hAnsi="Times New Roman" w:cs="Times New Roman"/>
          <w:color w:val="000000"/>
          <w:sz w:val="28"/>
          <w:szCs w:val="28"/>
        </w:rPr>
        <w:t>11. Своеобразие форм организации целостного педагогического процесса в детском саду.</w:t>
      </w:r>
    </w:p>
    <w:p w14:paraId="4958544B" w14:textId="77777777" w:rsidR="00551751" w:rsidRPr="000F3AFE" w:rsidRDefault="00551751" w:rsidP="00FB01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AFE">
        <w:rPr>
          <w:rFonts w:ascii="Times New Roman" w:eastAsia="Times New Roman" w:hAnsi="Times New Roman" w:cs="Times New Roman"/>
          <w:color w:val="000000"/>
          <w:sz w:val="28"/>
          <w:szCs w:val="28"/>
        </w:rPr>
        <w:t>12. Метод проектов как инновационная форма организации целостного педагогического процесса в детском саду.</w:t>
      </w:r>
    </w:p>
    <w:p w14:paraId="5CA6ACC4" w14:textId="77777777" w:rsidR="00551751" w:rsidRPr="000F3AFE" w:rsidRDefault="00551751" w:rsidP="00FB01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AFE">
        <w:rPr>
          <w:rFonts w:ascii="Times New Roman" w:eastAsia="Times New Roman" w:hAnsi="Times New Roman" w:cs="Times New Roman"/>
          <w:color w:val="000000"/>
          <w:sz w:val="28"/>
          <w:szCs w:val="28"/>
        </w:rPr>
        <w:t>13. Формирование личностно- ориентированной модели обучения в ДОУ.</w:t>
      </w:r>
    </w:p>
    <w:p w14:paraId="013ECE26" w14:textId="77777777" w:rsidR="00551751" w:rsidRPr="000F3AFE" w:rsidRDefault="00551751" w:rsidP="00FB01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AFE">
        <w:rPr>
          <w:rFonts w:ascii="Times New Roman" w:eastAsia="Times New Roman" w:hAnsi="Times New Roman" w:cs="Times New Roman"/>
          <w:color w:val="000000"/>
          <w:sz w:val="28"/>
          <w:szCs w:val="28"/>
        </w:rPr>
        <w:t>14. Влияние проблемных ситуаций в образовательной технологии обучения детей дошкольного возраста.</w:t>
      </w:r>
    </w:p>
    <w:p w14:paraId="61772D58" w14:textId="77777777" w:rsidR="00551751" w:rsidRPr="000F3AFE" w:rsidRDefault="00551751" w:rsidP="00FB01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AFE">
        <w:rPr>
          <w:rFonts w:ascii="Times New Roman" w:eastAsia="Times New Roman" w:hAnsi="Times New Roman" w:cs="Times New Roman"/>
          <w:color w:val="000000"/>
          <w:sz w:val="28"/>
          <w:szCs w:val="28"/>
        </w:rPr>
        <w:t>15. Использование современных образовательных технологий в образовательном пространстве ДОУ.</w:t>
      </w:r>
    </w:p>
    <w:p w14:paraId="341362E3" w14:textId="77777777" w:rsidR="00551751" w:rsidRPr="000F3AFE" w:rsidRDefault="00551751" w:rsidP="00FB01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AFE">
        <w:rPr>
          <w:rFonts w:ascii="Times New Roman" w:eastAsia="Times New Roman" w:hAnsi="Times New Roman" w:cs="Times New Roman"/>
          <w:color w:val="000000"/>
          <w:sz w:val="28"/>
          <w:szCs w:val="28"/>
        </w:rPr>
        <w:t>16. Использование проблемного обучения в процессе проведения НОД в старшем дошкольном возрасте.</w:t>
      </w:r>
    </w:p>
    <w:p w14:paraId="66C55C34" w14:textId="77777777" w:rsidR="00551751" w:rsidRPr="000F3AFE" w:rsidRDefault="00551751" w:rsidP="00FB01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AFE">
        <w:rPr>
          <w:rFonts w:ascii="Times New Roman" w:eastAsia="Times New Roman" w:hAnsi="Times New Roman" w:cs="Times New Roman"/>
          <w:color w:val="000000"/>
          <w:sz w:val="28"/>
          <w:szCs w:val="28"/>
        </w:rPr>
        <w:t>17. Использование наглядности в процессе обучения в среднем дошкольном возрасте.</w:t>
      </w:r>
    </w:p>
    <w:p w14:paraId="3C6F2A81" w14:textId="77777777" w:rsidR="00551751" w:rsidRPr="000F3AFE" w:rsidRDefault="00551751" w:rsidP="00FB01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AFE">
        <w:rPr>
          <w:rFonts w:ascii="Times New Roman" w:eastAsia="Times New Roman" w:hAnsi="Times New Roman" w:cs="Times New Roman"/>
          <w:color w:val="000000"/>
          <w:sz w:val="28"/>
          <w:szCs w:val="28"/>
        </w:rPr>
        <w:t>18. Использование наглядных средств обучения в старшем дошкольном возрасте.</w:t>
      </w:r>
    </w:p>
    <w:p w14:paraId="0FBE7B1F" w14:textId="77777777" w:rsidR="00551751" w:rsidRPr="000F3AFE" w:rsidRDefault="00551751" w:rsidP="00FB01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AFE">
        <w:rPr>
          <w:rFonts w:ascii="Times New Roman" w:eastAsia="Times New Roman" w:hAnsi="Times New Roman" w:cs="Times New Roman"/>
          <w:color w:val="000000"/>
          <w:sz w:val="28"/>
          <w:szCs w:val="28"/>
        </w:rPr>
        <w:t>19. Моделирование как метод обучения детей старшего дошкольного возраста.</w:t>
      </w:r>
    </w:p>
    <w:p w14:paraId="19860917" w14:textId="77777777" w:rsidR="00551751" w:rsidRPr="000F3AFE" w:rsidRDefault="00551751" w:rsidP="00FB01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AFE">
        <w:rPr>
          <w:rFonts w:ascii="Times New Roman" w:eastAsia="Times New Roman" w:hAnsi="Times New Roman" w:cs="Times New Roman"/>
          <w:color w:val="000000"/>
          <w:sz w:val="28"/>
          <w:szCs w:val="28"/>
        </w:rPr>
        <w:t>20. Формирование познавательных интересов и любознательности в процессе учебной деятельности в дошкольном возрасте.</w:t>
      </w:r>
    </w:p>
    <w:p w14:paraId="46176D01" w14:textId="77777777" w:rsidR="00551751" w:rsidRPr="000F3AFE" w:rsidRDefault="00551751" w:rsidP="00FB01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AF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21. Использование развивающего обучения в процессе формирования учебной деятельности в старшем дошкольном возрасте.</w:t>
      </w:r>
    </w:p>
    <w:p w14:paraId="0BBD9B4E" w14:textId="77777777" w:rsidR="00551751" w:rsidRPr="000F3AFE" w:rsidRDefault="00551751" w:rsidP="00FB01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AFE">
        <w:rPr>
          <w:rFonts w:ascii="Times New Roman" w:eastAsia="Times New Roman" w:hAnsi="Times New Roman" w:cs="Times New Roman"/>
          <w:color w:val="000000"/>
          <w:sz w:val="28"/>
          <w:szCs w:val="28"/>
        </w:rPr>
        <w:t>22. Использование ТРИЗ в обучении детей старшего дошкольного возраста.</w:t>
      </w:r>
    </w:p>
    <w:p w14:paraId="03FBADF2" w14:textId="77777777" w:rsidR="00551751" w:rsidRPr="000F3AFE" w:rsidRDefault="00551751" w:rsidP="00FB01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AFE">
        <w:rPr>
          <w:rFonts w:ascii="Times New Roman" w:eastAsia="Times New Roman" w:hAnsi="Times New Roman" w:cs="Times New Roman"/>
          <w:color w:val="000000"/>
          <w:sz w:val="28"/>
          <w:szCs w:val="28"/>
        </w:rPr>
        <w:t>23.Формирование умственных способностей в процессе обучения дошкольников.</w:t>
      </w:r>
    </w:p>
    <w:p w14:paraId="694CCFA3" w14:textId="77777777" w:rsidR="00551751" w:rsidRPr="000F3AFE" w:rsidRDefault="00551751" w:rsidP="00FB01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AFE">
        <w:rPr>
          <w:rFonts w:ascii="Times New Roman" w:eastAsia="Times New Roman" w:hAnsi="Times New Roman" w:cs="Times New Roman"/>
          <w:color w:val="000000"/>
          <w:sz w:val="28"/>
          <w:szCs w:val="28"/>
        </w:rPr>
        <w:t>24. Педагогические условия повышения умственной работоспособности в процессе обучения детей старшего дошкольного возраста.</w:t>
      </w:r>
    </w:p>
    <w:p w14:paraId="42C69F4B" w14:textId="77777777" w:rsidR="00551751" w:rsidRPr="000F3AFE" w:rsidRDefault="00551751" w:rsidP="00FB01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AFE">
        <w:rPr>
          <w:rFonts w:ascii="Times New Roman" w:eastAsia="Times New Roman" w:hAnsi="Times New Roman" w:cs="Times New Roman"/>
          <w:color w:val="000000"/>
          <w:sz w:val="28"/>
          <w:szCs w:val="28"/>
        </w:rPr>
        <w:t>25. Формирование учебных навыков в процессе обучения старших дошкольников.</w:t>
      </w:r>
    </w:p>
    <w:p w14:paraId="58D9DC7B" w14:textId="77777777" w:rsidR="00551751" w:rsidRPr="000F3AFE" w:rsidRDefault="00551751" w:rsidP="00FB01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AFE">
        <w:rPr>
          <w:rFonts w:ascii="Times New Roman" w:eastAsia="Times New Roman" w:hAnsi="Times New Roman" w:cs="Times New Roman"/>
          <w:color w:val="000000"/>
          <w:sz w:val="28"/>
          <w:szCs w:val="28"/>
        </w:rPr>
        <w:t>26. Дидактическая игра как средство развития познавательного интереса у дошкольников.</w:t>
      </w:r>
    </w:p>
    <w:p w14:paraId="38EC4B87" w14:textId="77777777" w:rsidR="00551751" w:rsidRPr="000F3AFE" w:rsidRDefault="00551751" w:rsidP="00FB01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AFE">
        <w:rPr>
          <w:rFonts w:ascii="Times New Roman" w:eastAsia="Times New Roman" w:hAnsi="Times New Roman" w:cs="Times New Roman"/>
          <w:color w:val="000000"/>
          <w:sz w:val="28"/>
          <w:szCs w:val="28"/>
        </w:rPr>
        <w:t>27. Формирование учебных навыков у дошкольников в процессе игровой деятельности.</w:t>
      </w:r>
    </w:p>
    <w:p w14:paraId="5C1A42A6" w14:textId="77777777" w:rsidR="00551751" w:rsidRPr="000F3AFE" w:rsidRDefault="00551751" w:rsidP="00FB01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AFE">
        <w:rPr>
          <w:rFonts w:ascii="Times New Roman" w:eastAsia="Times New Roman" w:hAnsi="Times New Roman" w:cs="Times New Roman"/>
          <w:color w:val="000000"/>
          <w:sz w:val="28"/>
          <w:szCs w:val="28"/>
        </w:rPr>
        <w:t>28. Современные подходы к педагогическому просвещению родителей.</w:t>
      </w:r>
    </w:p>
    <w:p w14:paraId="767BB484" w14:textId="77777777" w:rsidR="00551751" w:rsidRPr="000F3AFE" w:rsidRDefault="00551751" w:rsidP="00FB01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AFE">
        <w:rPr>
          <w:rFonts w:ascii="Times New Roman" w:eastAsia="Times New Roman" w:hAnsi="Times New Roman" w:cs="Times New Roman"/>
          <w:color w:val="000000"/>
          <w:sz w:val="28"/>
          <w:szCs w:val="28"/>
        </w:rPr>
        <w:t>29. Педагогические условия воспитания культурно-гигиенических навыков дошкольников.</w:t>
      </w:r>
    </w:p>
    <w:p w14:paraId="02C92078" w14:textId="77777777" w:rsidR="00551751" w:rsidRPr="000F3AFE" w:rsidRDefault="00551751" w:rsidP="00FB01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AFE">
        <w:rPr>
          <w:rFonts w:ascii="Times New Roman" w:eastAsia="Times New Roman" w:hAnsi="Times New Roman" w:cs="Times New Roman"/>
          <w:color w:val="000000"/>
          <w:sz w:val="28"/>
          <w:szCs w:val="28"/>
        </w:rPr>
        <w:t>30. Воспитание гуманности у старших дошкольников на основе нравственных идеалов народной педагогики.</w:t>
      </w:r>
    </w:p>
    <w:p w14:paraId="78EF6073" w14:textId="77777777" w:rsidR="00551751" w:rsidRPr="000F3AFE" w:rsidRDefault="00551751" w:rsidP="00FB01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AFE">
        <w:rPr>
          <w:rFonts w:ascii="Times New Roman" w:eastAsia="Times New Roman" w:hAnsi="Times New Roman" w:cs="Times New Roman"/>
          <w:color w:val="000000"/>
          <w:sz w:val="28"/>
          <w:szCs w:val="28"/>
        </w:rPr>
        <w:t>31. Педагогические условия социально-нравственного воспитания детей дошкольного возраста.</w:t>
      </w:r>
    </w:p>
    <w:p w14:paraId="12541936" w14:textId="77777777" w:rsidR="00551751" w:rsidRPr="000F3AFE" w:rsidRDefault="00551751" w:rsidP="00FB01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AFE">
        <w:rPr>
          <w:rFonts w:ascii="Times New Roman" w:eastAsia="Times New Roman" w:hAnsi="Times New Roman" w:cs="Times New Roman"/>
          <w:color w:val="000000"/>
          <w:sz w:val="28"/>
          <w:szCs w:val="28"/>
        </w:rPr>
        <w:t>32. Педагогические условия организации элементарной поисковой деятельности детей старшего дошкольного возраста.</w:t>
      </w:r>
    </w:p>
    <w:p w14:paraId="3F57F9B8" w14:textId="77777777" w:rsidR="00551751" w:rsidRPr="000F3AFE" w:rsidRDefault="00551751" w:rsidP="00FB01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AFE">
        <w:rPr>
          <w:rFonts w:ascii="Times New Roman" w:eastAsia="Times New Roman" w:hAnsi="Times New Roman" w:cs="Times New Roman"/>
          <w:color w:val="000000"/>
          <w:sz w:val="28"/>
          <w:szCs w:val="28"/>
        </w:rPr>
        <w:t>33. Воспитание любви к родному городу у детей старшего дошкольного возраста.</w:t>
      </w:r>
    </w:p>
    <w:p w14:paraId="2D13DE2A" w14:textId="77777777" w:rsidR="00551751" w:rsidRPr="000F3AFE" w:rsidRDefault="00551751" w:rsidP="00FB01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AFE">
        <w:rPr>
          <w:rFonts w:ascii="Times New Roman" w:eastAsia="Times New Roman" w:hAnsi="Times New Roman" w:cs="Times New Roman"/>
          <w:color w:val="000000"/>
          <w:sz w:val="28"/>
          <w:szCs w:val="28"/>
        </w:rPr>
        <w:t>34. Интерактивные формы взаимодействия дошкольного образовательного учреждения и семьи в воспитании детей дошкольного возраста.</w:t>
      </w:r>
    </w:p>
    <w:p w14:paraId="6E3EAE52" w14:textId="77777777" w:rsidR="00551751" w:rsidRPr="000F3AFE" w:rsidRDefault="00551751" w:rsidP="00FB01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AFE">
        <w:rPr>
          <w:rFonts w:ascii="Times New Roman" w:eastAsia="Times New Roman" w:hAnsi="Times New Roman" w:cs="Times New Roman"/>
          <w:color w:val="000000"/>
          <w:sz w:val="28"/>
          <w:szCs w:val="28"/>
        </w:rPr>
        <w:t>35. Педагогические условия формирования самоконтроля в поведении детей старшего дошкольного возраста.</w:t>
      </w:r>
    </w:p>
    <w:p w14:paraId="75B28169" w14:textId="77777777" w:rsidR="00551751" w:rsidRPr="000F3AFE" w:rsidRDefault="00551751" w:rsidP="00FB01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AFE">
        <w:rPr>
          <w:rFonts w:ascii="Times New Roman" w:eastAsia="Times New Roman" w:hAnsi="Times New Roman" w:cs="Times New Roman"/>
          <w:color w:val="000000"/>
          <w:sz w:val="28"/>
          <w:szCs w:val="28"/>
        </w:rPr>
        <w:t>36. Современные подходы к организации образовательного процесса в дошкольном образовательном учреждении.</w:t>
      </w:r>
    </w:p>
    <w:p w14:paraId="5C1BA2A3" w14:textId="77777777" w:rsidR="00551751" w:rsidRPr="000F3AFE" w:rsidRDefault="00551751" w:rsidP="00FB01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AFE">
        <w:rPr>
          <w:rFonts w:ascii="Times New Roman" w:eastAsia="Times New Roman" w:hAnsi="Times New Roman" w:cs="Times New Roman"/>
          <w:color w:val="000000"/>
          <w:sz w:val="28"/>
          <w:szCs w:val="28"/>
        </w:rPr>
        <w:t>37. Организация проектной деятельности дошкольников.</w:t>
      </w:r>
    </w:p>
    <w:p w14:paraId="2B3B2D0B" w14:textId="77777777" w:rsidR="00551751" w:rsidRPr="000F3AFE" w:rsidRDefault="00551751" w:rsidP="00FB01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AFE">
        <w:rPr>
          <w:rFonts w:ascii="Times New Roman" w:eastAsia="Times New Roman" w:hAnsi="Times New Roman" w:cs="Times New Roman"/>
          <w:color w:val="000000"/>
          <w:sz w:val="28"/>
          <w:szCs w:val="28"/>
        </w:rPr>
        <w:t>38.Портфолио дошкольников как форма совместной деятельности воспитателя и детей.</w:t>
      </w:r>
    </w:p>
    <w:p w14:paraId="183BD312" w14:textId="77777777" w:rsidR="00551751" w:rsidRPr="000F3AFE" w:rsidRDefault="00551751" w:rsidP="00FB01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AFE">
        <w:rPr>
          <w:rFonts w:ascii="Times New Roman" w:eastAsia="Times New Roman" w:hAnsi="Times New Roman" w:cs="Times New Roman"/>
          <w:color w:val="000000"/>
          <w:sz w:val="28"/>
          <w:szCs w:val="28"/>
        </w:rPr>
        <w:t>39.Роль игры в воспитании и обучении детей дошкольного возраста.</w:t>
      </w:r>
    </w:p>
    <w:p w14:paraId="4A1D055F" w14:textId="77777777" w:rsidR="00551751" w:rsidRPr="000F3AFE" w:rsidRDefault="00551751" w:rsidP="00FB01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AFE">
        <w:rPr>
          <w:rFonts w:ascii="Times New Roman" w:eastAsia="Times New Roman" w:hAnsi="Times New Roman" w:cs="Times New Roman"/>
          <w:color w:val="000000"/>
          <w:sz w:val="28"/>
          <w:szCs w:val="28"/>
        </w:rPr>
        <w:t>40.Профессиональные компетенции воспитателя дошкольного образовательного учреждения.</w:t>
      </w:r>
    </w:p>
    <w:p w14:paraId="5663F151" w14:textId="77777777" w:rsidR="00551751" w:rsidRPr="000F3AFE" w:rsidRDefault="00551751" w:rsidP="00FB01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AFE">
        <w:rPr>
          <w:rFonts w:ascii="Times New Roman" w:eastAsia="Times New Roman" w:hAnsi="Times New Roman" w:cs="Times New Roman"/>
          <w:color w:val="000000"/>
          <w:sz w:val="28"/>
          <w:szCs w:val="28"/>
        </w:rPr>
        <w:t>41. Вопросы дошкольников как</w:t>
      </w:r>
      <w:r w:rsidRPr="000F3AF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0F3AF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 показатель развития познавательного интереса.</w:t>
      </w:r>
    </w:p>
    <w:p w14:paraId="532D882A" w14:textId="7E5087E9" w:rsidR="00551751" w:rsidRPr="000F3AFE" w:rsidRDefault="00FB0115" w:rsidP="00FB01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AF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</w:t>
      </w:r>
      <w:r w:rsidR="00551751" w:rsidRPr="000F3AFE">
        <w:rPr>
          <w:rFonts w:ascii="Times New Roman" w:eastAsia="Times New Roman" w:hAnsi="Times New Roman" w:cs="Times New Roman"/>
          <w:color w:val="000000"/>
          <w:sz w:val="28"/>
          <w:szCs w:val="28"/>
        </w:rPr>
        <w:t>2. Этические беседы как средство воспитания нравственных чувств у старших дошкольников.</w:t>
      </w:r>
    </w:p>
    <w:p w14:paraId="14CDA800" w14:textId="77777777" w:rsidR="00551751" w:rsidRPr="000F3AFE" w:rsidRDefault="00551751" w:rsidP="00FB01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AFE">
        <w:rPr>
          <w:rFonts w:ascii="Times New Roman" w:eastAsia="Times New Roman" w:hAnsi="Times New Roman" w:cs="Times New Roman"/>
          <w:color w:val="000000"/>
          <w:sz w:val="28"/>
          <w:szCs w:val="28"/>
        </w:rPr>
        <w:t>43.Духовно-нравственное воспитание детей дошкольного возраста</w:t>
      </w:r>
    </w:p>
    <w:p w14:paraId="30B2BB54" w14:textId="77777777" w:rsidR="00551751" w:rsidRPr="000F3AFE" w:rsidRDefault="00551751" w:rsidP="00FB01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AFE">
        <w:rPr>
          <w:rFonts w:ascii="Times New Roman" w:eastAsia="Times New Roman" w:hAnsi="Times New Roman" w:cs="Times New Roman"/>
          <w:color w:val="000000"/>
          <w:sz w:val="28"/>
          <w:szCs w:val="28"/>
        </w:rPr>
        <w:t>44. Психолого-педагогические особенности обучения детей раннего возраста.</w:t>
      </w:r>
    </w:p>
    <w:p w14:paraId="53C94940" w14:textId="77777777" w:rsidR="00551751" w:rsidRPr="000F3AFE" w:rsidRDefault="00551751" w:rsidP="00FB01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A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45. Использование </w:t>
      </w:r>
      <w:proofErr w:type="spellStart"/>
      <w:r w:rsidRPr="000F3AFE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0F3A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технологий в дошкольном образовательном учреждении.</w:t>
      </w:r>
    </w:p>
    <w:p w14:paraId="6C0BFDE1" w14:textId="77777777" w:rsidR="00551751" w:rsidRPr="000F3AFE" w:rsidRDefault="00551751" w:rsidP="00FB01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AFE">
        <w:rPr>
          <w:rFonts w:ascii="Times New Roman" w:eastAsia="Times New Roman" w:hAnsi="Times New Roman" w:cs="Times New Roman"/>
          <w:color w:val="000000"/>
          <w:sz w:val="28"/>
          <w:szCs w:val="28"/>
        </w:rPr>
        <w:t>46. Использование элементов современных игровых технологий в дошкольном образовательном учреждении.</w:t>
      </w:r>
    </w:p>
    <w:p w14:paraId="23179494" w14:textId="77777777" w:rsidR="00551751" w:rsidRPr="000F3AFE" w:rsidRDefault="00551751" w:rsidP="00FB01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AFE">
        <w:rPr>
          <w:rFonts w:ascii="Times New Roman" w:eastAsia="Times New Roman" w:hAnsi="Times New Roman" w:cs="Times New Roman"/>
          <w:color w:val="000000"/>
          <w:sz w:val="28"/>
          <w:szCs w:val="28"/>
        </w:rPr>
        <w:t>47.  Развитие коммуникативных компетенций у детей старшего дошкольного возраста.</w:t>
      </w:r>
    </w:p>
    <w:p w14:paraId="5AABC4B6" w14:textId="5C5C5C6B" w:rsidR="00551751" w:rsidRPr="000F3AFE" w:rsidRDefault="00551751" w:rsidP="00FB01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AFE">
        <w:rPr>
          <w:rFonts w:ascii="Times New Roman" w:eastAsia="Times New Roman" w:hAnsi="Times New Roman" w:cs="Times New Roman"/>
          <w:color w:val="000000"/>
          <w:sz w:val="28"/>
          <w:szCs w:val="28"/>
        </w:rPr>
        <w:t>48.Моделирование образовательного процесса ДОО в соответствии</w:t>
      </w:r>
      <w:r w:rsidR="00FB0115" w:rsidRPr="000F3A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ФГОС.</w:t>
      </w:r>
    </w:p>
    <w:p w14:paraId="2A5FCAA2" w14:textId="72A392A9" w:rsidR="00551751" w:rsidRPr="000F3AFE" w:rsidRDefault="00551751" w:rsidP="00FB01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AFE">
        <w:rPr>
          <w:rFonts w:ascii="Times New Roman" w:eastAsia="Times New Roman" w:hAnsi="Times New Roman" w:cs="Times New Roman"/>
          <w:color w:val="000000"/>
          <w:sz w:val="28"/>
          <w:szCs w:val="28"/>
        </w:rPr>
        <w:t>49. Сущность организации образовательной деятельности</w:t>
      </w:r>
      <w:r w:rsidR="00FB0115" w:rsidRPr="000F3A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3AFE">
        <w:rPr>
          <w:rFonts w:ascii="Times New Roman" w:eastAsia="Times New Roman" w:hAnsi="Times New Roman" w:cs="Times New Roman"/>
          <w:color w:val="000000"/>
          <w:sz w:val="28"/>
          <w:szCs w:val="28"/>
        </w:rPr>
        <w:t>в ДОО:</w:t>
      </w:r>
    </w:p>
    <w:p w14:paraId="37ED7AF9" w14:textId="77777777" w:rsidR="00551751" w:rsidRPr="000F3AFE" w:rsidRDefault="00551751" w:rsidP="00FB01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AFE">
        <w:rPr>
          <w:rFonts w:ascii="Times New Roman" w:eastAsia="Times New Roman" w:hAnsi="Times New Roman" w:cs="Times New Roman"/>
          <w:color w:val="000000"/>
          <w:sz w:val="28"/>
          <w:szCs w:val="28"/>
        </w:rPr>
        <w:t>50. Методические основы организации обучения:</w:t>
      </w:r>
    </w:p>
    <w:p w14:paraId="2C937F4B" w14:textId="77777777" w:rsidR="00551751" w:rsidRPr="000F3AFE" w:rsidRDefault="00551751" w:rsidP="00FB01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AFE">
        <w:rPr>
          <w:rFonts w:ascii="Times New Roman" w:eastAsia="Times New Roman" w:hAnsi="Times New Roman" w:cs="Times New Roman"/>
          <w:color w:val="000000"/>
          <w:sz w:val="28"/>
          <w:szCs w:val="28"/>
        </w:rPr>
        <w:t>51.Педагогические требования к организации обучения на занятиях в ДОО, при проведении экскурсий и наблюдений</w:t>
      </w:r>
    </w:p>
    <w:p w14:paraId="31873C1C" w14:textId="77777777" w:rsidR="00551751" w:rsidRPr="000F3AFE" w:rsidRDefault="00551751" w:rsidP="00FB01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AFE">
        <w:rPr>
          <w:rFonts w:ascii="Times New Roman" w:eastAsia="Times New Roman" w:hAnsi="Times New Roman" w:cs="Times New Roman"/>
          <w:color w:val="000000"/>
          <w:sz w:val="28"/>
          <w:szCs w:val="28"/>
        </w:rPr>
        <w:t>52.Организация образовательного процесса с детьми дошкольного возраста, имеющими трудности в обучении</w:t>
      </w:r>
    </w:p>
    <w:p w14:paraId="2C19CC2C" w14:textId="77777777" w:rsidR="00551751" w:rsidRPr="000F3AFE" w:rsidRDefault="00551751" w:rsidP="00FB01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AFE">
        <w:rPr>
          <w:rFonts w:ascii="Times New Roman" w:eastAsia="Times New Roman" w:hAnsi="Times New Roman" w:cs="Times New Roman"/>
          <w:color w:val="000000"/>
          <w:sz w:val="28"/>
          <w:szCs w:val="28"/>
        </w:rPr>
        <w:t>53.Способы работы с одаренными детьми</w:t>
      </w:r>
    </w:p>
    <w:p w14:paraId="74BA9131" w14:textId="77777777" w:rsidR="00551751" w:rsidRPr="000F3AFE" w:rsidRDefault="00551751" w:rsidP="00FB01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AFE">
        <w:rPr>
          <w:rFonts w:ascii="Times New Roman" w:eastAsia="Times New Roman" w:hAnsi="Times New Roman" w:cs="Times New Roman"/>
          <w:color w:val="000000"/>
          <w:sz w:val="28"/>
          <w:szCs w:val="28"/>
        </w:rPr>
        <w:t>54. Преемственность в работе ДОО и школы.</w:t>
      </w:r>
    </w:p>
    <w:p w14:paraId="34610381" w14:textId="77777777" w:rsidR="00551751" w:rsidRPr="000F3AFE" w:rsidRDefault="00551751" w:rsidP="00FB01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A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55. Причины проявления негативных форм поведения детей дошкольного возраста, методы их предупреждения и преодоления. </w:t>
      </w:r>
    </w:p>
    <w:p w14:paraId="08D04BB3" w14:textId="77777777" w:rsidR="00551751" w:rsidRPr="000F3AFE" w:rsidRDefault="00551751" w:rsidP="00FB01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A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56. Детские объединения и их значение в воспитании детей дошкольного возраста. </w:t>
      </w:r>
    </w:p>
    <w:p w14:paraId="39F4D1B8" w14:textId="77777777" w:rsidR="00551751" w:rsidRPr="000F3AFE" w:rsidRDefault="00551751" w:rsidP="00FB01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A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57. Общение как важнейшее условие развития речи детей. </w:t>
      </w:r>
    </w:p>
    <w:p w14:paraId="001E4276" w14:textId="68E1285E" w:rsidR="00551751" w:rsidRPr="000F3AFE" w:rsidRDefault="00551751" w:rsidP="00FB01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AFE">
        <w:rPr>
          <w:rFonts w:ascii="Times New Roman" w:eastAsia="Times New Roman" w:hAnsi="Times New Roman" w:cs="Times New Roman"/>
          <w:color w:val="000000"/>
          <w:sz w:val="28"/>
          <w:szCs w:val="28"/>
        </w:rPr>
        <w:t>58.</w:t>
      </w:r>
      <w:r w:rsidRPr="000F3AFE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Pr="000F3AF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детей составлению описательных рассказов с использованием моделирования</w:t>
      </w:r>
      <w:r w:rsidR="00FB0115" w:rsidRPr="000F3AF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3E84857" w14:textId="75200809" w:rsidR="00551751" w:rsidRPr="000F3AFE" w:rsidRDefault="00551751" w:rsidP="00FB01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AFE">
        <w:rPr>
          <w:rFonts w:ascii="Times New Roman" w:eastAsia="Times New Roman" w:hAnsi="Times New Roman" w:cs="Times New Roman"/>
          <w:color w:val="000000"/>
          <w:sz w:val="28"/>
          <w:szCs w:val="28"/>
        </w:rPr>
        <w:t>59.</w:t>
      </w:r>
      <w:r w:rsidRPr="000F3AFE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="0070086E" w:rsidRPr="000F3AFE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Пальчиковые игры</w:t>
      </w:r>
      <w:r w:rsidRPr="000F3A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</w:t>
      </w:r>
      <w:r w:rsidR="00FB0115" w:rsidRPr="000F3AFE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средство развития</w:t>
      </w:r>
      <w:r w:rsidRPr="000F3A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мелкой </w:t>
      </w:r>
      <w:r w:rsidR="00FB0115" w:rsidRPr="000F3AFE">
        <w:rPr>
          <w:rFonts w:ascii="Times New Roman" w:eastAsia="Times New Roman" w:hAnsi="Times New Roman" w:cs="Times New Roman"/>
          <w:color w:val="000000"/>
          <w:sz w:val="28"/>
          <w:szCs w:val="28"/>
        </w:rPr>
        <w:t>моторики у</w:t>
      </w:r>
      <w:r w:rsidRPr="000F3A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 </w:t>
      </w:r>
      <w:r w:rsidR="00FB0115" w:rsidRPr="000F3AFE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дошкольного возраста.</w:t>
      </w:r>
    </w:p>
    <w:p w14:paraId="212BF02D" w14:textId="20D69BF5" w:rsidR="00551751" w:rsidRPr="000F3AFE" w:rsidRDefault="00551751" w:rsidP="00FB01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AFE">
        <w:rPr>
          <w:rFonts w:ascii="Times New Roman" w:eastAsia="Times New Roman" w:hAnsi="Times New Roman" w:cs="Times New Roman"/>
          <w:color w:val="000000"/>
          <w:sz w:val="28"/>
          <w:szCs w:val="28"/>
        </w:rPr>
        <w:t>60.</w:t>
      </w:r>
      <w:r w:rsidRPr="000F3AFE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Pr="000F3AF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коммуникативных навыков детей старшего дошкольного возраста</w:t>
      </w:r>
      <w:r w:rsidR="00FB0115" w:rsidRPr="000F3AF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DA9A38C" w14:textId="6429B881" w:rsidR="00551751" w:rsidRPr="000F3AFE" w:rsidRDefault="00551751" w:rsidP="00FB01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AFE">
        <w:rPr>
          <w:rFonts w:ascii="Times New Roman" w:eastAsia="Times New Roman" w:hAnsi="Times New Roman" w:cs="Times New Roman"/>
          <w:color w:val="000000"/>
          <w:sz w:val="28"/>
          <w:szCs w:val="28"/>
        </w:rPr>
        <w:t>61.</w:t>
      </w:r>
      <w:r w:rsidRPr="000F3AFE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Pr="000F3AF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творческих способностей детей старшего дошкольного возраста</w:t>
      </w:r>
      <w:r w:rsidR="00FB0115" w:rsidRPr="000F3AF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FF40A59" w14:textId="2F98170A" w:rsidR="00551751" w:rsidRPr="000F3AFE" w:rsidRDefault="00551751" w:rsidP="00FB01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AFE">
        <w:rPr>
          <w:rFonts w:ascii="Times New Roman" w:eastAsia="Times New Roman" w:hAnsi="Times New Roman" w:cs="Times New Roman"/>
          <w:color w:val="000000"/>
          <w:sz w:val="28"/>
          <w:szCs w:val="28"/>
        </w:rPr>
        <w:t>62.Экспериментирование и опыты как средство развития у детей интереса к исследовательской деятельности</w:t>
      </w:r>
      <w:r w:rsidR="00FB0115" w:rsidRPr="000F3AF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C60015B" w14:textId="3BC60D46" w:rsidR="00A82599" w:rsidRPr="000F3AFE" w:rsidRDefault="00A82599" w:rsidP="00571BFC">
      <w:pPr>
        <w:pStyle w:val="a7"/>
        <w:tabs>
          <w:tab w:val="left" w:pos="567"/>
        </w:tabs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7F80A46" w14:textId="77777777" w:rsidR="00A82599" w:rsidRPr="000F3AFE" w:rsidRDefault="00A82599">
      <w:pPr>
        <w:spacing w:after="160" w:line="259" w:lineRule="auto"/>
        <w:rPr>
          <w:rFonts w:ascii="Times New Roman" w:hAnsi="Times New Roman" w:cs="Times New Roman"/>
          <w:bCs/>
          <w:sz w:val="28"/>
          <w:szCs w:val="28"/>
        </w:rPr>
      </w:pPr>
      <w:r w:rsidRPr="000F3AFE">
        <w:rPr>
          <w:rFonts w:ascii="Times New Roman" w:hAnsi="Times New Roman" w:cs="Times New Roman"/>
          <w:bCs/>
          <w:sz w:val="28"/>
          <w:szCs w:val="28"/>
        </w:rPr>
        <w:br w:type="page"/>
      </w:r>
    </w:p>
    <w:p w14:paraId="5CE19A6D" w14:textId="70B2E4A7" w:rsidR="00A82599" w:rsidRPr="000F3AFE" w:rsidRDefault="00A82599" w:rsidP="00A82599">
      <w:pPr>
        <w:jc w:val="right"/>
        <w:rPr>
          <w:rFonts w:ascii="Times New Roman" w:hAnsi="Times New Roman" w:cs="Times New Roman"/>
          <w:b/>
          <w:iCs/>
          <w:spacing w:val="-5"/>
          <w:sz w:val="28"/>
          <w:szCs w:val="28"/>
        </w:rPr>
      </w:pPr>
      <w:r w:rsidRPr="000F3A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                               </w:t>
      </w:r>
      <w:r w:rsidR="000F3AFE" w:rsidRPr="000F3AFE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14:paraId="23B0C414" w14:textId="77777777" w:rsidR="00A82599" w:rsidRPr="000F3AFE" w:rsidRDefault="00A82599" w:rsidP="00A825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3AFE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</w:t>
      </w:r>
      <w:r w:rsidRPr="000F3A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Pr="000F3A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0F3A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Основные источники</w:t>
      </w:r>
    </w:p>
    <w:p w14:paraId="6022130E" w14:textId="77777777" w:rsidR="00551751" w:rsidRPr="000F3AFE" w:rsidRDefault="00551751" w:rsidP="0070086E">
      <w:pPr>
        <w:numPr>
          <w:ilvl w:val="0"/>
          <w:numId w:val="44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Абраухова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В. В. Дошкольная педагогика. Воспитание и развитие детей в ДОО / В. В. </w:t>
      </w: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Абраухова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. – Москва-</w:t>
      </w:r>
      <w:proofErr w:type="gramStart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Берлин :</w:t>
      </w:r>
      <w:proofErr w:type="gramEnd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Директ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-Медиа, 2020. – 117 с.</w:t>
      </w:r>
    </w:p>
    <w:p w14:paraId="1641F307" w14:textId="77777777" w:rsidR="00551751" w:rsidRPr="000F3AFE" w:rsidRDefault="00551751" w:rsidP="0070086E">
      <w:pPr>
        <w:numPr>
          <w:ilvl w:val="0"/>
          <w:numId w:val="44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Адаева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Д. Н. Организация работы педагога с одаренными детьми / Д. Н. </w:t>
      </w: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Адаева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// Проблемы преемственности в обучении русскому языку в условиях </w:t>
      </w:r>
      <w:proofErr w:type="gramStart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билингвизма :</w:t>
      </w:r>
      <w:proofErr w:type="gramEnd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Сборник материалов Всероссийской научно-практической конференции, Грозный, 29 апреля 2020 года. – Грозный: Чеченский государственный педагогический университет, 2020. – С. 8-14.</w:t>
      </w:r>
    </w:p>
    <w:p w14:paraId="7B151F71" w14:textId="77777777" w:rsidR="00551751" w:rsidRPr="000F3AFE" w:rsidRDefault="00551751" w:rsidP="0070086E">
      <w:pPr>
        <w:numPr>
          <w:ilvl w:val="0"/>
          <w:numId w:val="44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Акулова, Т. А. Актуальность вопроса формирования целостной картины мира у детей старшего дошкольного возраста / Т. А. Акулова // Психология и педагогика дошкольного и начального общего образования: преемственность и </w:t>
      </w:r>
      <w:proofErr w:type="gramStart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новаторство :</w:t>
      </w:r>
      <w:proofErr w:type="gramEnd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Сборник научно-методических статей. – </w:t>
      </w:r>
      <w:proofErr w:type="gramStart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Челябинск :</w:t>
      </w:r>
      <w:proofErr w:type="gramEnd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Издательский центр «Титул», 2020. – С. 12-16.</w:t>
      </w:r>
    </w:p>
    <w:p w14:paraId="74643253" w14:textId="77777777" w:rsidR="00551751" w:rsidRPr="000F3AFE" w:rsidRDefault="00551751" w:rsidP="0070086E">
      <w:pPr>
        <w:numPr>
          <w:ilvl w:val="0"/>
          <w:numId w:val="44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Алексеева, Е. Е. Психологические проблемы детей дошкольного </w:t>
      </w:r>
      <w:proofErr w:type="gramStart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возраста :</w:t>
      </w:r>
      <w:proofErr w:type="gramEnd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учебник и практикум для среднего профессионального образования / Е. Е. Алексеева. – 2-е изд., </w:t>
      </w: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испр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и доп. – </w:t>
      </w:r>
      <w:proofErr w:type="gramStart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Москва :</w:t>
      </w:r>
      <w:proofErr w:type="gramEnd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Издательство </w:t>
      </w: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Юрайт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, 2021. – 195 с.</w:t>
      </w:r>
    </w:p>
    <w:p w14:paraId="42EB9928" w14:textId="77777777" w:rsidR="00551751" w:rsidRPr="000F3AFE" w:rsidRDefault="00551751" w:rsidP="0070086E">
      <w:pPr>
        <w:numPr>
          <w:ilvl w:val="0"/>
          <w:numId w:val="44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Блонский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, П. П. Педология / П. П. </w:t>
      </w: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Блонский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 – 2-е изд., стер. – </w:t>
      </w:r>
      <w:proofErr w:type="gramStart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Москва :</w:t>
      </w:r>
      <w:proofErr w:type="gramEnd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Издательство </w:t>
      </w: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Юрайт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, 2021. – 315 с.</w:t>
      </w:r>
    </w:p>
    <w:p w14:paraId="635F68DF" w14:textId="77777777" w:rsidR="00551751" w:rsidRPr="000F3AFE" w:rsidRDefault="00551751" w:rsidP="0070086E">
      <w:pPr>
        <w:numPr>
          <w:ilvl w:val="0"/>
          <w:numId w:val="44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Болотина, Л. Р. Дошкольная </w:t>
      </w:r>
      <w:proofErr w:type="gramStart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педагогика :</w:t>
      </w:r>
      <w:proofErr w:type="gramEnd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учебное пособие для вузов / Л. Р. Болотина, Т. С. Комарова, С. П. Баранов. – 2-е изд., </w:t>
      </w: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перераб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и доп. – </w:t>
      </w:r>
      <w:proofErr w:type="gramStart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Москва :</w:t>
      </w:r>
      <w:proofErr w:type="gramEnd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Издательство </w:t>
      </w: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Юрайт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, 2021. – 218 с.</w:t>
      </w:r>
    </w:p>
    <w:p w14:paraId="5E472EF1" w14:textId="77777777" w:rsidR="00551751" w:rsidRPr="000F3AFE" w:rsidRDefault="00551751" w:rsidP="0070086E">
      <w:pPr>
        <w:numPr>
          <w:ilvl w:val="0"/>
          <w:numId w:val="44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Вологдина, И. В. Проблема социализации и социального развития детей дошкольного возраста в отечественной и зарубежной психологии и педагогике / И. В. Вологдина // Актуальные проблемы теории и практики психологических, психолого-педагогических и педагогических исследований : Сборник трудов Международной научно-практической конференции «XV </w:t>
      </w: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Левитовские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чтения»: в 3-х томах, Москва, 15–16 апреля 2020 года / Министерство образования Московской области; Государственное образовательное учреждение высшего образования Московской области Московский государственный областной университет, Факультет психологии. – Москва: Издательство «Перо», 2020. – С. 90-98.</w:t>
      </w:r>
    </w:p>
    <w:p w14:paraId="6BE0BE06" w14:textId="77777777" w:rsidR="00551751" w:rsidRPr="000F3AFE" w:rsidRDefault="00551751" w:rsidP="0070086E">
      <w:pPr>
        <w:numPr>
          <w:ilvl w:val="0"/>
          <w:numId w:val="44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Вольвач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О. В. Эмоциональное развитие в дошкольном возрасте / О. В. </w:t>
      </w: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Вольвач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// Наука и образование: проблемы и </w:t>
      </w:r>
      <w:proofErr w:type="gramStart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перспективы :</w:t>
      </w:r>
      <w:proofErr w:type="gramEnd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Материалы XXII Международной научно-практической конференции молодых ученых и студентов. Электронный ресурс, Бийск, 30 апреля 2020 года. – Бийск: Алтайский государственный гуманитарно-педагогический университет имени В.М. Шукшина, 2020. – С. 112-116.</w:t>
      </w:r>
    </w:p>
    <w:p w14:paraId="27E6CA4B" w14:textId="77777777" w:rsidR="00551751" w:rsidRPr="000F3AFE" w:rsidRDefault="00551751" w:rsidP="0070086E">
      <w:pPr>
        <w:numPr>
          <w:ilvl w:val="0"/>
          <w:numId w:val="44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Габова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М. А. Дошкольная педагогика. Развитие пространственного мышления и графических </w:t>
      </w:r>
      <w:proofErr w:type="gramStart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умений :</w:t>
      </w:r>
      <w:proofErr w:type="gramEnd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учебное пособие для вузов / М. А. </w:t>
      </w: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Габова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 – 2-е изд., </w:t>
      </w: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испр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и доп. – </w:t>
      </w:r>
      <w:proofErr w:type="gramStart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Москва :</w:t>
      </w:r>
      <w:proofErr w:type="gramEnd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Издательство </w:t>
      </w: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Юрайт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, 2021. – 151 с.</w:t>
      </w:r>
    </w:p>
    <w:p w14:paraId="5BEB581E" w14:textId="77777777" w:rsidR="00551751" w:rsidRPr="000F3AFE" w:rsidRDefault="00551751" w:rsidP="0070086E">
      <w:pPr>
        <w:numPr>
          <w:ilvl w:val="0"/>
          <w:numId w:val="44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Галигузова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Л. Н. Дошкольная </w:t>
      </w:r>
      <w:proofErr w:type="gramStart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педагогика :</w:t>
      </w:r>
      <w:proofErr w:type="gramEnd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учебник и практикум для вузов / Л. Н. </w:t>
      </w: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Галигузова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С. Ю. Мещерякова-Замогильная. – 2-е изд., </w:t>
      </w: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испр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и доп. – </w:t>
      </w:r>
      <w:proofErr w:type="gramStart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Москва :</w:t>
      </w:r>
      <w:proofErr w:type="gramEnd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Издательство </w:t>
      </w: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Юрайт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, 2021. – 253 с.</w:t>
      </w:r>
    </w:p>
    <w:p w14:paraId="6EA04B91" w14:textId="77777777" w:rsidR="00551751" w:rsidRPr="000F3AFE" w:rsidRDefault="00551751" w:rsidP="0070086E">
      <w:pPr>
        <w:numPr>
          <w:ilvl w:val="0"/>
          <w:numId w:val="44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Горбунова, О. И. Роль инновации в современной дошкольной педагогике / О. И. Горбунова // Роль инноваций в трансформации и устойчивом развитии современной </w:t>
      </w:r>
      <w:proofErr w:type="gramStart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науки :</w:t>
      </w:r>
      <w:proofErr w:type="gramEnd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сборник статей по итогам Международной научно-практической конференции, Омск, 03 июня 2020 года. – Стерлитамак: Общество с ограниченной ответственностью «Агентство международных исследований», 2020. – С. 38-40.</w:t>
      </w:r>
    </w:p>
    <w:p w14:paraId="167FDD42" w14:textId="77777777" w:rsidR="00551751" w:rsidRPr="000F3AFE" w:rsidRDefault="00551751" w:rsidP="0070086E">
      <w:pPr>
        <w:numPr>
          <w:ilvl w:val="0"/>
          <w:numId w:val="44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Дошкольная педагогика. Эстетическое воспитание и </w:t>
      </w:r>
      <w:proofErr w:type="gramStart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 :</w:t>
      </w:r>
      <w:proofErr w:type="gramEnd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учебник и практикум для вузов / Е. А. Дубровская [и др.] ; под редакцией Е. А. Дубровской, С. А. Козловой. – 2-е изд., </w:t>
      </w: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испр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и доп. – </w:t>
      </w:r>
      <w:proofErr w:type="gramStart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Москва :</w:t>
      </w:r>
      <w:proofErr w:type="gramEnd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Издательство </w:t>
      </w: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Юрайт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, 2021. – 179 с.</w:t>
      </w:r>
    </w:p>
    <w:p w14:paraId="4257EFE3" w14:textId="77777777" w:rsidR="00551751" w:rsidRPr="000F3AFE" w:rsidRDefault="00551751" w:rsidP="0070086E">
      <w:pPr>
        <w:numPr>
          <w:ilvl w:val="0"/>
          <w:numId w:val="44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Дошкольное образование. Практикум по дисциплинам профессионального учебного </w:t>
      </w:r>
      <w:proofErr w:type="gramStart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цикла :</w:t>
      </w:r>
      <w:proofErr w:type="gramEnd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учебное пособие для вузов / О. М. </w:t>
      </w: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Газина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[и др.] ; под редакцией О. М. </w:t>
      </w: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Газиной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В. И. Яшиной. – 2-е изд., </w:t>
      </w: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испр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и доп. – </w:t>
      </w:r>
      <w:proofErr w:type="gramStart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Москва :</w:t>
      </w:r>
      <w:proofErr w:type="gramEnd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Издательство </w:t>
      </w: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Юрайт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, 2021. – 111 с.</w:t>
      </w:r>
    </w:p>
    <w:p w14:paraId="429AB92C" w14:textId="77777777" w:rsidR="00551751" w:rsidRPr="000F3AFE" w:rsidRDefault="00551751" w:rsidP="0070086E">
      <w:pPr>
        <w:numPr>
          <w:ilvl w:val="0"/>
          <w:numId w:val="44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Ежкова, Н. С. Дошкольная </w:t>
      </w:r>
      <w:proofErr w:type="gramStart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педагогика :</w:t>
      </w:r>
      <w:proofErr w:type="gramEnd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учебное пособие для вузов / Н. С. Ежкова. – </w:t>
      </w:r>
      <w:proofErr w:type="gramStart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Москва :</w:t>
      </w:r>
      <w:proofErr w:type="gramEnd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Издательство </w:t>
      </w: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Юрайт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, 2021. – 183 с.</w:t>
      </w:r>
    </w:p>
    <w:p w14:paraId="44BEA16E" w14:textId="77777777" w:rsidR="00551751" w:rsidRPr="000F3AFE" w:rsidRDefault="00551751" w:rsidP="0070086E">
      <w:pPr>
        <w:numPr>
          <w:ilvl w:val="0"/>
          <w:numId w:val="44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Жарова, Е. В. Педагогические средства развития речи детей дошкольного возраста / Е. В. Жарова // Актуальные проблемы специального </w:t>
      </w:r>
      <w:proofErr w:type="gramStart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образования :</w:t>
      </w:r>
      <w:proofErr w:type="gramEnd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Сборник научных трудов. – </w:t>
      </w:r>
      <w:proofErr w:type="gramStart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Тверь :</w:t>
      </w:r>
      <w:proofErr w:type="gramEnd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Общество с ограниченной ответственностью «Психолого-педагогическая академия», 2020. – С. 38-43.</w:t>
      </w:r>
    </w:p>
    <w:p w14:paraId="6043C7A2" w14:textId="77777777" w:rsidR="00551751" w:rsidRPr="000F3AFE" w:rsidRDefault="00551751" w:rsidP="0070086E">
      <w:pPr>
        <w:numPr>
          <w:ilvl w:val="0"/>
          <w:numId w:val="44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Завьялова, Т. П. Теоретические и методические основы организации различных видов деятельности детей. Туризм в детском </w:t>
      </w:r>
      <w:proofErr w:type="gramStart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саду :</w:t>
      </w:r>
      <w:proofErr w:type="gramEnd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учебное пособие для среднего профессионального образования / Т. П. Завьялова. – 2-е изд., </w:t>
      </w: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испр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и доп. – </w:t>
      </w:r>
      <w:proofErr w:type="gramStart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Москва :</w:t>
      </w:r>
      <w:proofErr w:type="gramEnd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Издательство </w:t>
      </w: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Юрайт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, 2021. – 228 с.</w:t>
      </w:r>
    </w:p>
    <w:p w14:paraId="234E876B" w14:textId="77777777" w:rsidR="00551751" w:rsidRPr="000F3AFE" w:rsidRDefault="00551751" w:rsidP="0070086E">
      <w:pPr>
        <w:numPr>
          <w:ilvl w:val="0"/>
          <w:numId w:val="44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Зацепина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М. Б. Организация досуговой деятельности в дошкольном образовательном </w:t>
      </w:r>
      <w:proofErr w:type="gramStart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учреждении :</w:t>
      </w:r>
      <w:proofErr w:type="gramEnd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учебное пособие для вузов / М. Б. </w:t>
      </w: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Зацепина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 – 2-е изд., </w:t>
      </w: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испр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и доп. – </w:t>
      </w:r>
      <w:proofErr w:type="gramStart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Москва :</w:t>
      </w:r>
      <w:proofErr w:type="gramEnd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Издательство </w:t>
      </w: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Юрайт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, 2021. – 149 с.</w:t>
      </w:r>
    </w:p>
    <w:p w14:paraId="16ADC720" w14:textId="77777777" w:rsidR="00551751" w:rsidRPr="000F3AFE" w:rsidRDefault="00551751" w:rsidP="0070086E">
      <w:pPr>
        <w:numPr>
          <w:ilvl w:val="0"/>
          <w:numId w:val="44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вопросу о формировании творческих способностей у детей дошкольного возраста / И. А. Яковлева, Т. В. </w:t>
      </w: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Вишневецкая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М. Н. </w:t>
      </w: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Сидорчук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Е. И. </w:t>
      </w: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Жульева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// Новые информационные технологии как основа эффективного инновационного </w:t>
      </w:r>
      <w:proofErr w:type="gramStart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развития :</w:t>
      </w:r>
      <w:proofErr w:type="gramEnd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сборник статей Международной научно-практической конференции, Екатеринбург, 14 января 2020 года. – Екатеринбург: Общество с ограниченной ответственностью «ОМЕГА САЙНС», 2020. – С. 172-177.</w:t>
      </w:r>
    </w:p>
    <w:p w14:paraId="23BCD365" w14:textId="77777777" w:rsidR="00551751" w:rsidRPr="000F3AFE" w:rsidRDefault="00551751" w:rsidP="0070086E">
      <w:pPr>
        <w:numPr>
          <w:ilvl w:val="0"/>
          <w:numId w:val="44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Козлова, С. А. Педагогика предметной деятельности детей раннего и дошкольного возраста / С. А. Козлова, А. Ш. </w:t>
      </w: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Шахманова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// Дошкольник. Методика и практика воспитания и обучения. – 2020. – № 2. – С. 4-9.</w:t>
      </w:r>
    </w:p>
    <w:p w14:paraId="1E068915" w14:textId="77777777" w:rsidR="00551751" w:rsidRPr="000F3AFE" w:rsidRDefault="00551751" w:rsidP="0070086E">
      <w:pPr>
        <w:numPr>
          <w:ilvl w:val="0"/>
          <w:numId w:val="44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Козлова, С. А. Теоретические основы дошкольного образования. Образовательные программы для детей дошкольного </w:t>
      </w:r>
      <w:proofErr w:type="gramStart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возраста :</w:t>
      </w:r>
      <w:proofErr w:type="gramEnd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учебник и практикум для среднего профессионального образования / С. А. Козлова, Н. П. Флегонтова. – </w:t>
      </w:r>
      <w:proofErr w:type="gramStart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Москва :</w:t>
      </w:r>
      <w:proofErr w:type="gramEnd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Издательство </w:t>
      </w: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Юрайт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, 2021. – 202 с.</w:t>
      </w:r>
    </w:p>
    <w:p w14:paraId="7BC5B7BA" w14:textId="77777777" w:rsidR="00551751" w:rsidRPr="000F3AFE" w:rsidRDefault="00551751" w:rsidP="0070086E">
      <w:pPr>
        <w:numPr>
          <w:ilvl w:val="0"/>
          <w:numId w:val="44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Комарова, Т. С. Дошкольная педагогика. Коллективное творчество </w:t>
      </w:r>
      <w:proofErr w:type="gramStart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детей :</w:t>
      </w:r>
      <w:proofErr w:type="gramEnd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учебное пособие для среднего профессионального образования / Т. С. Комарова, А. И. Савенков. – 2-е изд., </w:t>
      </w: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испр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и доп. – </w:t>
      </w:r>
      <w:proofErr w:type="gramStart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Москва :</w:t>
      </w:r>
      <w:proofErr w:type="gramEnd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Издательство </w:t>
      </w: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Юрайт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, 2021. – 96 с.</w:t>
      </w:r>
    </w:p>
    <w:p w14:paraId="6B265740" w14:textId="77777777" w:rsidR="00551751" w:rsidRPr="000F3AFE" w:rsidRDefault="00551751" w:rsidP="0070086E">
      <w:pPr>
        <w:numPr>
          <w:ilvl w:val="0"/>
          <w:numId w:val="44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Кондратьева, Н. Л. Педагогика Марии </w:t>
      </w: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Монтессори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отечественном дошкольном образовании / Н. Л. Кондратьева, Е. С. </w:t>
      </w: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Рычагова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// Педагогика </w:t>
      </w: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Монтессори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современной </w:t>
      </w:r>
      <w:proofErr w:type="gramStart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России :</w:t>
      </w:r>
      <w:proofErr w:type="gramEnd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Сборник статей к 150-летию со дня рождения Марии </w:t>
      </w: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Монтессори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/ Под общей редакцией К.Е. </w:t>
      </w: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Сумнительного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– </w:t>
      </w:r>
      <w:proofErr w:type="gramStart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Москва :</w:t>
      </w:r>
      <w:proofErr w:type="gramEnd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Московский педагогический государственный университет, 2020. – С. 8-25.</w:t>
      </w:r>
    </w:p>
    <w:p w14:paraId="38EE15AE" w14:textId="77777777" w:rsidR="00551751" w:rsidRPr="000F3AFE" w:rsidRDefault="00551751" w:rsidP="0070086E">
      <w:pPr>
        <w:numPr>
          <w:ilvl w:val="0"/>
          <w:numId w:val="44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Кочетова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Т. В. Современные технологии в работе с детьми раннего возраста / Т. В. </w:t>
      </w: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Кочетова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С. В. Павлюкова // Инновационные подходы в современной </w:t>
      </w:r>
      <w:proofErr w:type="gramStart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науке :</w:t>
      </w:r>
      <w:proofErr w:type="gramEnd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борник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статей по материалам LXXX международной научно-практической конференции, Москва, 20 октября 2020 года. – Москва: Общество с ограниченной ответственностью «</w:t>
      </w: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Интернаука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», 2020. – С. 22-27.</w:t>
      </w:r>
    </w:p>
    <w:p w14:paraId="20C28F8D" w14:textId="77777777" w:rsidR="00551751" w:rsidRPr="000F3AFE" w:rsidRDefault="00551751" w:rsidP="0070086E">
      <w:pPr>
        <w:numPr>
          <w:ilvl w:val="0"/>
          <w:numId w:val="44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Крежевских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, О. В. </w:t>
      </w: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Интерпрофессиональное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образование педагога дошкольного </w:t>
      </w:r>
      <w:proofErr w:type="gramStart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образования :</w:t>
      </w:r>
      <w:proofErr w:type="gramEnd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монография / О. В. </w:t>
      </w: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Крежевских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 – </w:t>
      </w:r>
      <w:proofErr w:type="gramStart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Москва :</w:t>
      </w:r>
      <w:proofErr w:type="gramEnd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Издательство </w:t>
      </w: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Юрайт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, 2021. – 159 с.</w:t>
      </w:r>
    </w:p>
    <w:p w14:paraId="6309D7CE" w14:textId="77777777" w:rsidR="00551751" w:rsidRPr="000F3AFE" w:rsidRDefault="00551751" w:rsidP="0070086E">
      <w:pPr>
        <w:numPr>
          <w:ilvl w:val="0"/>
          <w:numId w:val="44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Крежевских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О. В. Организация предметно-развивающей среды </w:t>
      </w:r>
      <w:proofErr w:type="gramStart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ДОУ :</w:t>
      </w:r>
      <w:proofErr w:type="gramEnd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учебное пособие для среднего профессионального образования / О. В. </w:t>
      </w: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Крежевских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 – 2-е изд., </w:t>
      </w: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перераб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и доп. – </w:t>
      </w:r>
      <w:proofErr w:type="gramStart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Москва :</w:t>
      </w:r>
      <w:proofErr w:type="gramEnd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Издательство </w:t>
      </w: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Юрайт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, 2021. – 165 с.</w:t>
      </w:r>
    </w:p>
    <w:p w14:paraId="0BA8F3E6" w14:textId="77777777" w:rsidR="00551751" w:rsidRPr="000F3AFE" w:rsidRDefault="00551751" w:rsidP="0070086E">
      <w:pPr>
        <w:numPr>
          <w:ilvl w:val="0"/>
          <w:numId w:val="44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Куликовская, И. Э. Теоретические основы дошкольного </w:t>
      </w:r>
      <w:proofErr w:type="gramStart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образования :</w:t>
      </w:r>
      <w:proofErr w:type="gramEnd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Учебник / И. Э. Куликовская, Р. М. </w:t>
      </w: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Чумичева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А. Ю. </w:t>
      </w: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Белогуров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– </w:t>
      </w:r>
      <w:proofErr w:type="gramStart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Москва :</w:t>
      </w:r>
      <w:proofErr w:type="gramEnd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Общество с ограниченной ответственностью «Издательство «</w:t>
      </w: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КноРус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», 2021. – 170 с.</w:t>
      </w:r>
    </w:p>
    <w:p w14:paraId="6BA16DE8" w14:textId="77777777" w:rsidR="00551751" w:rsidRPr="000F3AFE" w:rsidRDefault="00551751" w:rsidP="0070086E">
      <w:pPr>
        <w:numPr>
          <w:ilvl w:val="0"/>
          <w:numId w:val="44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Курочкина, И. Н. Этикет. Методика обучения и воспитания в области дошкольного </w:t>
      </w:r>
      <w:proofErr w:type="gramStart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образования :</w:t>
      </w:r>
      <w:proofErr w:type="gramEnd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учебное пособие для среднего профессионального образования / И. Н. Курочкина. – 2-е изд., </w:t>
      </w: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испр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и доп. – </w:t>
      </w:r>
      <w:proofErr w:type="gramStart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Москва :</w:t>
      </w:r>
      <w:proofErr w:type="gramEnd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Издательство </w:t>
      </w: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Юрайт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, 2021. – 134 с.</w:t>
      </w:r>
    </w:p>
    <w:p w14:paraId="2B0255B1" w14:textId="77777777" w:rsidR="00551751" w:rsidRPr="000F3AFE" w:rsidRDefault="00551751" w:rsidP="0070086E">
      <w:pPr>
        <w:numPr>
          <w:ilvl w:val="0"/>
          <w:numId w:val="44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Магомедова, З. З. Теоретические подходы к исследованию самооценки у детей дошкольного возраста в психологии и педагогике / З. З. Магомедова, В. М. </w:t>
      </w: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Миназова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// Педагогическая деятельность как творческий </w:t>
      </w:r>
      <w:proofErr w:type="gramStart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процесс :</w:t>
      </w:r>
      <w:proofErr w:type="gramEnd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Материалы Всероссийской научно-практической конференции (с международным участием), Грозный, 29 октября 2020 года. – Грозный: Чеченский государственный педагогический университет, 2020. – С. 348-355.</w:t>
      </w:r>
    </w:p>
    <w:p w14:paraId="139E3D3F" w14:textId="77777777" w:rsidR="00551751" w:rsidRPr="000F3AFE" w:rsidRDefault="00551751" w:rsidP="0070086E">
      <w:pPr>
        <w:numPr>
          <w:ilvl w:val="0"/>
          <w:numId w:val="44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Микляева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Н. В. Дошкольная </w:t>
      </w:r>
      <w:proofErr w:type="gramStart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педагогика :</w:t>
      </w:r>
      <w:proofErr w:type="gramEnd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учебник для вузов / Н. В. </w:t>
      </w: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Микляева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, Ю. В. </w:t>
      </w: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Микляева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, Н. А. Виноградова ; под общей редакцией Н. В. </w:t>
      </w: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Микляевой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 – 2-е изд., </w:t>
      </w: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перераб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и доп. – </w:t>
      </w:r>
      <w:proofErr w:type="gramStart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Москва :</w:t>
      </w:r>
      <w:proofErr w:type="gramEnd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Издательство </w:t>
      </w: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Юрайт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, 2021. – 411 с.</w:t>
      </w:r>
    </w:p>
    <w:p w14:paraId="38A05A7A" w14:textId="77777777" w:rsidR="00551751" w:rsidRPr="000F3AFE" w:rsidRDefault="00551751" w:rsidP="0070086E">
      <w:pPr>
        <w:numPr>
          <w:ilvl w:val="0"/>
          <w:numId w:val="44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Салахова, Л. Д. Формирование коммуникативной компетенции у старших дошкольников / Л. Д. Салахова // Теория и практика современной </w:t>
      </w:r>
      <w:proofErr w:type="gramStart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педагогики :</w:t>
      </w:r>
      <w:proofErr w:type="gramEnd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сборник статей Международной научно-практической конференции, Пенза, 15 мая 2020 года. – Пенза: «Наука и Просвещение» (ИП Гуляев Г.Ю.), 2020. – С. 171-173.</w:t>
      </w:r>
    </w:p>
    <w:p w14:paraId="7ABBC3D2" w14:textId="77777777" w:rsidR="00551751" w:rsidRPr="000F3AFE" w:rsidRDefault="00551751" w:rsidP="0070086E">
      <w:pPr>
        <w:numPr>
          <w:ilvl w:val="0"/>
          <w:numId w:val="44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Сикорский, И. А. Душа ребенка / И. А. </w:t>
      </w:r>
      <w:proofErr w:type="gramStart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Сикорский ;</w:t>
      </w:r>
      <w:proofErr w:type="gramEnd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ответственный редактор Е. Е. Шевцова. – 2-е изд. – </w:t>
      </w:r>
      <w:proofErr w:type="gramStart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Москва :</w:t>
      </w:r>
      <w:proofErr w:type="gramEnd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Издательство </w:t>
      </w: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Юрайт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, 2021. – 162 с.</w:t>
      </w:r>
    </w:p>
    <w:p w14:paraId="105456C3" w14:textId="77777777" w:rsidR="00551751" w:rsidRPr="000F3AFE" w:rsidRDefault="00551751" w:rsidP="0070086E">
      <w:pPr>
        <w:numPr>
          <w:ilvl w:val="0"/>
          <w:numId w:val="44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Смирнова, Е. О. Дошкольная педагогика: педагогические системы и программы дошкольного </w:t>
      </w:r>
      <w:proofErr w:type="gramStart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воспитания :</w:t>
      </w:r>
      <w:proofErr w:type="gramEnd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учебное пособие для вузов / Е. О. Смирнова. – 2-е изд., </w:t>
      </w: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перераб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и доп. – </w:t>
      </w:r>
      <w:proofErr w:type="gramStart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Москва :</w:t>
      </w:r>
      <w:proofErr w:type="gramEnd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Издательство </w:t>
      </w: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Юрайт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, 2021. – 121 с. </w:t>
      </w:r>
    </w:p>
    <w:p w14:paraId="0E9139E7" w14:textId="77777777" w:rsidR="00551751" w:rsidRPr="000F3AFE" w:rsidRDefault="00551751" w:rsidP="0070086E">
      <w:pPr>
        <w:numPr>
          <w:ilvl w:val="0"/>
          <w:numId w:val="44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Теоретические предпосылки формирования культуры здоровья у детей дошкольного возраста / М. И. Макарова, Е. В. Голованова, Н. Н. </w:t>
      </w: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Куцубина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М. В. Бирюкова // Актуальные вопросы физического и адаптивного физического воспитания в системе </w:t>
      </w:r>
      <w:proofErr w:type="gramStart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образования :</w:t>
      </w:r>
      <w:proofErr w:type="gramEnd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Сборник материалов II Всероссийской с международным участием научно-практической конференции, Волгоград, 16–17 апреля 2020 года. – Волгоград: Волгоградская государственная академия физической культуры, 2020. – С. 52-56.</w:t>
      </w:r>
    </w:p>
    <w:p w14:paraId="74671C32" w14:textId="77777777" w:rsidR="00551751" w:rsidRPr="000F3AFE" w:rsidRDefault="00551751" w:rsidP="0070086E">
      <w:pPr>
        <w:numPr>
          <w:ilvl w:val="0"/>
          <w:numId w:val="44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Ушакова, О. С. Научные основы воспитания дошкольника: традиции и перспективы / О. С. Ушакова // Воспитательная работа в образовательной организации: состояние, проблемы, перспективы </w:t>
      </w:r>
      <w:proofErr w:type="gramStart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развития :</w:t>
      </w:r>
      <w:proofErr w:type="gramEnd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сборник научных трудов всероссийской научно-практической конференции с международным участием, Москва, 25–26 ноября 2020 года. – Москва: Некоммерческое партнерство «Международная академия наук педагогического образования», 2020. – С. 35-40.</w:t>
      </w:r>
    </w:p>
    <w:p w14:paraId="32B19CBB" w14:textId="77777777" w:rsidR="00551751" w:rsidRPr="000F3AFE" w:rsidRDefault="00551751" w:rsidP="0070086E">
      <w:pPr>
        <w:numPr>
          <w:ilvl w:val="0"/>
          <w:numId w:val="44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Хохрякова, Ю. М. Педагогика раннего </w:t>
      </w:r>
      <w:proofErr w:type="gramStart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возраста :</w:t>
      </w:r>
      <w:proofErr w:type="gramEnd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учебное пособие для среднего профессионального образования / Ю. М. Хохрякова. – 2-е изд., </w:t>
      </w: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испр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и доп. – </w:t>
      </w:r>
      <w:proofErr w:type="gramStart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Москва :</w:t>
      </w:r>
      <w:proofErr w:type="gramEnd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Издательство </w:t>
      </w: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Юрайт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, 2021. – 262 с.</w:t>
      </w:r>
    </w:p>
    <w:p w14:paraId="62D6816E" w14:textId="77777777" w:rsidR="00551751" w:rsidRPr="000F3AFE" w:rsidRDefault="00551751" w:rsidP="0070086E">
      <w:pPr>
        <w:numPr>
          <w:ilvl w:val="0"/>
          <w:numId w:val="44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Чмелева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Е. В. История педагогики: педагогика дошкольного детства в России конца ХIХ – начала ХХ </w:t>
      </w:r>
      <w:proofErr w:type="gramStart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века :</w:t>
      </w:r>
      <w:proofErr w:type="gramEnd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учебное пособие для вузов / Е. В. </w:t>
      </w: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Чмелева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 – 2-е изд., </w:t>
      </w: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испр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и доп. – </w:t>
      </w:r>
      <w:proofErr w:type="gramStart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Москва :</w:t>
      </w:r>
      <w:proofErr w:type="gramEnd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Издательство </w:t>
      </w: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Юрайт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, 2020. – 194 с.</w:t>
      </w:r>
    </w:p>
    <w:p w14:paraId="5A304E72" w14:textId="77777777" w:rsidR="00551751" w:rsidRPr="000F3AFE" w:rsidRDefault="00551751" w:rsidP="0070086E">
      <w:pPr>
        <w:numPr>
          <w:ilvl w:val="0"/>
          <w:numId w:val="44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Шнейдер, Л. Б. Молодая семья и ребенок-</w:t>
      </w:r>
      <w:proofErr w:type="gramStart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дошкольник :</w:t>
      </w:r>
      <w:proofErr w:type="gramEnd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Практическое пособие / Л. Б. Шнейдер, М. С. Рогач. – 2-е изд., </w:t>
      </w: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испр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и доп. – </w:t>
      </w:r>
      <w:proofErr w:type="gramStart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Москва :</w:t>
      </w:r>
      <w:proofErr w:type="gramEnd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Издательство </w:t>
      </w: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Юрайт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  <w:lang w:eastAsia="ar-SA"/>
        </w:rPr>
        <w:t>, 2020. – 576 с.</w:t>
      </w:r>
    </w:p>
    <w:p w14:paraId="4F5EF161" w14:textId="77777777" w:rsidR="00A82599" w:rsidRPr="000F3AFE" w:rsidRDefault="00A82599" w:rsidP="00A825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AAFF011" w14:textId="7988AF5E" w:rsidR="00A82599" w:rsidRPr="000F3AFE" w:rsidRDefault="00A82599" w:rsidP="0070086E">
      <w:pPr>
        <w:tabs>
          <w:tab w:val="left" w:pos="1134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pacing w:val="-1"/>
          <w:sz w:val="24"/>
          <w:szCs w:val="24"/>
          <w:lang w:eastAsia="ar-SA"/>
        </w:rPr>
      </w:pPr>
      <w:r w:rsidRPr="000F3AFE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II</w:t>
      </w:r>
      <w:r w:rsidRPr="000F3A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Pr="000F3AFE">
        <w:rPr>
          <w:rFonts w:ascii="Times New Roman" w:eastAsia="Times New Roman" w:hAnsi="Times New Roman" w:cs="Times New Roman"/>
          <w:b/>
          <w:iCs/>
          <w:spacing w:val="-1"/>
          <w:sz w:val="24"/>
          <w:szCs w:val="24"/>
          <w:lang w:eastAsia="ar-SA"/>
        </w:rPr>
        <w:t>Дополнительные источники:</w:t>
      </w:r>
    </w:p>
    <w:p w14:paraId="3AFFDADD" w14:textId="77777777" w:rsidR="00F220B2" w:rsidRPr="000F3AFE" w:rsidRDefault="00F220B2" w:rsidP="0070086E">
      <w:pPr>
        <w:numPr>
          <w:ilvl w:val="0"/>
          <w:numId w:val="4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AFE">
        <w:rPr>
          <w:rFonts w:ascii="Times New Roman" w:eastAsia="Times New Roman" w:hAnsi="Times New Roman" w:cs="Times New Roman"/>
          <w:sz w:val="24"/>
          <w:szCs w:val="24"/>
        </w:rPr>
        <w:t xml:space="preserve">Алексеева Е. Е. Психологические проблемы детей дошкольного возраста. — М.: </w:t>
      </w: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</w:rPr>
        <w:t>, 2020. — 196 с.</w:t>
      </w:r>
    </w:p>
    <w:p w14:paraId="047C26FB" w14:textId="77777777" w:rsidR="00F220B2" w:rsidRPr="000F3AFE" w:rsidRDefault="00F220B2" w:rsidP="0070086E">
      <w:pPr>
        <w:numPr>
          <w:ilvl w:val="0"/>
          <w:numId w:val="4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</w:rPr>
        <w:t>Асмолов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</w:rPr>
        <w:t xml:space="preserve"> А. Г. Ребенок в культуре взрослых / А. Г. </w:t>
      </w: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</w:rPr>
        <w:t>Асмолов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</w:rPr>
        <w:t xml:space="preserve">, Н. А. Пастернак. — М.: </w:t>
      </w: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</w:rPr>
        <w:t>, 2019. — 150 с.</w:t>
      </w:r>
    </w:p>
    <w:p w14:paraId="29F024BB" w14:textId="77777777" w:rsidR="00F220B2" w:rsidRPr="000F3AFE" w:rsidRDefault="00F220B2" w:rsidP="0070086E">
      <w:pPr>
        <w:numPr>
          <w:ilvl w:val="0"/>
          <w:numId w:val="4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AFE">
        <w:rPr>
          <w:rFonts w:ascii="Times New Roman" w:eastAsia="Times New Roman" w:hAnsi="Times New Roman" w:cs="Times New Roman"/>
          <w:sz w:val="24"/>
          <w:szCs w:val="24"/>
        </w:rPr>
        <w:t xml:space="preserve">Белкина В. Н. Психология раннего и дошкольного детства. — М.: </w:t>
      </w: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</w:rPr>
        <w:t>, 2020. — 171 с.</w:t>
      </w:r>
    </w:p>
    <w:p w14:paraId="7CBDE096" w14:textId="77777777" w:rsidR="00F220B2" w:rsidRPr="000F3AFE" w:rsidRDefault="00F220B2" w:rsidP="0070086E">
      <w:pPr>
        <w:numPr>
          <w:ilvl w:val="0"/>
          <w:numId w:val="4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AFE">
        <w:rPr>
          <w:rFonts w:ascii="Times New Roman" w:eastAsia="Times New Roman" w:hAnsi="Times New Roman" w:cs="Times New Roman"/>
          <w:sz w:val="24"/>
          <w:szCs w:val="24"/>
        </w:rPr>
        <w:t xml:space="preserve">Болотина Л. Р. Дошкольная педагогика. — М.: </w:t>
      </w: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</w:rPr>
        <w:t>, 2020. — 219 с.</w:t>
      </w:r>
    </w:p>
    <w:p w14:paraId="1B5DE5B6" w14:textId="77777777" w:rsidR="00F220B2" w:rsidRPr="000F3AFE" w:rsidRDefault="00F220B2" w:rsidP="0070086E">
      <w:pPr>
        <w:numPr>
          <w:ilvl w:val="0"/>
          <w:numId w:val="4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AF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Болотина Л. Р. Теоретические основы дошкольного образования: учеб. пособие для СПО / Л. Р. Болотина, Т. С. Комарова, С. П. Баранов. — 2-е изд., </w:t>
      </w: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</w:rPr>
        <w:t xml:space="preserve">. и доп. — М.: </w:t>
      </w: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</w:rPr>
        <w:t>, 2018. — 218 с.</w:t>
      </w:r>
    </w:p>
    <w:p w14:paraId="7C423D79" w14:textId="77777777" w:rsidR="00F220B2" w:rsidRPr="000F3AFE" w:rsidRDefault="00F220B2" w:rsidP="0070086E">
      <w:pPr>
        <w:numPr>
          <w:ilvl w:val="0"/>
          <w:numId w:val="4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</w:rPr>
        <w:t>Бочарова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</w:rPr>
        <w:t xml:space="preserve"> Н. И. Педагогика досуга. Организация досуга детей в семье учеб. пособие для академического </w:t>
      </w: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</w:rPr>
        <w:t>бакалавриата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</w:rPr>
        <w:t xml:space="preserve"> / Н. И. </w:t>
      </w: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</w:rPr>
        <w:t>Бочарова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</w:rPr>
        <w:t xml:space="preserve">, О. Г. Тихонова. — 2-е изд., </w:t>
      </w: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</w:rPr>
        <w:t>испр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</w:rPr>
        <w:t xml:space="preserve">. и доп. — М.: </w:t>
      </w: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</w:rPr>
        <w:t>, 2019. — 218 с.</w:t>
      </w:r>
    </w:p>
    <w:p w14:paraId="143D3A4E" w14:textId="77777777" w:rsidR="00F220B2" w:rsidRPr="000F3AFE" w:rsidRDefault="00F220B2" w:rsidP="0070086E">
      <w:pPr>
        <w:numPr>
          <w:ilvl w:val="0"/>
          <w:numId w:val="4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AFE">
        <w:rPr>
          <w:rFonts w:ascii="Times New Roman" w:eastAsia="Times New Roman" w:hAnsi="Times New Roman" w:cs="Times New Roman"/>
          <w:sz w:val="24"/>
          <w:szCs w:val="24"/>
        </w:rPr>
        <w:t xml:space="preserve">Виноградова Н.А. Дошкольная педагогика: Учебник для бакалавров / Н.А. Виноградова, Н.В. </w:t>
      </w: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</w:rPr>
        <w:t>Микляева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</w:rPr>
        <w:t xml:space="preserve">, Ю.В. </w:t>
      </w: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</w:rPr>
        <w:t>Микляева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</w:rPr>
        <w:t xml:space="preserve">. — М.: </w:t>
      </w: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</w:rPr>
        <w:t>, 2013. — 510 c.</w:t>
      </w:r>
    </w:p>
    <w:p w14:paraId="0BF272D1" w14:textId="77777777" w:rsidR="00F220B2" w:rsidRPr="000F3AFE" w:rsidRDefault="00F220B2" w:rsidP="0070086E">
      <w:pPr>
        <w:numPr>
          <w:ilvl w:val="0"/>
          <w:numId w:val="4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AFE">
        <w:rPr>
          <w:rFonts w:ascii="Times New Roman" w:eastAsia="Times New Roman" w:hAnsi="Times New Roman" w:cs="Times New Roman"/>
          <w:sz w:val="24"/>
          <w:szCs w:val="24"/>
        </w:rPr>
        <w:t xml:space="preserve">Виноградова Н.А. Дошкольная педагогика. Обзорные лекции по подготовке студентов к итоговому междисциплинарному экзамену: Учебное пособие / Н.В. </w:t>
      </w: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</w:rPr>
        <w:t>Микляева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</w:rPr>
        <w:t xml:space="preserve">, Н.А. Виноградова, Ф.С. </w:t>
      </w: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</w:rPr>
        <w:t>Гайнуллова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</w:rPr>
        <w:t xml:space="preserve">; Под ред. Н.В. </w:t>
      </w: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</w:rPr>
        <w:t>Микляева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</w:rPr>
        <w:t>. — М.: Форум, 2012. — 256 c.</w:t>
      </w:r>
    </w:p>
    <w:p w14:paraId="6F2B8368" w14:textId="77777777" w:rsidR="00F220B2" w:rsidRPr="000F3AFE" w:rsidRDefault="00F220B2" w:rsidP="0070086E">
      <w:pPr>
        <w:numPr>
          <w:ilvl w:val="0"/>
          <w:numId w:val="4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</w:rPr>
        <w:t>Ворошнина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</w:rPr>
        <w:t xml:space="preserve"> Л. В. Развитие речи и общения детей дошкольного возраста в 2 ч. Часть 1. Младшая и средняя группы: </w:t>
      </w: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</w:rPr>
        <w:t>практ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</w:rPr>
        <w:t xml:space="preserve">. пособие для академического </w:t>
      </w: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</w:rPr>
        <w:t>бакалавриата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</w:rPr>
        <w:t xml:space="preserve"> / Л. В. </w:t>
      </w: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</w:rPr>
        <w:t>Ворошнина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</w:rPr>
        <w:t xml:space="preserve">. — 2-е изд., </w:t>
      </w: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</w:rPr>
        <w:t xml:space="preserve">. и доп. — М.: </w:t>
      </w: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</w:rPr>
        <w:t>, 2019. — 396 с.</w:t>
      </w:r>
    </w:p>
    <w:p w14:paraId="735D118F" w14:textId="77777777" w:rsidR="00F220B2" w:rsidRPr="000F3AFE" w:rsidRDefault="00F220B2" w:rsidP="0070086E">
      <w:pPr>
        <w:numPr>
          <w:ilvl w:val="0"/>
          <w:numId w:val="4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</w:rPr>
        <w:t>Ворошнина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</w:rPr>
        <w:t xml:space="preserve"> Л. В. Теория и методика развития речи у детей в 2 ч. Часть 2. Старшая и подготовительная группы </w:t>
      </w: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</w:rPr>
        <w:t>доу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</w:rPr>
        <w:t>практ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</w:rPr>
        <w:t xml:space="preserve">. пособие для СПО / Л. В. </w:t>
      </w: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</w:rPr>
        <w:t>Ворошнина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</w:rPr>
        <w:t xml:space="preserve">. — 2-е изд. — М.: </w:t>
      </w: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</w:rPr>
        <w:t>, 2019. — 302 с</w:t>
      </w:r>
    </w:p>
    <w:p w14:paraId="547780A0" w14:textId="77777777" w:rsidR="00F220B2" w:rsidRPr="000F3AFE" w:rsidRDefault="00F220B2" w:rsidP="0070086E">
      <w:pPr>
        <w:numPr>
          <w:ilvl w:val="0"/>
          <w:numId w:val="4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</w:rPr>
        <w:t>Габова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</w:rPr>
        <w:t xml:space="preserve"> М. А. Дошкольная педагогика. Развитие пространственного мышления и графических умений. — М.: </w:t>
      </w: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</w:rPr>
        <w:t>, 2020. — 152 с.</w:t>
      </w:r>
    </w:p>
    <w:p w14:paraId="078E66B3" w14:textId="77777777" w:rsidR="00F220B2" w:rsidRPr="000F3AFE" w:rsidRDefault="00F220B2" w:rsidP="0070086E">
      <w:pPr>
        <w:numPr>
          <w:ilvl w:val="0"/>
          <w:numId w:val="4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</w:rPr>
        <w:t>Габова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</w:rPr>
        <w:t xml:space="preserve"> М. А. Теоретические основы дошкольного образования: развитие пространственного мышления и графических умений: учеб. пособие для СПО / М. А. </w:t>
      </w: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</w:rPr>
        <w:t>Габова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</w:rPr>
        <w:t xml:space="preserve">. — 2-е изд., </w:t>
      </w: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</w:rPr>
        <w:t>испр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</w:rPr>
        <w:t xml:space="preserve">. и доп. — М.: </w:t>
      </w: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</w:rPr>
        <w:t>, 2017. — 151 с.</w:t>
      </w:r>
    </w:p>
    <w:p w14:paraId="7D069C11" w14:textId="77777777" w:rsidR="00F220B2" w:rsidRPr="000F3AFE" w:rsidRDefault="00F220B2" w:rsidP="0070086E">
      <w:pPr>
        <w:numPr>
          <w:ilvl w:val="0"/>
          <w:numId w:val="4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</w:rPr>
        <w:t>Галигузова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</w:rPr>
        <w:t xml:space="preserve"> Л. Н. Дошкольная педагогика. — М.: </w:t>
      </w: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</w:rPr>
        <w:t>, 2020. — 254 с.</w:t>
      </w:r>
    </w:p>
    <w:p w14:paraId="019E3D7A" w14:textId="77777777" w:rsidR="00F220B2" w:rsidRPr="000F3AFE" w:rsidRDefault="00F220B2" w:rsidP="0070086E">
      <w:pPr>
        <w:numPr>
          <w:ilvl w:val="0"/>
          <w:numId w:val="4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</w:rPr>
        <w:t>Галигузова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</w:rPr>
        <w:t xml:space="preserve"> Л.Н. Дошкольная педагогика: Учебник и практикум для академического </w:t>
      </w: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</w:rPr>
        <w:t>бакалавриата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</w:rPr>
        <w:t xml:space="preserve"> / Л.Н. </w:t>
      </w: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</w:rPr>
        <w:t>Галигузова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</w:rPr>
        <w:t xml:space="preserve">, С.Ю. Мещерякова-Замогильная. — Люберцы: </w:t>
      </w: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</w:rPr>
        <w:t xml:space="preserve">, 2016. — 284 </w:t>
      </w: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</w:rPr>
        <w:t>Головчиц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</w:rPr>
        <w:t xml:space="preserve"> Л.А. Дошкольная сурдопедагогика: Воспитание и обучение дошкольников с нарушением слуха: Учебное пособие / Л.А. </w:t>
      </w: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</w:rPr>
        <w:t>Головчиц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</w:rPr>
        <w:t xml:space="preserve">. — М.: КДУ, </w:t>
      </w: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</w:rPr>
        <w:t>Владос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</w:rPr>
        <w:t>-Пр., 2013. — 320 c.</w:t>
      </w:r>
    </w:p>
    <w:p w14:paraId="2EA92A31" w14:textId="77777777" w:rsidR="00F220B2" w:rsidRPr="000F3AFE" w:rsidRDefault="00F220B2" w:rsidP="0070086E">
      <w:pPr>
        <w:numPr>
          <w:ilvl w:val="0"/>
          <w:numId w:val="4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AFE">
        <w:rPr>
          <w:rFonts w:ascii="Times New Roman" w:eastAsia="Times New Roman" w:hAnsi="Times New Roman" w:cs="Times New Roman"/>
          <w:sz w:val="24"/>
          <w:szCs w:val="24"/>
        </w:rPr>
        <w:t xml:space="preserve">Ганичева А. Н. Семейная педагогика и домашнее воспитание детей раннего и дошкольного возраста. — М.: </w:t>
      </w: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</w:rPr>
        <w:t>, 2020. — 292 с.</w:t>
      </w:r>
    </w:p>
    <w:p w14:paraId="2AC46E79" w14:textId="77777777" w:rsidR="00F220B2" w:rsidRPr="000F3AFE" w:rsidRDefault="00F220B2" w:rsidP="0070086E">
      <w:pPr>
        <w:numPr>
          <w:ilvl w:val="0"/>
          <w:numId w:val="4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AFE">
        <w:rPr>
          <w:rFonts w:ascii="Times New Roman" w:eastAsia="Times New Roman" w:hAnsi="Times New Roman" w:cs="Times New Roman"/>
          <w:sz w:val="24"/>
          <w:szCs w:val="24"/>
        </w:rPr>
        <w:t xml:space="preserve">Гогоберидзе А. Г., Солнцева О. В. Дошкольная педагогика с основами методик воспитания и обучения. Учебник. — </w:t>
      </w:r>
      <w:proofErr w:type="gramStart"/>
      <w:r w:rsidRPr="000F3AFE">
        <w:rPr>
          <w:rFonts w:ascii="Times New Roman" w:eastAsia="Times New Roman" w:hAnsi="Times New Roman" w:cs="Times New Roman"/>
          <w:sz w:val="24"/>
          <w:szCs w:val="24"/>
        </w:rPr>
        <w:t>СПб.:</w:t>
      </w:r>
      <w:proofErr w:type="gramEnd"/>
      <w:r w:rsidRPr="000F3AFE">
        <w:rPr>
          <w:rFonts w:ascii="Times New Roman" w:eastAsia="Times New Roman" w:hAnsi="Times New Roman" w:cs="Times New Roman"/>
          <w:sz w:val="24"/>
          <w:szCs w:val="24"/>
        </w:rPr>
        <w:t xml:space="preserve"> Питер, 2019. — 464 с.</w:t>
      </w:r>
    </w:p>
    <w:p w14:paraId="4CCEE0AD" w14:textId="77777777" w:rsidR="00F220B2" w:rsidRPr="000F3AFE" w:rsidRDefault="00F220B2" w:rsidP="0070086E">
      <w:pPr>
        <w:numPr>
          <w:ilvl w:val="0"/>
          <w:numId w:val="4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</w:rPr>
        <w:t>Гонина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</w:rPr>
        <w:t xml:space="preserve"> О. О. Психология дошкольного возраста: учебник и практикум для академического </w:t>
      </w: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</w:rPr>
        <w:t>бакалавриата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</w:rPr>
        <w:t xml:space="preserve"> / О. О. </w:t>
      </w: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</w:rPr>
        <w:t>Гонина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</w:rPr>
        <w:t xml:space="preserve">. — 2-е изд., </w:t>
      </w: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</w:rPr>
        <w:t>испр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</w:rPr>
        <w:t xml:space="preserve">. и доп. — М.: </w:t>
      </w: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</w:rPr>
        <w:t>, 2019. — 425 с.</w:t>
      </w:r>
    </w:p>
    <w:p w14:paraId="378E1E55" w14:textId="77777777" w:rsidR="00F220B2" w:rsidRPr="000F3AFE" w:rsidRDefault="00F220B2" w:rsidP="0070086E">
      <w:pPr>
        <w:numPr>
          <w:ilvl w:val="0"/>
          <w:numId w:val="4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</w:rPr>
        <w:t>Гонина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</w:rPr>
        <w:t xml:space="preserve"> О. О. Психология дошкольного возраста. — М.: </w:t>
      </w: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</w:rPr>
        <w:t>, 2020. — 426 с.</w:t>
      </w:r>
    </w:p>
    <w:p w14:paraId="622E7DFD" w14:textId="77777777" w:rsidR="00F220B2" w:rsidRPr="000F3AFE" w:rsidRDefault="00F220B2" w:rsidP="0070086E">
      <w:pPr>
        <w:numPr>
          <w:ilvl w:val="0"/>
          <w:numId w:val="4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AFE">
        <w:rPr>
          <w:rFonts w:ascii="Times New Roman" w:eastAsia="Times New Roman" w:hAnsi="Times New Roman" w:cs="Times New Roman"/>
          <w:sz w:val="24"/>
          <w:szCs w:val="24"/>
        </w:rPr>
        <w:t>Григорян Э. Г. Психолого-педагогические особенности внимания детей дошкольного возраста. — М.: Сфера, 2020. — 112 с.</w:t>
      </w:r>
    </w:p>
    <w:p w14:paraId="2CA44E52" w14:textId="77777777" w:rsidR="00F220B2" w:rsidRPr="000F3AFE" w:rsidRDefault="00F220B2" w:rsidP="0070086E">
      <w:pPr>
        <w:numPr>
          <w:ilvl w:val="0"/>
          <w:numId w:val="4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AFE">
        <w:rPr>
          <w:rFonts w:ascii="Times New Roman" w:eastAsia="Times New Roman" w:hAnsi="Times New Roman" w:cs="Times New Roman"/>
          <w:sz w:val="24"/>
          <w:szCs w:val="24"/>
        </w:rPr>
        <w:t xml:space="preserve">Дошкольная педагогика с основами методик воспитания и обучения: Учебник / Под ред. Гогоберидзе А. Г., Солнцевой </w:t>
      </w:r>
      <w:proofErr w:type="gramStart"/>
      <w:r w:rsidRPr="000F3AFE">
        <w:rPr>
          <w:rFonts w:ascii="Times New Roman" w:eastAsia="Times New Roman" w:hAnsi="Times New Roman" w:cs="Times New Roman"/>
          <w:sz w:val="24"/>
          <w:szCs w:val="24"/>
        </w:rPr>
        <w:t>О.В..</w:t>
      </w:r>
      <w:proofErr w:type="gramEnd"/>
      <w:r w:rsidRPr="000F3AFE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gramStart"/>
      <w:r w:rsidRPr="000F3AFE">
        <w:rPr>
          <w:rFonts w:ascii="Times New Roman" w:eastAsia="Times New Roman" w:hAnsi="Times New Roman" w:cs="Times New Roman"/>
          <w:sz w:val="24"/>
          <w:szCs w:val="24"/>
        </w:rPr>
        <w:t>СПб.:</w:t>
      </w:r>
      <w:proofErr w:type="gramEnd"/>
      <w:r w:rsidRPr="000F3AFE">
        <w:rPr>
          <w:rFonts w:ascii="Times New Roman" w:eastAsia="Times New Roman" w:hAnsi="Times New Roman" w:cs="Times New Roman"/>
          <w:sz w:val="24"/>
          <w:szCs w:val="24"/>
        </w:rPr>
        <w:t xml:space="preserve"> Питер, 2017. — 480 c.</w:t>
      </w:r>
    </w:p>
    <w:p w14:paraId="365D597C" w14:textId="77777777" w:rsidR="00F220B2" w:rsidRPr="000F3AFE" w:rsidRDefault="00F220B2" w:rsidP="0070086E">
      <w:pPr>
        <w:numPr>
          <w:ilvl w:val="0"/>
          <w:numId w:val="4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AFE">
        <w:rPr>
          <w:rFonts w:ascii="Times New Roman" w:eastAsia="Times New Roman" w:hAnsi="Times New Roman" w:cs="Times New Roman"/>
          <w:sz w:val="24"/>
          <w:szCs w:val="24"/>
        </w:rPr>
        <w:t xml:space="preserve">Дошкольное образование. Практикум по дисциплинам профессионального учебного цикла: учеб. пособие для вузов / О. М. </w:t>
      </w: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</w:rPr>
        <w:t>Газина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</w:rPr>
        <w:t xml:space="preserve"> [и др.</w:t>
      </w:r>
      <w:proofErr w:type="gramStart"/>
      <w:r w:rsidRPr="000F3AFE">
        <w:rPr>
          <w:rFonts w:ascii="Times New Roman" w:eastAsia="Times New Roman" w:hAnsi="Times New Roman" w:cs="Times New Roman"/>
          <w:sz w:val="24"/>
          <w:szCs w:val="24"/>
        </w:rPr>
        <w:t>] ;</w:t>
      </w:r>
      <w:proofErr w:type="gramEnd"/>
      <w:r w:rsidRPr="000F3AFE">
        <w:rPr>
          <w:rFonts w:ascii="Times New Roman" w:eastAsia="Times New Roman" w:hAnsi="Times New Roman" w:cs="Times New Roman"/>
          <w:sz w:val="24"/>
          <w:szCs w:val="24"/>
        </w:rPr>
        <w:t xml:space="preserve"> под ред. О. М. </w:t>
      </w: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</w:rPr>
        <w:t>Газиной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</w:rPr>
        <w:t xml:space="preserve">, В. И. Яшиной. — 2-е изд., </w:t>
      </w: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</w:rPr>
        <w:t>испр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</w:rPr>
        <w:t xml:space="preserve">. и доп. — </w:t>
      </w:r>
      <w:proofErr w:type="gramStart"/>
      <w:r w:rsidRPr="000F3AFE">
        <w:rPr>
          <w:rFonts w:ascii="Times New Roman" w:eastAsia="Times New Roman" w:hAnsi="Times New Roman" w:cs="Times New Roman"/>
          <w:sz w:val="24"/>
          <w:szCs w:val="24"/>
        </w:rPr>
        <w:t>М. :</w:t>
      </w:r>
      <w:proofErr w:type="gramEnd"/>
      <w:r w:rsidRPr="000F3A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</w:rPr>
        <w:t>, 2018. — 111 с.</w:t>
      </w:r>
    </w:p>
    <w:p w14:paraId="363EBEA4" w14:textId="77777777" w:rsidR="00F220B2" w:rsidRPr="000F3AFE" w:rsidRDefault="00F220B2" w:rsidP="0070086E">
      <w:pPr>
        <w:numPr>
          <w:ilvl w:val="0"/>
          <w:numId w:val="4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AFE">
        <w:rPr>
          <w:rFonts w:ascii="Times New Roman" w:eastAsia="Times New Roman" w:hAnsi="Times New Roman" w:cs="Times New Roman"/>
          <w:sz w:val="24"/>
          <w:szCs w:val="24"/>
        </w:rPr>
        <w:t xml:space="preserve">Дубровская Е. А. Дошкольная педагогика. Эстетическое воспитание и развитие. — М.: </w:t>
      </w: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</w:rPr>
        <w:t>, 2020. — 180 с.</w:t>
      </w:r>
    </w:p>
    <w:p w14:paraId="20247631" w14:textId="77777777" w:rsidR="00F220B2" w:rsidRPr="000F3AFE" w:rsidRDefault="00F220B2" w:rsidP="0070086E">
      <w:pPr>
        <w:numPr>
          <w:ilvl w:val="0"/>
          <w:numId w:val="4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AFE">
        <w:rPr>
          <w:rFonts w:ascii="Times New Roman" w:eastAsia="Times New Roman" w:hAnsi="Times New Roman" w:cs="Times New Roman"/>
          <w:sz w:val="24"/>
          <w:szCs w:val="24"/>
        </w:rPr>
        <w:t xml:space="preserve">Ежкова Н. С. Дошкольная педагогика. — М.: </w:t>
      </w: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</w:rPr>
        <w:t>, 2020. — 184 с.</w:t>
      </w:r>
    </w:p>
    <w:p w14:paraId="31D6FCC2" w14:textId="77777777" w:rsidR="00F220B2" w:rsidRPr="000F3AFE" w:rsidRDefault="00F220B2" w:rsidP="0070086E">
      <w:pPr>
        <w:numPr>
          <w:ilvl w:val="0"/>
          <w:numId w:val="4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</w:rPr>
        <w:t>Зацепина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</w:rPr>
        <w:t xml:space="preserve"> М. Б. Организация досуговой деятельности в дошкольном образовательном учреждении: учеб. пособие для СПО / М. Б. </w:t>
      </w: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</w:rPr>
        <w:t>Зацепина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</w:rPr>
        <w:t xml:space="preserve">. — 2-е изд., </w:t>
      </w: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</w:rPr>
        <w:t>испр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</w:rPr>
        <w:t xml:space="preserve">. и доп. — М.: </w:t>
      </w: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</w:rPr>
        <w:t>, 2017. — 149 с.</w:t>
      </w:r>
    </w:p>
    <w:p w14:paraId="1FAB78D8" w14:textId="77777777" w:rsidR="00F220B2" w:rsidRPr="000F3AFE" w:rsidRDefault="00F220B2" w:rsidP="0070086E">
      <w:pPr>
        <w:numPr>
          <w:ilvl w:val="0"/>
          <w:numId w:val="4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AFE">
        <w:rPr>
          <w:rFonts w:ascii="Times New Roman" w:eastAsia="Times New Roman" w:hAnsi="Times New Roman" w:cs="Times New Roman"/>
          <w:sz w:val="24"/>
          <w:szCs w:val="24"/>
        </w:rPr>
        <w:t xml:space="preserve">Изотова Е. И. Психология дошкольного возраста в 2 частях. Часть 1. — М.: </w:t>
      </w: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</w:rPr>
        <w:t>, 2020. — 223 с.</w:t>
      </w:r>
    </w:p>
    <w:p w14:paraId="1047AC32" w14:textId="77777777" w:rsidR="00F220B2" w:rsidRPr="000F3AFE" w:rsidRDefault="00F220B2" w:rsidP="0070086E">
      <w:pPr>
        <w:numPr>
          <w:ilvl w:val="0"/>
          <w:numId w:val="4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AF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Изотова Е. И. Психология дошкольного возраста в 2 частях. Часть 2. — М.: </w:t>
      </w: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</w:rPr>
        <w:t>, 2020. — 241 с.</w:t>
      </w:r>
    </w:p>
    <w:p w14:paraId="28A5B6B5" w14:textId="77777777" w:rsidR="00F220B2" w:rsidRPr="000F3AFE" w:rsidRDefault="00F220B2" w:rsidP="0070086E">
      <w:pPr>
        <w:numPr>
          <w:ilvl w:val="0"/>
          <w:numId w:val="4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AFE">
        <w:rPr>
          <w:rFonts w:ascii="Times New Roman" w:eastAsia="Times New Roman" w:hAnsi="Times New Roman" w:cs="Times New Roman"/>
          <w:sz w:val="24"/>
          <w:szCs w:val="24"/>
        </w:rPr>
        <w:t xml:space="preserve">Козина Е. Ф. Теория и методика экологического воспитания дошкольников: учебник для СПО / Е. Ф. Козина. — 2-е изд., </w:t>
      </w: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</w:rPr>
        <w:t>испр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</w:rPr>
        <w:t xml:space="preserve">. и доп. — М.: </w:t>
      </w: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</w:rPr>
        <w:t>, 2018. — 454 с.</w:t>
      </w:r>
    </w:p>
    <w:p w14:paraId="785F0E99" w14:textId="77777777" w:rsidR="00F220B2" w:rsidRPr="000F3AFE" w:rsidRDefault="00F220B2" w:rsidP="0070086E">
      <w:pPr>
        <w:numPr>
          <w:ilvl w:val="0"/>
          <w:numId w:val="4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AFE">
        <w:rPr>
          <w:rFonts w:ascii="Times New Roman" w:eastAsia="Times New Roman" w:hAnsi="Times New Roman" w:cs="Times New Roman"/>
          <w:sz w:val="24"/>
          <w:szCs w:val="24"/>
        </w:rPr>
        <w:t xml:space="preserve">Козлова С. А. Теоретические основы дошкольного образования. Образовательные программы для детей дошкольного возраста: учебник и практикум для СПО / С. А. Козлова, Н. П. Флегонтова. — М.: </w:t>
      </w: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</w:rPr>
        <w:t>, 2017. — 202 с.</w:t>
      </w:r>
    </w:p>
    <w:p w14:paraId="71C00368" w14:textId="77777777" w:rsidR="00F220B2" w:rsidRPr="000F3AFE" w:rsidRDefault="00F220B2" w:rsidP="0070086E">
      <w:pPr>
        <w:numPr>
          <w:ilvl w:val="0"/>
          <w:numId w:val="4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AFE">
        <w:rPr>
          <w:rFonts w:ascii="Times New Roman" w:eastAsia="Times New Roman" w:hAnsi="Times New Roman" w:cs="Times New Roman"/>
          <w:sz w:val="24"/>
          <w:szCs w:val="24"/>
        </w:rPr>
        <w:t xml:space="preserve">Козлова С.А. Дошкольная педагогика: учебник / С.А. Козлова. — М.: </w:t>
      </w: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</w:rPr>
        <w:t>Academia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</w:rPr>
        <w:t>, 2017. — 288 c.</w:t>
      </w:r>
    </w:p>
    <w:p w14:paraId="6E4FA87C" w14:textId="77777777" w:rsidR="00F220B2" w:rsidRPr="000F3AFE" w:rsidRDefault="00F220B2" w:rsidP="0070086E">
      <w:pPr>
        <w:numPr>
          <w:ilvl w:val="0"/>
          <w:numId w:val="4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AFE">
        <w:rPr>
          <w:rFonts w:ascii="Times New Roman" w:eastAsia="Times New Roman" w:hAnsi="Times New Roman" w:cs="Times New Roman"/>
          <w:sz w:val="24"/>
          <w:szCs w:val="24"/>
        </w:rPr>
        <w:t xml:space="preserve">Комарова Т. С. Дошкольная педагогика. Коллективное творчество детей. — М.: </w:t>
      </w: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</w:rPr>
        <w:t>, 2020. — 97 с.</w:t>
      </w:r>
    </w:p>
    <w:p w14:paraId="00FF990F" w14:textId="77777777" w:rsidR="00F220B2" w:rsidRPr="000F3AFE" w:rsidRDefault="00F220B2" w:rsidP="0070086E">
      <w:pPr>
        <w:numPr>
          <w:ilvl w:val="0"/>
          <w:numId w:val="4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</w:rPr>
        <w:t>Крежевских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</w:rPr>
        <w:t xml:space="preserve"> О. В. Развивающая предметно-пространственная среда дошкольной образовательной организации: учеб. пособие для академического </w:t>
      </w: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</w:rPr>
        <w:t>бакалавриата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</w:rPr>
        <w:t xml:space="preserve"> / О. В. </w:t>
      </w: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</w:rPr>
        <w:t>Крежевских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</w:rPr>
        <w:t xml:space="preserve">. — 2-е изд., </w:t>
      </w: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</w:rPr>
        <w:t xml:space="preserve">. и доп. — М.: </w:t>
      </w: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</w:rPr>
        <w:t>, 2016. — 165 с.</w:t>
      </w:r>
    </w:p>
    <w:p w14:paraId="689F793D" w14:textId="77777777" w:rsidR="00F220B2" w:rsidRPr="000F3AFE" w:rsidRDefault="00F220B2" w:rsidP="0070086E">
      <w:pPr>
        <w:numPr>
          <w:ilvl w:val="0"/>
          <w:numId w:val="4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</w:rPr>
        <w:t>Микляева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</w:rPr>
        <w:t xml:space="preserve"> Н. В. Дошкольная педагогика. — М.: </w:t>
      </w: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</w:rPr>
        <w:t>, 2020. — 412 с.</w:t>
      </w:r>
    </w:p>
    <w:p w14:paraId="48FAFA1E" w14:textId="77777777" w:rsidR="00F220B2" w:rsidRPr="000F3AFE" w:rsidRDefault="00F220B2" w:rsidP="0070086E">
      <w:pPr>
        <w:numPr>
          <w:ilvl w:val="0"/>
          <w:numId w:val="4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</w:rPr>
        <w:t>Микляева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</w:rPr>
        <w:t xml:space="preserve"> Н. В. Лечебная педагогика в дошкольной дефектологии. — М.: </w:t>
      </w: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</w:rPr>
        <w:t>, 2020. — 522 с.</w:t>
      </w:r>
    </w:p>
    <w:p w14:paraId="5F5A37D9" w14:textId="77777777" w:rsidR="00F220B2" w:rsidRPr="000F3AFE" w:rsidRDefault="00F220B2" w:rsidP="0070086E">
      <w:pPr>
        <w:numPr>
          <w:ilvl w:val="0"/>
          <w:numId w:val="4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</w:rPr>
        <w:t>Микляева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</w:rPr>
        <w:t xml:space="preserve"> Н.В. Дошкольная педагогика: Теория воспитания: Учебное пособие / Н.В. </w:t>
      </w: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</w:rPr>
        <w:t>Микляева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</w:rPr>
        <w:t xml:space="preserve">. — М.: </w:t>
      </w: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</w:rPr>
        <w:t>Academia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</w:rPr>
        <w:t>, 2018. — 640 c.</w:t>
      </w:r>
    </w:p>
    <w:p w14:paraId="231D6FB4" w14:textId="77777777" w:rsidR="00F220B2" w:rsidRPr="000F3AFE" w:rsidRDefault="00F220B2" w:rsidP="0070086E">
      <w:pPr>
        <w:numPr>
          <w:ilvl w:val="0"/>
          <w:numId w:val="4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AFE">
        <w:rPr>
          <w:rFonts w:ascii="Times New Roman" w:eastAsia="Times New Roman" w:hAnsi="Times New Roman" w:cs="Times New Roman"/>
          <w:sz w:val="24"/>
          <w:szCs w:val="24"/>
        </w:rPr>
        <w:t xml:space="preserve">Психология дошкольного возраста в 2 ч. Часть </w:t>
      </w:r>
      <w:proofErr w:type="gramStart"/>
      <w:r w:rsidRPr="000F3AFE">
        <w:rPr>
          <w:rFonts w:ascii="Times New Roman" w:eastAsia="Times New Roman" w:hAnsi="Times New Roman" w:cs="Times New Roman"/>
          <w:sz w:val="24"/>
          <w:szCs w:val="24"/>
        </w:rPr>
        <w:t>1 :</w:t>
      </w:r>
      <w:proofErr w:type="gramEnd"/>
      <w:r w:rsidRPr="000F3AFE">
        <w:rPr>
          <w:rFonts w:ascii="Times New Roman" w:eastAsia="Times New Roman" w:hAnsi="Times New Roman" w:cs="Times New Roman"/>
          <w:sz w:val="24"/>
          <w:szCs w:val="24"/>
        </w:rPr>
        <w:t xml:space="preserve"> учебник и практикум для СПО / Е. И. Изотова [и др.] ; под ред. Е. И. Изотовой. — М.: </w:t>
      </w: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</w:rPr>
        <w:t>, 2019. — 222 с.</w:t>
      </w:r>
    </w:p>
    <w:p w14:paraId="3B530723" w14:textId="77777777" w:rsidR="00F220B2" w:rsidRPr="000F3AFE" w:rsidRDefault="00F220B2" w:rsidP="0070086E">
      <w:pPr>
        <w:numPr>
          <w:ilvl w:val="0"/>
          <w:numId w:val="4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</w:rPr>
        <w:t>Радынова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</w:rPr>
        <w:t xml:space="preserve"> О. П. Теория и методика музыкального воспитания: учебник для СПО / О. П. </w:t>
      </w: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</w:rPr>
        <w:t>Радынова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</w:rPr>
        <w:t xml:space="preserve">, Л. Н. Комиссарова; под общ. ред. О. П. </w:t>
      </w: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</w:rPr>
        <w:t>Радыновой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</w:rPr>
        <w:t xml:space="preserve">. — 3-е изд., </w:t>
      </w: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</w:rPr>
        <w:t>испр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</w:rPr>
        <w:t xml:space="preserve">. и доп. — М.: </w:t>
      </w: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</w:rPr>
        <w:t>, 2019. — 293 с.</w:t>
      </w:r>
    </w:p>
    <w:p w14:paraId="7B458CC6" w14:textId="77777777" w:rsidR="00F220B2" w:rsidRPr="000F3AFE" w:rsidRDefault="00F220B2" w:rsidP="0070086E">
      <w:pPr>
        <w:numPr>
          <w:ilvl w:val="0"/>
          <w:numId w:val="4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AFE">
        <w:rPr>
          <w:rFonts w:ascii="Times New Roman" w:eastAsia="Times New Roman" w:hAnsi="Times New Roman" w:cs="Times New Roman"/>
          <w:sz w:val="24"/>
          <w:szCs w:val="24"/>
        </w:rPr>
        <w:t xml:space="preserve">Смирнова Е. О. Дошкольная педагогика: педагогические системы и программы дошкольного воспитания. — М.: </w:t>
      </w: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</w:rPr>
        <w:t>, 2020. — 122 с.</w:t>
      </w:r>
    </w:p>
    <w:p w14:paraId="36367793" w14:textId="77777777" w:rsidR="00F220B2" w:rsidRPr="000F3AFE" w:rsidRDefault="00F220B2" w:rsidP="0070086E">
      <w:pPr>
        <w:numPr>
          <w:ilvl w:val="0"/>
          <w:numId w:val="4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AFE">
        <w:rPr>
          <w:rFonts w:ascii="Times New Roman" w:eastAsia="Times New Roman" w:hAnsi="Times New Roman" w:cs="Times New Roman"/>
          <w:sz w:val="24"/>
          <w:szCs w:val="24"/>
        </w:rPr>
        <w:t xml:space="preserve">Сорокоумова Е. А. Психология детей младшего школьного возраста. Самопознание в процессе обучения: учеб. пособие для СПО / Е. А. Сорокоумова. — 2-е изд., </w:t>
      </w: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</w:rPr>
        <w:t xml:space="preserve">. и доп. — М.: </w:t>
      </w: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</w:rPr>
        <w:t>, 2019. — 216 с.</w:t>
      </w:r>
    </w:p>
    <w:p w14:paraId="62960EC1" w14:textId="77777777" w:rsidR="00F220B2" w:rsidRPr="000F3AFE" w:rsidRDefault="00F220B2" w:rsidP="0070086E">
      <w:pPr>
        <w:numPr>
          <w:ilvl w:val="0"/>
          <w:numId w:val="4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</w:rPr>
        <w:t>Стребелева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</w:rPr>
        <w:t xml:space="preserve"> Е.А. Специальная дошкольная педагогика / Е.А. </w:t>
      </w: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</w:rPr>
        <w:t>Стребелева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</w:rPr>
        <w:t xml:space="preserve">. — М.: </w:t>
      </w: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</w:rPr>
        <w:t>Academia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</w:rPr>
        <w:t>, 2017. — 576 c.</w:t>
      </w:r>
    </w:p>
    <w:p w14:paraId="31C0DF7A" w14:textId="77777777" w:rsidR="00F220B2" w:rsidRPr="000F3AFE" w:rsidRDefault="00F220B2" w:rsidP="0070086E">
      <w:pPr>
        <w:numPr>
          <w:ilvl w:val="0"/>
          <w:numId w:val="4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AFE">
        <w:rPr>
          <w:rFonts w:ascii="Times New Roman" w:eastAsia="Times New Roman" w:hAnsi="Times New Roman" w:cs="Times New Roman"/>
          <w:sz w:val="24"/>
          <w:szCs w:val="24"/>
        </w:rPr>
        <w:t xml:space="preserve">Тихомирова О. В. Методика обучения и воспитания в области дошкольного образования: учебник и практикум для академического </w:t>
      </w: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</w:rPr>
        <w:t>бакалавриата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</w:rPr>
        <w:t xml:space="preserve"> / О. В. Тихомирова. — 2-е изд., </w:t>
      </w: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</w:rPr>
        <w:t xml:space="preserve">. и доп. — М.: </w:t>
      </w: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</w:rPr>
        <w:t>, 2018. — 155 с.</w:t>
      </w:r>
    </w:p>
    <w:p w14:paraId="4F4A0B3C" w14:textId="77777777" w:rsidR="00F220B2" w:rsidRPr="000F3AFE" w:rsidRDefault="00F220B2" w:rsidP="0070086E">
      <w:pPr>
        <w:numPr>
          <w:ilvl w:val="0"/>
          <w:numId w:val="4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AFE">
        <w:rPr>
          <w:rFonts w:ascii="Times New Roman" w:eastAsia="Times New Roman" w:hAnsi="Times New Roman" w:cs="Times New Roman"/>
          <w:sz w:val="24"/>
          <w:szCs w:val="24"/>
        </w:rPr>
        <w:t>Турченко В.И. Дошкольная педагогика: Учебное пособие / В.И. Турченко. — М.: Флинта, 2016. — 256 c.</w:t>
      </w:r>
    </w:p>
    <w:p w14:paraId="669DD450" w14:textId="77777777" w:rsidR="00F220B2" w:rsidRPr="000F3AFE" w:rsidRDefault="00F220B2" w:rsidP="0070086E">
      <w:pPr>
        <w:numPr>
          <w:ilvl w:val="0"/>
          <w:numId w:val="4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</w:rPr>
        <w:t>Фуряева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</w:rPr>
        <w:t xml:space="preserve"> Т. В. Сравнительная педагогика. Дошкольное образование. — М.: </w:t>
      </w: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</w:rPr>
        <w:t>, 2020. — 336 с.</w:t>
      </w:r>
    </w:p>
    <w:p w14:paraId="4FE6E0E5" w14:textId="77777777" w:rsidR="00F220B2" w:rsidRPr="000F3AFE" w:rsidRDefault="00F220B2" w:rsidP="0070086E">
      <w:pPr>
        <w:numPr>
          <w:ilvl w:val="0"/>
          <w:numId w:val="4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</w:rPr>
        <w:t>Хухлаева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</w:rPr>
        <w:t xml:space="preserve"> О. В. Психология развития и возрастная психология: учебник для СПО / О. В. </w:t>
      </w: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</w:rPr>
        <w:t>Хухлаева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</w:rPr>
        <w:t xml:space="preserve">, Е. В. Зыков, Г. В. </w:t>
      </w: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</w:rPr>
        <w:t>Базаева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</w:rPr>
        <w:t xml:space="preserve">; под ред. О. В. </w:t>
      </w: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</w:rPr>
        <w:t>Хухлаевой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</w:rPr>
        <w:t xml:space="preserve">. — М.: </w:t>
      </w: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</w:rPr>
        <w:t>, 2019. — 367 с.</w:t>
      </w:r>
    </w:p>
    <w:p w14:paraId="674E973E" w14:textId="77777777" w:rsidR="00F220B2" w:rsidRPr="000F3AFE" w:rsidRDefault="00F220B2" w:rsidP="0070086E">
      <w:pPr>
        <w:numPr>
          <w:ilvl w:val="0"/>
          <w:numId w:val="4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</w:rPr>
        <w:t>Чмелева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</w:rPr>
        <w:t xml:space="preserve"> Е. В. История педагогики: педагогика дошкольного детства в России конца ХIХ — начала ХХ века. — М.: </w:t>
      </w: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</w:rPr>
        <w:t>, 2020. — 195 с.</w:t>
      </w:r>
    </w:p>
    <w:p w14:paraId="4D0D0E7F" w14:textId="77777777" w:rsidR="00F220B2" w:rsidRPr="000F3AFE" w:rsidRDefault="00F220B2" w:rsidP="0070086E">
      <w:pPr>
        <w:numPr>
          <w:ilvl w:val="0"/>
          <w:numId w:val="4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AFE">
        <w:rPr>
          <w:rFonts w:ascii="Times New Roman" w:eastAsia="Times New Roman" w:hAnsi="Times New Roman" w:cs="Times New Roman"/>
          <w:sz w:val="24"/>
          <w:szCs w:val="24"/>
        </w:rPr>
        <w:t xml:space="preserve">Шаповаленко И. В. Психология развития и возрастная психология: учебник и практикум для СПО / И. В. Шаповаленко. — 3-е изд., </w:t>
      </w: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</w:rPr>
        <w:t xml:space="preserve">. и доп. — М.: </w:t>
      </w: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</w:rPr>
        <w:t>, 2019. — 575 с.</w:t>
      </w:r>
    </w:p>
    <w:p w14:paraId="08F20A56" w14:textId="77777777" w:rsidR="00F220B2" w:rsidRPr="000F3AFE" w:rsidRDefault="00F220B2" w:rsidP="0070086E">
      <w:pPr>
        <w:numPr>
          <w:ilvl w:val="0"/>
          <w:numId w:val="4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AFE">
        <w:rPr>
          <w:rFonts w:ascii="Times New Roman" w:eastAsia="Times New Roman" w:hAnsi="Times New Roman" w:cs="Times New Roman"/>
          <w:sz w:val="24"/>
          <w:szCs w:val="24"/>
        </w:rPr>
        <w:t xml:space="preserve">Юревич С. Н. Теоретические и методические основы взаимодействия воспитателя с родителями (лицами, их заменяющими): учеб. пособие для СПО / С. Н. Юревич, Л. Н. Санникова, Н. И. Левшина; под ред. С. Н. Юревич. — М.: </w:t>
      </w:r>
      <w:proofErr w:type="spellStart"/>
      <w:r w:rsidRPr="000F3AFE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0F3AFE">
        <w:rPr>
          <w:rFonts w:ascii="Times New Roman" w:eastAsia="Times New Roman" w:hAnsi="Times New Roman" w:cs="Times New Roman"/>
          <w:sz w:val="24"/>
          <w:szCs w:val="24"/>
        </w:rPr>
        <w:t>, 2019. — 181 с.</w:t>
      </w:r>
    </w:p>
    <w:p w14:paraId="69DBC835" w14:textId="77777777" w:rsidR="00A82599" w:rsidRPr="000F3AFE" w:rsidRDefault="00A82599" w:rsidP="00A825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3AFE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III</w:t>
      </w:r>
      <w:r w:rsidRPr="000F3A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Интернет-ресурсы </w:t>
      </w:r>
    </w:p>
    <w:p w14:paraId="2575D227" w14:textId="77777777" w:rsidR="00A82599" w:rsidRPr="000F3AFE" w:rsidRDefault="002A4C96" w:rsidP="00A82599">
      <w:pPr>
        <w:numPr>
          <w:ilvl w:val="0"/>
          <w:numId w:val="41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hyperlink r:id="rId11" w:history="1">
        <w:r w:rsidR="00A82599" w:rsidRPr="000F3AFE">
          <w:rPr>
            <w:rFonts w:ascii="Times New Roman" w:eastAsia="Times New Roman" w:hAnsi="Times New Roman" w:cs="Times New Roman"/>
            <w:bCs/>
            <w:color w:val="0000FF"/>
            <w:sz w:val="24"/>
            <w:szCs w:val="28"/>
            <w:u w:val="single"/>
            <w:lang w:eastAsia="ar-SA"/>
          </w:rPr>
          <w:t>http://www.pedlib.ru/</w:t>
        </w:r>
      </w:hyperlink>
    </w:p>
    <w:p w14:paraId="340BE741" w14:textId="77777777" w:rsidR="00A82599" w:rsidRPr="000F3AFE" w:rsidRDefault="002A4C96" w:rsidP="00A82599">
      <w:pPr>
        <w:numPr>
          <w:ilvl w:val="0"/>
          <w:numId w:val="41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hyperlink r:id="rId12" w:history="1">
        <w:r w:rsidR="00A82599" w:rsidRPr="000F3AFE">
          <w:rPr>
            <w:rFonts w:ascii="Times New Roman" w:eastAsia="Times New Roman" w:hAnsi="Times New Roman" w:cs="Times New Roman"/>
            <w:bCs/>
            <w:color w:val="0000FF"/>
            <w:sz w:val="24"/>
            <w:szCs w:val="28"/>
            <w:u w:val="single"/>
            <w:lang w:eastAsia="ar-SA"/>
          </w:rPr>
          <w:t>http://student.psi911.com/</w:t>
        </w:r>
      </w:hyperlink>
    </w:p>
    <w:p w14:paraId="499850BB" w14:textId="77777777" w:rsidR="00A82599" w:rsidRPr="000F3AFE" w:rsidRDefault="00A82599" w:rsidP="00A82599">
      <w:pPr>
        <w:numPr>
          <w:ilvl w:val="0"/>
          <w:numId w:val="41"/>
        </w:numPr>
        <w:suppressAutoHyphens/>
        <w:spacing w:after="0" w:line="360" w:lineRule="atLeast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  <w:r w:rsidRPr="000F3AFE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 xml:space="preserve">Об образовании в Российской </w:t>
      </w:r>
      <w:proofErr w:type="gramStart"/>
      <w:r w:rsidRPr="000F3AFE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Федерации :</w:t>
      </w:r>
      <w:proofErr w:type="gramEnd"/>
      <w:r w:rsidRPr="000F3AFE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 xml:space="preserve"> Федеральный Закон // Министерство образования и науки Российской Федерации. – Режим </w:t>
      </w:r>
      <w:proofErr w:type="gramStart"/>
      <w:r w:rsidRPr="000F3AFE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доступа:  </w:t>
      </w:r>
      <w:hyperlink r:id="rId13" w:tgtFrame="_blank" w:history="1">
        <w:r w:rsidRPr="000F3AFE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ar-SA"/>
          </w:rPr>
          <w:t>http://минобрнауки.рф/документы/2974</w:t>
        </w:r>
        <w:proofErr w:type="gramEnd"/>
      </w:hyperlink>
      <w:r w:rsidRPr="000F3AFE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 </w:t>
      </w:r>
    </w:p>
    <w:p w14:paraId="735DEF78" w14:textId="77777777" w:rsidR="00A82599" w:rsidRPr="000F3AFE" w:rsidRDefault="00A82599" w:rsidP="00A82599">
      <w:pPr>
        <w:numPr>
          <w:ilvl w:val="0"/>
          <w:numId w:val="41"/>
        </w:numPr>
        <w:suppressAutoHyphens/>
        <w:spacing w:after="0" w:line="360" w:lineRule="atLeast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  <w:r w:rsidRPr="000F3AFE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Педагогика [Электронный ресурс]. – Режим доступа: </w:t>
      </w:r>
      <w:hyperlink r:id="rId14" w:tgtFrame="_blank" w:history="1">
        <w:r w:rsidRPr="000F3AFE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ar-SA"/>
          </w:rPr>
          <w:t>http://paidagogos.com</w:t>
        </w:r>
      </w:hyperlink>
      <w:r w:rsidRPr="000F3AFE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 </w:t>
      </w:r>
    </w:p>
    <w:p w14:paraId="75B8D11E" w14:textId="77777777" w:rsidR="00A82599" w:rsidRPr="000F3AFE" w:rsidRDefault="00A82599" w:rsidP="00A82599">
      <w:pPr>
        <w:numPr>
          <w:ilvl w:val="0"/>
          <w:numId w:val="41"/>
        </w:numPr>
        <w:suppressAutoHyphens/>
        <w:spacing w:after="0" w:line="360" w:lineRule="atLeast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  <w:proofErr w:type="spellStart"/>
      <w:r w:rsidRPr="000F3AFE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Сластенин</w:t>
      </w:r>
      <w:proofErr w:type="spellEnd"/>
      <w:r w:rsidRPr="000F3AFE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 xml:space="preserve"> В.А. Педагогика: учеб. пособие для студ. </w:t>
      </w:r>
      <w:proofErr w:type="spellStart"/>
      <w:r w:rsidRPr="000F3AFE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высш</w:t>
      </w:r>
      <w:proofErr w:type="spellEnd"/>
      <w:r w:rsidRPr="000F3AFE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 xml:space="preserve">. </w:t>
      </w:r>
      <w:proofErr w:type="spellStart"/>
      <w:r w:rsidRPr="000F3AFE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пед</w:t>
      </w:r>
      <w:proofErr w:type="spellEnd"/>
      <w:r w:rsidRPr="000F3AFE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 xml:space="preserve">. учеб. заведений / В.А. </w:t>
      </w:r>
      <w:proofErr w:type="spellStart"/>
      <w:r w:rsidRPr="000F3AFE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Сластенин</w:t>
      </w:r>
      <w:proofErr w:type="spellEnd"/>
      <w:r w:rsidRPr="000F3AFE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 xml:space="preserve">, И.Ф. Исаев, Е.Н. </w:t>
      </w:r>
      <w:proofErr w:type="spellStart"/>
      <w:r w:rsidRPr="000F3AFE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Шиянов</w:t>
      </w:r>
      <w:proofErr w:type="spellEnd"/>
      <w:r w:rsidRPr="000F3AFE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 xml:space="preserve">; под ред. В.А. </w:t>
      </w:r>
      <w:proofErr w:type="spellStart"/>
      <w:proofErr w:type="gramStart"/>
      <w:r w:rsidRPr="000F3AFE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Сластенина</w:t>
      </w:r>
      <w:proofErr w:type="spellEnd"/>
      <w:r w:rsidRPr="000F3AFE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.–</w:t>
      </w:r>
      <w:proofErr w:type="gramEnd"/>
      <w:r w:rsidRPr="000F3AFE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 xml:space="preserve"> М.: Изд. центр "Академия", 2002. – 576 с. [Электронный ресурс] // Педагогическая библиотека. – Режим доступа: </w:t>
      </w:r>
      <w:hyperlink r:id="rId15" w:tgtFrame="_blank" w:history="1">
        <w:r w:rsidRPr="000F3AFE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ar-SA"/>
          </w:rPr>
          <w:t>http://www.pedlib.ru/Books/1/0075/index.shtml?from_page=196</w:t>
        </w:r>
      </w:hyperlink>
      <w:r w:rsidRPr="000F3AFE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 </w:t>
      </w:r>
    </w:p>
    <w:p w14:paraId="4E3B55EC" w14:textId="77777777" w:rsidR="00A82599" w:rsidRPr="000F3AFE" w:rsidRDefault="00A82599" w:rsidP="00A82599">
      <w:pPr>
        <w:numPr>
          <w:ilvl w:val="0"/>
          <w:numId w:val="41"/>
        </w:numPr>
        <w:suppressAutoHyphens/>
        <w:spacing w:after="0" w:line="360" w:lineRule="atLeast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  <w:r w:rsidRPr="000F3AFE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Сидоров С.В. Сайт педагога-исследователя [Электронный ресурс]. – Режим доступа: </w:t>
      </w:r>
      <w:hyperlink r:id="rId16" w:tgtFrame="_blank" w:history="1">
        <w:r w:rsidRPr="000F3AFE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ar-SA"/>
          </w:rPr>
          <w:t>http://si-sv.com</w:t>
        </w:r>
      </w:hyperlink>
      <w:r w:rsidRPr="000F3AFE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 </w:t>
      </w:r>
    </w:p>
    <w:p w14:paraId="555C1979" w14:textId="77777777" w:rsidR="00A82599" w:rsidRPr="000F3AFE" w:rsidRDefault="00A82599" w:rsidP="00A82599">
      <w:pPr>
        <w:numPr>
          <w:ilvl w:val="0"/>
          <w:numId w:val="41"/>
        </w:numPr>
        <w:suppressAutoHyphens/>
        <w:spacing w:after="0" w:line="360" w:lineRule="atLeast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  <w:r w:rsidRPr="000F3AFE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Федеральные государственные образовательные стандарты [Электронный ресурс</w:t>
      </w:r>
      <w:proofErr w:type="gramStart"/>
      <w:r w:rsidRPr="000F3AFE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].–</w:t>
      </w:r>
      <w:proofErr w:type="gramEnd"/>
      <w:r w:rsidRPr="000F3AFE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 xml:space="preserve"> Режим доступа: </w:t>
      </w:r>
      <w:hyperlink r:id="rId17" w:tgtFrame="_blank" w:history="1">
        <w:r w:rsidRPr="000F3AFE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ar-SA"/>
          </w:rPr>
          <w:t>http://standart.edu.ru</w:t>
        </w:r>
      </w:hyperlink>
      <w:r w:rsidRPr="000F3AFE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 </w:t>
      </w:r>
    </w:p>
    <w:p w14:paraId="494A0F86" w14:textId="77777777" w:rsidR="00A82599" w:rsidRPr="000F3AFE" w:rsidRDefault="00A82599" w:rsidP="00A82599">
      <w:pPr>
        <w:numPr>
          <w:ilvl w:val="0"/>
          <w:numId w:val="41"/>
        </w:numPr>
        <w:suppressAutoHyphens/>
        <w:spacing w:after="0" w:line="360" w:lineRule="atLeast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  <w:r w:rsidRPr="000F3AFE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 xml:space="preserve">Федеральный интернет-экзамен в сфере профессионального образования: </w:t>
      </w:r>
      <w:proofErr w:type="spellStart"/>
      <w:r w:rsidRPr="000F3AFE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компетентностный</w:t>
      </w:r>
      <w:proofErr w:type="spellEnd"/>
      <w:r w:rsidRPr="000F3AFE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 xml:space="preserve"> и традиционный подходы [Электронный ресурс]. – Режим доступа: </w:t>
      </w:r>
      <w:hyperlink r:id="rId18" w:tgtFrame="_blank" w:history="1">
        <w:r w:rsidRPr="000F3AFE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ar-SA"/>
          </w:rPr>
          <w:t>http://фэпо.рф</w:t>
        </w:r>
      </w:hyperlink>
      <w:r w:rsidRPr="000F3AFE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 </w:t>
      </w:r>
    </w:p>
    <w:p w14:paraId="394255FB" w14:textId="77777777" w:rsidR="00A82599" w:rsidRPr="000F3AFE" w:rsidRDefault="00A82599" w:rsidP="00A8259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14:paraId="40E950E8" w14:textId="77777777" w:rsidR="00A82599" w:rsidRPr="000F3AFE" w:rsidRDefault="00A82599" w:rsidP="00A8259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466FD3B2" w14:textId="77777777" w:rsidR="00DF7BA2" w:rsidRPr="000F3AFE" w:rsidRDefault="00DF7BA2" w:rsidP="00DF7BA2">
      <w:pPr>
        <w:spacing w:before="24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1926AF" w14:textId="77777777" w:rsidR="00DF7BA2" w:rsidRPr="000F3AFE" w:rsidRDefault="00DF7BA2" w:rsidP="00DF7BA2">
      <w:pPr>
        <w:spacing w:before="240" w:after="120"/>
        <w:jc w:val="center"/>
        <w:rPr>
          <w:rFonts w:ascii="Times New Roman" w:hAnsi="Times New Roman" w:cs="Times New Roman"/>
          <w:b/>
          <w:sz w:val="28"/>
          <w:szCs w:val="28"/>
        </w:rPr>
        <w:sectPr w:rsidR="00DF7BA2" w:rsidRPr="000F3AFE" w:rsidSect="00DF7BA2">
          <w:headerReference w:type="default" r:id="rId1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2868E01C" w14:textId="7E12771E" w:rsidR="00DF7BA2" w:rsidRPr="000F3AFE" w:rsidRDefault="000F3AFE" w:rsidP="00DF7BA2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F3AFE"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14:paraId="2BCD7EF6" w14:textId="77777777" w:rsidR="00983169" w:rsidRPr="000F3AFE" w:rsidRDefault="00983169" w:rsidP="009831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4" w:name="_Hlk114726231"/>
      <w:r w:rsidRPr="000F3AFE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ПРОФЕССИОНАЛЬНОГО ОБРАЗОВАНИЯ </w:t>
      </w:r>
    </w:p>
    <w:p w14:paraId="058C763E" w14:textId="77777777" w:rsidR="00983169" w:rsidRPr="000F3AFE" w:rsidRDefault="00983169" w:rsidP="009831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3AFE">
        <w:rPr>
          <w:rFonts w:ascii="Times New Roman" w:eastAsia="Times New Roman" w:hAnsi="Times New Roman" w:cs="Times New Roman"/>
          <w:sz w:val="28"/>
          <w:szCs w:val="28"/>
        </w:rPr>
        <w:t>И ЗАНЯТОСТИ НАСЕЛЕНИЯ ПРИМОРСКОГО КРАЯ</w:t>
      </w:r>
    </w:p>
    <w:bookmarkEnd w:id="14"/>
    <w:p w14:paraId="78A0D7F3" w14:textId="77777777" w:rsidR="00983169" w:rsidRPr="000F3AFE" w:rsidRDefault="00983169" w:rsidP="009831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6A08F2" w14:textId="77777777" w:rsidR="00DF7BA2" w:rsidRPr="000F3AFE" w:rsidRDefault="00DF7BA2" w:rsidP="00DF7BA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3AFE">
        <w:rPr>
          <w:rFonts w:ascii="Times New Roman" w:eastAsia="Times New Roman" w:hAnsi="Times New Roman" w:cs="Times New Roman"/>
          <w:b/>
          <w:sz w:val="28"/>
          <w:szCs w:val="28"/>
        </w:rPr>
        <w:t>краевое государственное автономное</w:t>
      </w:r>
    </w:p>
    <w:p w14:paraId="25E5FBCA" w14:textId="77777777" w:rsidR="00DF7BA2" w:rsidRPr="000F3AFE" w:rsidRDefault="00DF7BA2" w:rsidP="00DF7BA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3AFE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профессиональное образовательное учреждение</w:t>
      </w:r>
    </w:p>
    <w:p w14:paraId="02F93FFD" w14:textId="77777777" w:rsidR="00DF7BA2" w:rsidRPr="000F3AFE" w:rsidRDefault="00DF7BA2" w:rsidP="00DF7BA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3AFE">
        <w:rPr>
          <w:rFonts w:ascii="Times New Roman" w:eastAsia="Times New Roman" w:hAnsi="Times New Roman" w:cs="Times New Roman"/>
          <w:b/>
          <w:sz w:val="28"/>
          <w:szCs w:val="28"/>
        </w:rPr>
        <w:t>«Дальнегорский индустриально-технологический колледж»</w:t>
      </w:r>
    </w:p>
    <w:p w14:paraId="2F188AF4" w14:textId="77777777" w:rsidR="00DF7BA2" w:rsidRPr="000F3AFE" w:rsidRDefault="00DF7BA2" w:rsidP="00DF7BA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977567" w14:textId="77777777" w:rsidR="00DF7BA2" w:rsidRPr="000F3AFE" w:rsidRDefault="00DF7BA2" w:rsidP="00DF7BA2">
      <w:pPr>
        <w:pStyle w:val="a7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AFE">
        <w:rPr>
          <w:rFonts w:ascii="Times New Roman" w:hAnsi="Times New Roman" w:cs="Times New Roman"/>
          <w:b/>
          <w:sz w:val="28"/>
          <w:szCs w:val="28"/>
        </w:rPr>
        <w:t>ОТЗЫВ</w:t>
      </w:r>
    </w:p>
    <w:p w14:paraId="5C7FDB30" w14:textId="77777777" w:rsidR="00DF7BA2" w:rsidRPr="000F3AFE" w:rsidRDefault="00DF7BA2" w:rsidP="00DF7BA2">
      <w:pPr>
        <w:pStyle w:val="a7"/>
        <w:spacing w:after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F3AFE">
        <w:rPr>
          <w:rFonts w:ascii="Times New Roman" w:hAnsi="Times New Roman" w:cs="Times New Roman"/>
          <w:sz w:val="28"/>
          <w:szCs w:val="28"/>
        </w:rPr>
        <w:t>На Выпускную квалификационную работу</w:t>
      </w:r>
    </w:p>
    <w:p w14:paraId="3008BA6C" w14:textId="374CE3BD" w:rsidR="00DF7BA2" w:rsidRPr="000F3AFE" w:rsidRDefault="00DF7BA2" w:rsidP="00DF7B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3AFE">
        <w:rPr>
          <w:rFonts w:ascii="Times New Roman" w:hAnsi="Times New Roman" w:cs="Times New Roman"/>
          <w:b/>
          <w:sz w:val="28"/>
          <w:szCs w:val="28"/>
        </w:rPr>
        <w:t xml:space="preserve">Обучающейся: </w:t>
      </w:r>
      <w:r w:rsidR="00EA48C6" w:rsidRPr="000F3AFE">
        <w:rPr>
          <w:rFonts w:ascii="Times New Roman" w:hAnsi="Times New Roman" w:cs="Times New Roman"/>
          <w:sz w:val="28"/>
          <w:szCs w:val="28"/>
          <w:u w:val="single"/>
        </w:rPr>
        <w:t>…………………….</w:t>
      </w:r>
    </w:p>
    <w:p w14:paraId="59E48FFC" w14:textId="4D66240F" w:rsidR="00DF7BA2" w:rsidRPr="000F3AFE" w:rsidRDefault="00DF7BA2" w:rsidP="00DF7BA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3AFE">
        <w:rPr>
          <w:rFonts w:ascii="Times New Roman" w:hAnsi="Times New Roman" w:cs="Times New Roman"/>
          <w:b/>
          <w:sz w:val="28"/>
          <w:szCs w:val="28"/>
        </w:rPr>
        <w:t xml:space="preserve">Группа: </w:t>
      </w:r>
      <w:r w:rsidR="00EA48C6" w:rsidRPr="000F3AFE">
        <w:rPr>
          <w:rFonts w:ascii="Times New Roman" w:hAnsi="Times New Roman" w:cs="Times New Roman"/>
          <w:sz w:val="28"/>
          <w:szCs w:val="28"/>
          <w:u w:val="single"/>
        </w:rPr>
        <w:t>42</w:t>
      </w:r>
      <w:r w:rsidR="00F220B2" w:rsidRPr="000F3AFE">
        <w:rPr>
          <w:rFonts w:ascii="Times New Roman" w:hAnsi="Times New Roman" w:cs="Times New Roman"/>
          <w:sz w:val="28"/>
          <w:szCs w:val="28"/>
          <w:u w:val="single"/>
        </w:rPr>
        <w:t>3</w:t>
      </w:r>
    </w:p>
    <w:p w14:paraId="30748CB7" w14:textId="1336B49D" w:rsidR="00DF7BA2" w:rsidRPr="000F3AFE" w:rsidRDefault="00DF7BA2" w:rsidP="00DF7BA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3AFE"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Pr="000F3AFE">
        <w:rPr>
          <w:rFonts w:ascii="Times New Roman" w:hAnsi="Times New Roman" w:cs="Times New Roman"/>
          <w:sz w:val="28"/>
          <w:szCs w:val="28"/>
        </w:rPr>
        <w:t xml:space="preserve">: </w:t>
      </w:r>
      <w:r w:rsidRPr="000F3AFE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EA48C6" w:rsidRPr="000F3AFE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0F3AFE">
        <w:rPr>
          <w:rFonts w:ascii="Times New Roman" w:hAnsi="Times New Roman" w:cs="Times New Roman"/>
          <w:sz w:val="28"/>
          <w:szCs w:val="28"/>
          <w:u w:val="single"/>
        </w:rPr>
        <w:t>.02.0</w:t>
      </w:r>
      <w:r w:rsidR="00F220B2" w:rsidRPr="000F3AFE">
        <w:rPr>
          <w:rFonts w:ascii="Times New Roman" w:hAnsi="Times New Roman" w:cs="Times New Roman"/>
          <w:sz w:val="28"/>
          <w:szCs w:val="28"/>
          <w:u w:val="single"/>
        </w:rPr>
        <w:t>1 «Дошкольное образование</w:t>
      </w:r>
      <w:r w:rsidR="0070086E" w:rsidRPr="000F3AFE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EA48C6" w:rsidRPr="000F3AFE">
        <w:rPr>
          <w:rFonts w:ascii="Times New Roman" w:hAnsi="Times New Roman" w:cs="Times New Roman"/>
          <w:sz w:val="28"/>
          <w:szCs w:val="28"/>
        </w:rPr>
        <w:t xml:space="preserve"> </w:t>
      </w:r>
      <w:r w:rsidR="00EA48C6" w:rsidRPr="000F3AFE">
        <w:rPr>
          <w:rFonts w:ascii="Times New Roman" w:hAnsi="Times New Roman" w:cs="Times New Roman"/>
          <w:sz w:val="28"/>
          <w:szCs w:val="28"/>
          <w:u w:val="single"/>
        </w:rPr>
        <w:t>(углубленной подготовки</w:t>
      </w:r>
      <w:r w:rsidR="0089472B" w:rsidRPr="000F3AFE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14:paraId="02471DFA" w14:textId="4EF4E9E0" w:rsidR="00DF7BA2" w:rsidRPr="000F3AFE" w:rsidRDefault="00DF7BA2" w:rsidP="00DF7BA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0F3AFE">
        <w:rPr>
          <w:rFonts w:ascii="Times New Roman" w:hAnsi="Times New Roman" w:cs="Times New Roman"/>
          <w:b/>
          <w:sz w:val="28"/>
          <w:szCs w:val="28"/>
        </w:rPr>
        <w:t>Тема  Выпускной</w:t>
      </w:r>
      <w:proofErr w:type="gramEnd"/>
      <w:r w:rsidRPr="000F3AFE">
        <w:rPr>
          <w:rFonts w:ascii="Times New Roman" w:hAnsi="Times New Roman" w:cs="Times New Roman"/>
          <w:b/>
          <w:sz w:val="28"/>
          <w:szCs w:val="28"/>
        </w:rPr>
        <w:t xml:space="preserve"> квалификационной работы: </w:t>
      </w:r>
      <w:r w:rsidR="00EA48C6" w:rsidRPr="000F3AFE">
        <w:rPr>
          <w:rFonts w:ascii="Times New Roman" w:hAnsi="Times New Roman" w:cs="Times New Roman"/>
          <w:color w:val="000000"/>
          <w:sz w:val="28"/>
          <w:szCs w:val="28"/>
          <w:u w:val="single"/>
        </w:rPr>
        <w:t>……………..</w:t>
      </w:r>
    </w:p>
    <w:p w14:paraId="7D55BCF5" w14:textId="758BC675" w:rsidR="00DF7BA2" w:rsidRPr="000F3AFE" w:rsidRDefault="00DF7BA2" w:rsidP="00DF7B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3AFE">
        <w:rPr>
          <w:rFonts w:ascii="Times New Roman" w:hAnsi="Times New Roman" w:cs="Times New Roman"/>
          <w:b/>
          <w:sz w:val="28"/>
          <w:szCs w:val="28"/>
        </w:rPr>
        <w:t xml:space="preserve">Руководитель ВКР: </w:t>
      </w:r>
      <w:r w:rsidR="00EA48C6" w:rsidRPr="000F3AFE">
        <w:rPr>
          <w:rFonts w:ascii="Times New Roman" w:hAnsi="Times New Roman" w:cs="Times New Roman"/>
          <w:sz w:val="28"/>
          <w:szCs w:val="28"/>
          <w:u w:val="single"/>
        </w:rPr>
        <w:t>……………………</w:t>
      </w:r>
      <w:proofErr w:type="gramStart"/>
      <w:r w:rsidR="00EA48C6" w:rsidRPr="000F3AFE">
        <w:rPr>
          <w:rFonts w:ascii="Times New Roman" w:hAnsi="Times New Roman" w:cs="Times New Roman"/>
          <w:sz w:val="28"/>
          <w:szCs w:val="28"/>
          <w:u w:val="single"/>
        </w:rPr>
        <w:t>…….</w:t>
      </w:r>
      <w:proofErr w:type="gramEnd"/>
      <w:r w:rsidR="00EA48C6" w:rsidRPr="000F3AF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5D3F0B99" w14:textId="1BDEEC32" w:rsidR="00DF7BA2" w:rsidRPr="000F3AFE" w:rsidRDefault="00DF7BA2" w:rsidP="00DF7B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FE">
        <w:rPr>
          <w:rFonts w:ascii="Times New Roman" w:hAnsi="Times New Roman" w:cs="Times New Roman"/>
          <w:sz w:val="28"/>
          <w:szCs w:val="28"/>
        </w:rPr>
        <w:t>Выпускная квалификационная работа (</w:t>
      </w:r>
      <w:r w:rsidR="0089472B" w:rsidRPr="000F3AFE">
        <w:rPr>
          <w:rFonts w:ascii="Times New Roman" w:hAnsi="Times New Roman" w:cs="Times New Roman"/>
          <w:sz w:val="28"/>
          <w:szCs w:val="28"/>
        </w:rPr>
        <w:t>ВКР) обучающегося</w:t>
      </w:r>
      <w:r w:rsidRPr="000F3AFE">
        <w:rPr>
          <w:rFonts w:ascii="Times New Roman" w:hAnsi="Times New Roman" w:cs="Times New Roman"/>
          <w:sz w:val="28"/>
          <w:szCs w:val="28"/>
        </w:rPr>
        <w:t xml:space="preserve"> КГА ПОУ «ДИТК» </w:t>
      </w:r>
      <w:r w:rsidR="00EA48C6" w:rsidRPr="000F3AFE">
        <w:rPr>
          <w:rFonts w:ascii="Times New Roman" w:hAnsi="Times New Roman" w:cs="Times New Roman"/>
          <w:sz w:val="28"/>
          <w:szCs w:val="28"/>
          <w:u w:val="single"/>
        </w:rPr>
        <w:t>…………………</w:t>
      </w:r>
      <w:proofErr w:type="gramStart"/>
      <w:r w:rsidR="00EA48C6" w:rsidRPr="000F3AFE">
        <w:rPr>
          <w:rFonts w:ascii="Times New Roman" w:hAnsi="Times New Roman" w:cs="Times New Roman"/>
          <w:sz w:val="28"/>
          <w:szCs w:val="28"/>
          <w:u w:val="single"/>
        </w:rPr>
        <w:t>…….</w:t>
      </w:r>
      <w:proofErr w:type="gramEnd"/>
      <w:r w:rsidRPr="000F3AFE">
        <w:rPr>
          <w:rFonts w:ascii="Times New Roman" w:hAnsi="Times New Roman" w:cs="Times New Roman"/>
          <w:sz w:val="28"/>
          <w:szCs w:val="28"/>
        </w:rPr>
        <w:t xml:space="preserve"> написана на весьма актуальную тему  «</w:t>
      </w:r>
      <w:r w:rsidR="00EA48C6" w:rsidRPr="000F3AFE">
        <w:rPr>
          <w:rFonts w:ascii="Times New Roman" w:hAnsi="Times New Roman" w:cs="Times New Roman"/>
          <w:color w:val="000000"/>
          <w:sz w:val="28"/>
          <w:szCs w:val="28"/>
          <w:u w:val="single"/>
        </w:rPr>
        <w:t>……………………………………….</w:t>
      </w:r>
      <w:r w:rsidRPr="000F3AFE">
        <w:rPr>
          <w:rFonts w:ascii="Times New Roman" w:hAnsi="Times New Roman" w:cs="Times New Roman"/>
          <w:sz w:val="28"/>
          <w:szCs w:val="28"/>
        </w:rPr>
        <w:t xml:space="preserve">», так как </w:t>
      </w:r>
      <w:r w:rsidR="00EA48C6" w:rsidRPr="000F3AFE">
        <w:rPr>
          <w:rFonts w:ascii="Times New Roman" w:hAnsi="Times New Roman" w:cs="Times New Roman"/>
          <w:sz w:val="28"/>
          <w:szCs w:val="28"/>
        </w:rPr>
        <w:t>………………………………</w:t>
      </w:r>
    </w:p>
    <w:p w14:paraId="56ACE271" w14:textId="06A3963E" w:rsidR="00DF7BA2" w:rsidRPr="000F3AFE" w:rsidRDefault="00DF7BA2" w:rsidP="00DF7B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Теоретическая значимость работы заключается </w:t>
      </w:r>
      <w:r w:rsidR="00EA48C6" w:rsidRPr="000F3AFE"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</w:t>
      </w:r>
    </w:p>
    <w:p w14:paraId="6F12A78B" w14:textId="77777777" w:rsidR="00DF7BA2" w:rsidRPr="000F3AFE" w:rsidRDefault="00DF7BA2" w:rsidP="00DF7B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FE">
        <w:rPr>
          <w:rFonts w:ascii="Times New Roman" w:hAnsi="Times New Roman" w:cs="Times New Roman"/>
          <w:sz w:val="28"/>
          <w:szCs w:val="28"/>
        </w:rPr>
        <w:t>Выпускная квалификационная работа (ВКР) логически целостна, содержания работы соответствует   выбранной тематики.</w:t>
      </w:r>
    </w:p>
    <w:p w14:paraId="39B264E0" w14:textId="780CB111" w:rsidR="00DF7BA2" w:rsidRPr="000F3AFE" w:rsidRDefault="00DF7BA2" w:rsidP="00DF7B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FE">
        <w:rPr>
          <w:rFonts w:ascii="Times New Roman" w:hAnsi="Times New Roman" w:cs="Times New Roman"/>
          <w:sz w:val="28"/>
          <w:szCs w:val="28"/>
        </w:rPr>
        <w:t xml:space="preserve">Автор в своей работе показал </w:t>
      </w:r>
      <w:r w:rsidR="00EA48C6" w:rsidRPr="000F3AFE">
        <w:rPr>
          <w:rFonts w:ascii="Times New Roman" w:hAnsi="Times New Roman" w:cs="Times New Roman"/>
          <w:sz w:val="28"/>
          <w:szCs w:val="28"/>
        </w:rPr>
        <w:t>………………………</w:t>
      </w:r>
    </w:p>
    <w:p w14:paraId="0BD4B614" w14:textId="1D5DD206" w:rsidR="00DF7BA2" w:rsidRPr="000F3AFE" w:rsidRDefault="0089472B" w:rsidP="00DF7BA2">
      <w:pPr>
        <w:pStyle w:val="a7"/>
        <w:numPr>
          <w:ilvl w:val="0"/>
          <w:numId w:val="38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3AFE">
        <w:rPr>
          <w:rFonts w:ascii="Times New Roman" w:hAnsi="Times New Roman" w:cs="Times New Roman"/>
          <w:sz w:val="28"/>
          <w:szCs w:val="28"/>
        </w:rPr>
        <w:t>осознал сущность</w:t>
      </w:r>
      <w:r w:rsidR="00DF7BA2" w:rsidRPr="000F3AFE">
        <w:rPr>
          <w:rFonts w:ascii="Times New Roman" w:hAnsi="Times New Roman" w:cs="Times New Roman"/>
          <w:sz w:val="28"/>
          <w:szCs w:val="28"/>
        </w:rPr>
        <w:t xml:space="preserve"> и социальную значимость своей будущей специальности;</w:t>
      </w:r>
    </w:p>
    <w:p w14:paraId="7A59C26D" w14:textId="1E00122B" w:rsidR="00DF7BA2" w:rsidRPr="000F3AFE" w:rsidRDefault="00DF7BA2" w:rsidP="00DF7BA2">
      <w:pPr>
        <w:pStyle w:val="a7"/>
        <w:numPr>
          <w:ilvl w:val="0"/>
          <w:numId w:val="38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3AFE">
        <w:rPr>
          <w:rFonts w:ascii="Times New Roman" w:hAnsi="Times New Roman" w:cs="Times New Roman"/>
          <w:sz w:val="28"/>
          <w:szCs w:val="28"/>
        </w:rPr>
        <w:t xml:space="preserve">умело осуществляет поиск и </w:t>
      </w:r>
      <w:r w:rsidR="0089472B" w:rsidRPr="000F3AFE">
        <w:rPr>
          <w:rFonts w:ascii="Times New Roman" w:hAnsi="Times New Roman" w:cs="Times New Roman"/>
          <w:sz w:val="28"/>
          <w:szCs w:val="28"/>
        </w:rPr>
        <w:t>использует информацию, необходимую для эффективного выполнения профессиональных задач</w:t>
      </w:r>
      <w:r w:rsidRPr="000F3AFE">
        <w:rPr>
          <w:rFonts w:ascii="Times New Roman" w:hAnsi="Times New Roman" w:cs="Times New Roman"/>
          <w:sz w:val="28"/>
          <w:szCs w:val="28"/>
        </w:rPr>
        <w:t>;</w:t>
      </w:r>
    </w:p>
    <w:p w14:paraId="6084D365" w14:textId="77777777" w:rsidR="00DF7BA2" w:rsidRPr="000F3AFE" w:rsidRDefault="00DF7BA2" w:rsidP="00DF7BA2">
      <w:pPr>
        <w:pStyle w:val="a7"/>
        <w:numPr>
          <w:ilvl w:val="0"/>
          <w:numId w:val="38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3AFE">
        <w:rPr>
          <w:rFonts w:ascii="Times New Roman" w:hAnsi="Times New Roman" w:cs="Times New Roman"/>
          <w:sz w:val="28"/>
          <w:szCs w:val="28"/>
        </w:rPr>
        <w:t>использует информационно-коммуникационные технологии в профессиональной деятельности;</w:t>
      </w:r>
    </w:p>
    <w:p w14:paraId="62AEB703" w14:textId="1A452725" w:rsidR="00DF7BA2" w:rsidRPr="000F3AFE" w:rsidRDefault="00DF7BA2" w:rsidP="00DF7BA2">
      <w:pPr>
        <w:pStyle w:val="a7"/>
        <w:numPr>
          <w:ilvl w:val="0"/>
          <w:numId w:val="38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3AFE">
        <w:rPr>
          <w:rFonts w:ascii="Times New Roman" w:hAnsi="Times New Roman" w:cs="Times New Roman"/>
          <w:sz w:val="28"/>
          <w:szCs w:val="28"/>
        </w:rPr>
        <w:t xml:space="preserve">понимает роль и значение </w:t>
      </w:r>
      <w:r w:rsidR="00EA48C6" w:rsidRPr="000F3AFE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18360D" w:rsidRPr="000F3AFE">
        <w:rPr>
          <w:rFonts w:ascii="Times New Roman" w:hAnsi="Times New Roman" w:cs="Times New Roman"/>
          <w:sz w:val="28"/>
          <w:szCs w:val="28"/>
        </w:rPr>
        <w:t>специальности</w:t>
      </w:r>
    </w:p>
    <w:p w14:paraId="69A9E63A" w14:textId="49DC3E33" w:rsidR="00DF7BA2" w:rsidRPr="000F3AFE" w:rsidRDefault="0089472B" w:rsidP="00DF7B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FE">
        <w:rPr>
          <w:rFonts w:ascii="Times New Roman" w:hAnsi="Times New Roman" w:cs="Times New Roman"/>
          <w:sz w:val="28"/>
          <w:szCs w:val="28"/>
        </w:rPr>
        <w:t>Выпускная квалификационная работа</w:t>
      </w:r>
      <w:r w:rsidR="00DF7BA2" w:rsidRPr="000F3AFE">
        <w:rPr>
          <w:rFonts w:ascii="Times New Roman" w:hAnsi="Times New Roman" w:cs="Times New Roman"/>
          <w:sz w:val="28"/>
          <w:szCs w:val="28"/>
        </w:rPr>
        <w:t xml:space="preserve">    обучающейся </w:t>
      </w:r>
      <w:r w:rsidR="00EA48C6" w:rsidRPr="000F3AFE">
        <w:rPr>
          <w:rFonts w:ascii="Times New Roman" w:hAnsi="Times New Roman" w:cs="Times New Roman"/>
          <w:sz w:val="28"/>
          <w:szCs w:val="28"/>
          <w:u w:val="single"/>
        </w:rPr>
        <w:t>………………</w:t>
      </w:r>
      <w:proofErr w:type="gramStart"/>
      <w:r w:rsidR="00EA48C6" w:rsidRPr="000F3AFE">
        <w:rPr>
          <w:rFonts w:ascii="Times New Roman" w:hAnsi="Times New Roman" w:cs="Times New Roman"/>
          <w:sz w:val="28"/>
          <w:szCs w:val="28"/>
          <w:u w:val="single"/>
        </w:rPr>
        <w:t>…….</w:t>
      </w:r>
      <w:proofErr w:type="gramEnd"/>
      <w:r w:rsidR="00DF7BA2" w:rsidRPr="000F3AFE">
        <w:rPr>
          <w:rFonts w:ascii="Times New Roman" w:hAnsi="Times New Roman" w:cs="Times New Roman"/>
          <w:sz w:val="28"/>
          <w:szCs w:val="28"/>
        </w:rPr>
        <w:t xml:space="preserve"> на  тему  «</w:t>
      </w:r>
      <w:r w:rsidR="00EA48C6" w:rsidRPr="000F3AFE">
        <w:rPr>
          <w:rFonts w:ascii="Times New Roman" w:hAnsi="Times New Roman" w:cs="Times New Roman"/>
          <w:color w:val="000000"/>
          <w:sz w:val="28"/>
          <w:szCs w:val="28"/>
          <w:u w:val="single"/>
        </w:rPr>
        <w:t>………………………………</w:t>
      </w:r>
      <w:r w:rsidR="00DF7BA2" w:rsidRPr="000F3AFE">
        <w:rPr>
          <w:rFonts w:ascii="Times New Roman" w:hAnsi="Times New Roman" w:cs="Times New Roman"/>
          <w:sz w:val="28"/>
          <w:szCs w:val="28"/>
        </w:rPr>
        <w:t xml:space="preserve">»  </w:t>
      </w:r>
      <w:r w:rsidRPr="000F3AFE">
        <w:rPr>
          <w:rFonts w:ascii="Times New Roman" w:hAnsi="Times New Roman" w:cs="Times New Roman"/>
          <w:sz w:val="28"/>
          <w:szCs w:val="28"/>
        </w:rPr>
        <w:t>полностью соответствует требованиям</w:t>
      </w:r>
      <w:r w:rsidR="00DF7BA2" w:rsidRPr="000F3AFE">
        <w:rPr>
          <w:rFonts w:ascii="Times New Roman" w:hAnsi="Times New Roman" w:cs="Times New Roman"/>
          <w:sz w:val="28"/>
          <w:szCs w:val="28"/>
        </w:rPr>
        <w:t xml:space="preserve"> к </w:t>
      </w:r>
      <w:r w:rsidRPr="000F3AFE">
        <w:rPr>
          <w:rFonts w:ascii="Times New Roman" w:hAnsi="Times New Roman" w:cs="Times New Roman"/>
          <w:sz w:val="28"/>
          <w:szCs w:val="28"/>
        </w:rPr>
        <w:t>выпускным квалификационным работам, может быть рекомендована к защите и заслуживает</w:t>
      </w:r>
      <w:r w:rsidR="00DF7BA2" w:rsidRPr="000F3AFE">
        <w:rPr>
          <w:rFonts w:ascii="Times New Roman" w:hAnsi="Times New Roman" w:cs="Times New Roman"/>
          <w:sz w:val="28"/>
          <w:szCs w:val="28"/>
        </w:rPr>
        <w:t xml:space="preserve"> </w:t>
      </w:r>
      <w:r w:rsidR="00EA48C6" w:rsidRPr="000F3AFE">
        <w:rPr>
          <w:rFonts w:ascii="Times New Roman" w:hAnsi="Times New Roman" w:cs="Times New Roman"/>
          <w:sz w:val="28"/>
          <w:szCs w:val="28"/>
        </w:rPr>
        <w:t>………</w:t>
      </w:r>
      <w:proofErr w:type="gramStart"/>
      <w:r w:rsidR="00EA48C6" w:rsidRPr="000F3AFE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DF7BA2" w:rsidRPr="000F3AFE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14:paraId="35F221FA" w14:textId="709EE2C4" w:rsidR="00DF7BA2" w:rsidRPr="000F3AFE" w:rsidRDefault="0089472B" w:rsidP="00DF7B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FE">
        <w:rPr>
          <w:rFonts w:ascii="Times New Roman" w:hAnsi="Times New Roman" w:cs="Times New Roman"/>
          <w:sz w:val="28"/>
          <w:szCs w:val="28"/>
        </w:rPr>
        <w:t>Рекомендуемая руководителем ВКР</w:t>
      </w:r>
      <w:r w:rsidR="00DF7BA2" w:rsidRPr="000F3AFE">
        <w:rPr>
          <w:rFonts w:ascii="Times New Roman" w:hAnsi="Times New Roman" w:cs="Times New Roman"/>
          <w:sz w:val="28"/>
          <w:szCs w:val="28"/>
        </w:rPr>
        <w:t xml:space="preserve"> оценка -</w:t>
      </w:r>
      <w:proofErr w:type="gramStart"/>
      <w:r w:rsidR="00DF7BA2" w:rsidRPr="000F3AFE">
        <w:rPr>
          <w:rFonts w:ascii="Times New Roman" w:hAnsi="Times New Roman" w:cs="Times New Roman"/>
          <w:sz w:val="28"/>
          <w:szCs w:val="28"/>
        </w:rPr>
        <w:t xml:space="preserve"> </w:t>
      </w:r>
      <w:r w:rsidR="00EA48C6" w:rsidRPr="000F3AFE">
        <w:rPr>
          <w:rFonts w:ascii="Times New Roman" w:hAnsi="Times New Roman" w:cs="Times New Roman"/>
          <w:sz w:val="28"/>
          <w:szCs w:val="28"/>
          <w:u w:val="single"/>
        </w:rPr>
        <w:t>….</w:t>
      </w:r>
      <w:proofErr w:type="gramEnd"/>
      <w:r w:rsidR="00DF7BA2" w:rsidRPr="000F3AFE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EA48C6" w:rsidRPr="000F3AFE">
        <w:rPr>
          <w:rFonts w:ascii="Times New Roman" w:hAnsi="Times New Roman" w:cs="Times New Roman"/>
          <w:sz w:val="28"/>
          <w:szCs w:val="28"/>
          <w:u w:val="single"/>
        </w:rPr>
        <w:t>……………….</w:t>
      </w:r>
      <w:r w:rsidR="00DF7BA2" w:rsidRPr="000F3AFE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DF7BA2" w:rsidRPr="000F3AFE">
        <w:rPr>
          <w:rFonts w:ascii="Times New Roman" w:hAnsi="Times New Roman" w:cs="Times New Roman"/>
          <w:sz w:val="28"/>
          <w:szCs w:val="28"/>
        </w:rPr>
        <w:t>.</w:t>
      </w:r>
    </w:p>
    <w:p w14:paraId="250E44AB" w14:textId="34F1E300" w:rsidR="00DF7BA2" w:rsidRPr="000F3AFE" w:rsidRDefault="00DF7BA2" w:rsidP="00DF7B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3AFE">
        <w:rPr>
          <w:rFonts w:ascii="Times New Roman" w:hAnsi="Times New Roman" w:cs="Times New Roman"/>
          <w:sz w:val="28"/>
          <w:szCs w:val="28"/>
        </w:rPr>
        <w:t>Дата «___» ___________</w:t>
      </w:r>
      <w:r w:rsidRPr="000F3AFE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F220B2" w:rsidRPr="000F3AFE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0F3AF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F3AFE">
        <w:rPr>
          <w:rFonts w:ascii="Times New Roman" w:hAnsi="Times New Roman" w:cs="Times New Roman"/>
          <w:sz w:val="28"/>
          <w:szCs w:val="28"/>
        </w:rPr>
        <w:t>г.</w:t>
      </w:r>
    </w:p>
    <w:p w14:paraId="689282F3" w14:textId="79FCA3B6" w:rsidR="00DF7BA2" w:rsidRPr="000F3AFE" w:rsidRDefault="00DF7BA2" w:rsidP="00EA48C6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0F3AFE">
        <w:rPr>
          <w:rFonts w:ascii="Times New Roman" w:hAnsi="Times New Roman" w:cs="Times New Roman"/>
          <w:sz w:val="28"/>
          <w:szCs w:val="28"/>
        </w:rPr>
        <w:t>Руководитель ВКР_________________/</w:t>
      </w:r>
      <w:r w:rsidR="00EA48C6" w:rsidRPr="000F3AF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</w:t>
      </w:r>
    </w:p>
    <w:p w14:paraId="2570A9EB" w14:textId="77777777" w:rsidR="000F3AFE" w:rsidRDefault="000F3AFE" w:rsidP="00DF7BA2">
      <w:pPr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57B69EC9" w14:textId="38190C2B" w:rsidR="00DF7BA2" w:rsidRPr="000F3AFE" w:rsidRDefault="000F3AFE" w:rsidP="00DF7BA2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3AF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4</w:t>
      </w:r>
    </w:p>
    <w:p w14:paraId="5F66B2E8" w14:textId="77777777" w:rsidR="00EA48C6" w:rsidRPr="000F3AFE" w:rsidRDefault="00EA48C6" w:rsidP="00EA48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5" w:name="_Hlk114726535"/>
      <w:r w:rsidRPr="000F3AFE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ПРОФЕССИОНАЛЬНОГО ОБРАЗОВАНИЯ </w:t>
      </w:r>
    </w:p>
    <w:p w14:paraId="01EA6233" w14:textId="76162C9A" w:rsidR="00EA48C6" w:rsidRPr="000F3AFE" w:rsidRDefault="00EA48C6" w:rsidP="00EA48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3AFE">
        <w:rPr>
          <w:rFonts w:ascii="Times New Roman" w:eastAsia="Times New Roman" w:hAnsi="Times New Roman" w:cs="Times New Roman"/>
          <w:sz w:val="28"/>
          <w:szCs w:val="28"/>
        </w:rPr>
        <w:t>И ЗАНЯТОСТИ НАСЕЛЕНИЯ ПРИМОРСКОГО КРАЯ</w:t>
      </w:r>
    </w:p>
    <w:p w14:paraId="4BB9FF10" w14:textId="77777777" w:rsidR="00354AC4" w:rsidRPr="000F3AFE" w:rsidRDefault="00354AC4" w:rsidP="00EA48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bookmarkEnd w:id="15"/>
    <w:p w14:paraId="15BE2413" w14:textId="77777777" w:rsidR="00DF7BA2" w:rsidRPr="000F3AFE" w:rsidRDefault="00DF7BA2" w:rsidP="00DF7BA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3AFE">
        <w:rPr>
          <w:rFonts w:ascii="Times New Roman" w:eastAsia="Times New Roman" w:hAnsi="Times New Roman" w:cs="Times New Roman"/>
          <w:b/>
          <w:sz w:val="28"/>
          <w:szCs w:val="28"/>
        </w:rPr>
        <w:t>краевое государственное автономное</w:t>
      </w:r>
    </w:p>
    <w:p w14:paraId="3A7AB1FD" w14:textId="77777777" w:rsidR="00DF7BA2" w:rsidRPr="000F3AFE" w:rsidRDefault="00DF7BA2" w:rsidP="00DF7BA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3AFE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профессиональное образовательное учреждение</w:t>
      </w:r>
    </w:p>
    <w:p w14:paraId="100AFC86" w14:textId="77777777" w:rsidR="00DF7BA2" w:rsidRPr="000F3AFE" w:rsidRDefault="00DF7BA2" w:rsidP="00DF7BA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3AFE">
        <w:rPr>
          <w:rFonts w:ascii="Times New Roman" w:eastAsia="Times New Roman" w:hAnsi="Times New Roman" w:cs="Times New Roman"/>
          <w:b/>
          <w:sz w:val="28"/>
          <w:szCs w:val="28"/>
        </w:rPr>
        <w:t>«Дальнегорский индустриально-технологический колледж»</w:t>
      </w:r>
    </w:p>
    <w:p w14:paraId="10864A58" w14:textId="77777777" w:rsidR="00DF7BA2" w:rsidRPr="000F3AFE" w:rsidRDefault="00DF7BA2" w:rsidP="00DF7BA2">
      <w:pPr>
        <w:pStyle w:val="a7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ADEC526" w14:textId="77777777" w:rsidR="00DF7BA2" w:rsidRPr="000F3AFE" w:rsidRDefault="00DF7BA2" w:rsidP="00DF7BA2">
      <w:pPr>
        <w:pStyle w:val="a7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F3DF89B" w14:textId="77777777" w:rsidR="00DF7BA2" w:rsidRPr="000F3AFE" w:rsidRDefault="00DF7BA2" w:rsidP="00DF7BA2">
      <w:pPr>
        <w:pStyle w:val="a7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AFE">
        <w:rPr>
          <w:rFonts w:ascii="Times New Roman" w:hAnsi="Times New Roman" w:cs="Times New Roman"/>
          <w:b/>
          <w:sz w:val="28"/>
          <w:szCs w:val="28"/>
        </w:rPr>
        <w:t>РЕЦЕНЗИЯ</w:t>
      </w:r>
    </w:p>
    <w:p w14:paraId="277715D2" w14:textId="77777777" w:rsidR="00DF7BA2" w:rsidRPr="000F3AFE" w:rsidRDefault="00DF7BA2" w:rsidP="00DF7BA2">
      <w:pPr>
        <w:pStyle w:val="a7"/>
        <w:spacing w:after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F3AFE">
        <w:rPr>
          <w:rFonts w:ascii="Times New Roman" w:hAnsi="Times New Roman" w:cs="Times New Roman"/>
          <w:sz w:val="28"/>
          <w:szCs w:val="28"/>
        </w:rPr>
        <w:t>На Выпускную квалификационную работу</w:t>
      </w:r>
    </w:p>
    <w:p w14:paraId="1E8CE605" w14:textId="1FBAE7CC" w:rsidR="00DF7BA2" w:rsidRPr="000F3AFE" w:rsidRDefault="00DF7BA2" w:rsidP="00DF7B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3AFE">
        <w:rPr>
          <w:rFonts w:ascii="Times New Roman" w:hAnsi="Times New Roman" w:cs="Times New Roman"/>
          <w:b/>
          <w:sz w:val="28"/>
          <w:szCs w:val="28"/>
        </w:rPr>
        <w:t xml:space="preserve">Обучающейся: </w:t>
      </w:r>
      <w:r w:rsidR="00EA48C6" w:rsidRPr="000F3AFE">
        <w:rPr>
          <w:rFonts w:ascii="Times New Roman" w:hAnsi="Times New Roman" w:cs="Times New Roman"/>
          <w:sz w:val="28"/>
          <w:szCs w:val="28"/>
          <w:u w:val="single"/>
        </w:rPr>
        <w:t>……………………….</w:t>
      </w:r>
    </w:p>
    <w:p w14:paraId="1E61014B" w14:textId="1099FE2F" w:rsidR="00DF7BA2" w:rsidRPr="000F3AFE" w:rsidRDefault="00DF7BA2" w:rsidP="00DF7BA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3AFE">
        <w:rPr>
          <w:rFonts w:ascii="Times New Roman" w:hAnsi="Times New Roman" w:cs="Times New Roman"/>
          <w:b/>
          <w:sz w:val="28"/>
          <w:szCs w:val="28"/>
        </w:rPr>
        <w:t>Группа:</w:t>
      </w:r>
      <w:r w:rsidR="00EA48C6" w:rsidRPr="000F3AFE">
        <w:rPr>
          <w:rFonts w:ascii="Times New Roman" w:hAnsi="Times New Roman" w:cs="Times New Roman"/>
          <w:sz w:val="28"/>
          <w:szCs w:val="28"/>
          <w:u w:val="single"/>
        </w:rPr>
        <w:t>422</w:t>
      </w:r>
    </w:p>
    <w:p w14:paraId="0A7B6BEC" w14:textId="7C0A2BF0" w:rsidR="00DF7BA2" w:rsidRPr="000F3AFE" w:rsidRDefault="00DF7BA2" w:rsidP="00DF7BA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F3AFE">
        <w:rPr>
          <w:rFonts w:ascii="Times New Roman" w:hAnsi="Times New Roman" w:cs="Times New Roman"/>
          <w:b/>
          <w:sz w:val="28"/>
          <w:szCs w:val="28"/>
        </w:rPr>
        <w:t>Специальность:</w:t>
      </w:r>
      <w:r w:rsidRPr="000F3AFE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EA48C6" w:rsidRPr="000F3AFE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0F3AFE">
        <w:rPr>
          <w:rFonts w:ascii="Times New Roman" w:hAnsi="Times New Roman" w:cs="Times New Roman"/>
          <w:sz w:val="28"/>
          <w:szCs w:val="28"/>
          <w:u w:val="single"/>
        </w:rPr>
        <w:t>.02.0</w:t>
      </w:r>
      <w:r w:rsidR="00F220B2" w:rsidRPr="000F3AFE"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  <w:r w:rsidR="0089472B" w:rsidRPr="000F3AF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220B2" w:rsidRPr="000F3AFE">
        <w:rPr>
          <w:rFonts w:ascii="Times New Roman" w:hAnsi="Times New Roman" w:cs="Times New Roman"/>
          <w:sz w:val="28"/>
          <w:szCs w:val="28"/>
          <w:u w:val="single"/>
        </w:rPr>
        <w:t>Дошкольное образование</w:t>
      </w:r>
      <w:r w:rsidR="0089472B" w:rsidRPr="000F3AF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A48C6" w:rsidRPr="000F3AFE">
        <w:rPr>
          <w:rFonts w:ascii="Times New Roman" w:hAnsi="Times New Roman" w:cs="Times New Roman"/>
          <w:sz w:val="28"/>
          <w:szCs w:val="28"/>
          <w:u w:val="single"/>
        </w:rPr>
        <w:t>(углубленной подготовки)</w:t>
      </w:r>
    </w:p>
    <w:p w14:paraId="3BE7EFC3" w14:textId="3AA39394" w:rsidR="00DF7BA2" w:rsidRPr="000F3AFE" w:rsidRDefault="0089472B" w:rsidP="00DF7BA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3AFE">
        <w:rPr>
          <w:rFonts w:ascii="Times New Roman" w:hAnsi="Times New Roman" w:cs="Times New Roman"/>
          <w:b/>
          <w:sz w:val="28"/>
          <w:szCs w:val="28"/>
        </w:rPr>
        <w:t>Тема Выпускной</w:t>
      </w:r>
      <w:r w:rsidR="00DF7BA2" w:rsidRPr="000F3AFE">
        <w:rPr>
          <w:rFonts w:ascii="Times New Roman" w:hAnsi="Times New Roman" w:cs="Times New Roman"/>
          <w:b/>
          <w:sz w:val="28"/>
          <w:szCs w:val="28"/>
        </w:rPr>
        <w:t xml:space="preserve"> квалификационной работы: </w:t>
      </w:r>
      <w:r w:rsidR="00EA48C6" w:rsidRPr="000F3AFE">
        <w:rPr>
          <w:rFonts w:ascii="Times New Roman" w:hAnsi="Times New Roman" w:cs="Times New Roman"/>
          <w:color w:val="000000"/>
          <w:sz w:val="28"/>
          <w:szCs w:val="28"/>
          <w:u w:val="single"/>
        </w:rPr>
        <w:t>………………</w:t>
      </w:r>
    </w:p>
    <w:p w14:paraId="3A6B04AF" w14:textId="04AD1CA2" w:rsidR="00EA48C6" w:rsidRPr="000F3AFE" w:rsidRDefault="00DF7BA2" w:rsidP="00DF7BA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3AFE">
        <w:rPr>
          <w:rFonts w:ascii="Times New Roman" w:hAnsi="Times New Roman" w:cs="Times New Roman"/>
          <w:b/>
          <w:sz w:val="28"/>
          <w:szCs w:val="28"/>
        </w:rPr>
        <w:t xml:space="preserve">Руководитель ВКР: </w:t>
      </w:r>
      <w:r w:rsidR="00EA48C6" w:rsidRPr="000F3AFE">
        <w:rPr>
          <w:rFonts w:ascii="Times New Roman" w:hAnsi="Times New Roman" w:cs="Times New Roman"/>
          <w:sz w:val="28"/>
          <w:szCs w:val="28"/>
          <w:u w:val="single"/>
        </w:rPr>
        <w:t>……………………………….</w:t>
      </w:r>
    </w:p>
    <w:p w14:paraId="003033BE" w14:textId="5124CD47" w:rsidR="00EA48C6" w:rsidRPr="000F3AFE" w:rsidRDefault="00EA48C6" w:rsidP="00DF7B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BE3FDAE" w14:textId="430EDE20" w:rsidR="00EA48C6" w:rsidRPr="000F3AFE" w:rsidRDefault="00EA48C6" w:rsidP="00DF7B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3AF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D8327C" w14:textId="77777777" w:rsidR="00DF7BA2" w:rsidRPr="000F3AFE" w:rsidRDefault="00DF7BA2" w:rsidP="00DF7B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3158FD1" w14:textId="1F855CC0" w:rsidR="00DF7BA2" w:rsidRPr="000F3AFE" w:rsidRDefault="00DF7BA2" w:rsidP="00DF7B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3AFE">
        <w:rPr>
          <w:rFonts w:ascii="Times New Roman" w:hAnsi="Times New Roman" w:cs="Times New Roman"/>
          <w:sz w:val="28"/>
          <w:szCs w:val="28"/>
        </w:rPr>
        <w:t>Дата «___» _____________</w:t>
      </w:r>
      <w:r w:rsidRPr="000F3AFE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F220B2" w:rsidRPr="000F3AFE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0F3AFE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D3B3DCA" w14:textId="77777777" w:rsidR="00DF7BA2" w:rsidRPr="000F3AFE" w:rsidRDefault="00DF7BA2" w:rsidP="00DF7B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4BE216A" w14:textId="77777777" w:rsidR="00DF7BA2" w:rsidRPr="000F3AFE" w:rsidRDefault="00DF7BA2" w:rsidP="00DF7B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3AFE">
        <w:rPr>
          <w:rFonts w:ascii="Times New Roman" w:hAnsi="Times New Roman" w:cs="Times New Roman"/>
          <w:sz w:val="28"/>
          <w:szCs w:val="28"/>
        </w:rPr>
        <w:t>М.П.</w:t>
      </w:r>
    </w:p>
    <w:p w14:paraId="0D148760" w14:textId="77777777" w:rsidR="00DF7BA2" w:rsidRPr="000F3AFE" w:rsidRDefault="00DF7BA2" w:rsidP="00DF7BA2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79A1343" w14:textId="26621CB2" w:rsidR="00DF7BA2" w:rsidRPr="000F3AFE" w:rsidRDefault="00DF7BA2" w:rsidP="00DF7BA2">
      <w:pPr>
        <w:pStyle w:val="a7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F3AFE">
        <w:rPr>
          <w:rFonts w:ascii="Times New Roman" w:hAnsi="Times New Roman" w:cs="Times New Roman"/>
          <w:sz w:val="28"/>
          <w:szCs w:val="28"/>
        </w:rPr>
        <w:t xml:space="preserve">Рецензент: </w:t>
      </w:r>
      <w:r w:rsidR="00EA48C6" w:rsidRPr="000F3AFE">
        <w:rPr>
          <w:rFonts w:ascii="Times New Roman" w:hAnsi="Times New Roman" w:cs="Times New Roman"/>
          <w:sz w:val="28"/>
          <w:szCs w:val="28"/>
          <w:u w:val="single"/>
        </w:rPr>
        <w:t xml:space="preserve">(ФИО, должность, место </w:t>
      </w:r>
      <w:proofErr w:type="gramStart"/>
      <w:r w:rsidR="00EA48C6" w:rsidRPr="000F3AFE">
        <w:rPr>
          <w:rFonts w:ascii="Times New Roman" w:hAnsi="Times New Roman" w:cs="Times New Roman"/>
          <w:sz w:val="28"/>
          <w:szCs w:val="28"/>
          <w:u w:val="single"/>
        </w:rPr>
        <w:t>работы)</w:t>
      </w:r>
      <w:r w:rsidR="00354AC4" w:rsidRPr="000F3AFE"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gramEnd"/>
      <w:r w:rsidR="00354AC4" w:rsidRPr="000F3AF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/</w:t>
      </w:r>
    </w:p>
    <w:p w14:paraId="1CE1E3AF" w14:textId="77777777" w:rsidR="00DF7BA2" w:rsidRPr="000F3AFE" w:rsidRDefault="00DF7BA2" w:rsidP="00DF7BA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20E86B18" w14:textId="77777777" w:rsidR="00DF7BA2" w:rsidRPr="000F3AFE" w:rsidRDefault="00DF7BA2" w:rsidP="00DF7BA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0F614C3E" w14:textId="77777777" w:rsidR="00DF7BA2" w:rsidRPr="000F3AFE" w:rsidRDefault="00DF7BA2" w:rsidP="00DF7BA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22B695CE" w14:textId="77777777" w:rsidR="00DF7BA2" w:rsidRPr="000F3AFE" w:rsidRDefault="00DF7BA2" w:rsidP="00DF7BA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519DCAEA" w14:textId="77777777" w:rsidR="00DF7BA2" w:rsidRPr="000F3AFE" w:rsidRDefault="00DF7BA2" w:rsidP="00DF7BA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2D7E4D00" w14:textId="77777777" w:rsidR="00DF7BA2" w:rsidRPr="000F3AFE" w:rsidRDefault="00DF7BA2" w:rsidP="00DF7BA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615CB23E" w14:textId="77777777" w:rsidR="00DF7BA2" w:rsidRPr="000F3AFE" w:rsidRDefault="00DF7BA2" w:rsidP="00DF7BA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5139C4FE" w14:textId="77777777" w:rsidR="00DF7BA2" w:rsidRDefault="00DF7BA2" w:rsidP="00DF7BA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1FB9FF0B" w14:textId="77777777" w:rsidR="000F3AFE" w:rsidRPr="000F3AFE" w:rsidRDefault="000F3AFE" w:rsidP="00DF7BA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30471F63" w14:textId="7A028F2D" w:rsidR="00DF7BA2" w:rsidRPr="000F3AFE" w:rsidRDefault="000F3AFE" w:rsidP="00DF7BA2">
      <w:pPr>
        <w:pStyle w:val="3"/>
        <w:spacing w:before="0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F3AFE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ПРИЛОЖЕНИЕ 5</w:t>
      </w:r>
    </w:p>
    <w:p w14:paraId="13C69BA6" w14:textId="77777777" w:rsidR="00354AC4" w:rsidRPr="000F3AFE" w:rsidRDefault="00354AC4" w:rsidP="00354A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6" w:name="_Hlk114726980"/>
      <w:r w:rsidRPr="000F3AFE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ПРОФЕССИОНАЛЬНОГО ОБРАЗОВАНИЯ </w:t>
      </w:r>
    </w:p>
    <w:p w14:paraId="454DF836" w14:textId="77777777" w:rsidR="00354AC4" w:rsidRPr="000F3AFE" w:rsidRDefault="00354AC4" w:rsidP="00354A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3AFE">
        <w:rPr>
          <w:rFonts w:ascii="Times New Roman" w:eastAsia="Times New Roman" w:hAnsi="Times New Roman" w:cs="Times New Roman"/>
          <w:sz w:val="28"/>
          <w:szCs w:val="28"/>
        </w:rPr>
        <w:t>И ЗАНЯТОСТИ НАСЕЛЕНИЯ ПРИМОРСКОГО КРАЯ</w:t>
      </w:r>
    </w:p>
    <w:p w14:paraId="5B37FF57" w14:textId="77777777" w:rsidR="00354AC4" w:rsidRPr="000F3AFE" w:rsidRDefault="00354AC4" w:rsidP="00354A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bookmarkEnd w:id="16"/>
    <w:p w14:paraId="68FD36FE" w14:textId="77777777" w:rsidR="00DF7BA2" w:rsidRPr="000F3AFE" w:rsidRDefault="00DF7BA2" w:rsidP="00DF7BA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3AFE">
        <w:rPr>
          <w:rFonts w:ascii="Times New Roman" w:eastAsia="Times New Roman" w:hAnsi="Times New Roman" w:cs="Times New Roman"/>
          <w:b/>
          <w:sz w:val="28"/>
          <w:szCs w:val="28"/>
        </w:rPr>
        <w:t>краевое государственное автономное</w:t>
      </w:r>
    </w:p>
    <w:p w14:paraId="55339D64" w14:textId="77777777" w:rsidR="00DF7BA2" w:rsidRPr="000F3AFE" w:rsidRDefault="00DF7BA2" w:rsidP="00DF7BA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3AFE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профессиональное образовательное учреждение</w:t>
      </w:r>
    </w:p>
    <w:p w14:paraId="3829ED7B" w14:textId="77777777" w:rsidR="00DF7BA2" w:rsidRPr="000F3AFE" w:rsidRDefault="00DF7BA2" w:rsidP="00DF7BA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3AFE">
        <w:rPr>
          <w:rFonts w:ascii="Times New Roman" w:eastAsia="Times New Roman" w:hAnsi="Times New Roman" w:cs="Times New Roman"/>
          <w:b/>
          <w:sz w:val="28"/>
          <w:szCs w:val="28"/>
        </w:rPr>
        <w:t>«Дальнегорский индустриально-технологический колледж»</w:t>
      </w:r>
    </w:p>
    <w:p w14:paraId="3B884D98" w14:textId="77777777" w:rsidR="00DF7BA2" w:rsidRPr="000F3AFE" w:rsidRDefault="00DF7BA2" w:rsidP="00DF7BA2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14:paraId="771585C0" w14:textId="77777777" w:rsidR="00DF7BA2" w:rsidRPr="000F3AFE" w:rsidRDefault="00DF7BA2" w:rsidP="00DF7BA2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14:paraId="0FB9062C" w14:textId="77777777" w:rsidR="00DF7BA2" w:rsidRPr="000F3AFE" w:rsidRDefault="00DF7BA2" w:rsidP="00DF7BA2">
      <w:pPr>
        <w:shd w:val="clear" w:color="auto" w:fill="FFFFFF"/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</w:pPr>
    </w:p>
    <w:p w14:paraId="482E7D5B" w14:textId="77777777" w:rsidR="00DF7BA2" w:rsidRPr="000F3AFE" w:rsidRDefault="00DF7BA2" w:rsidP="00DF7BA2">
      <w:pPr>
        <w:shd w:val="clear" w:color="auto" w:fill="FFFFFF"/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</w:pPr>
    </w:p>
    <w:p w14:paraId="3A8BEED1" w14:textId="6A80F239" w:rsidR="00DF7BA2" w:rsidRPr="000F3AFE" w:rsidRDefault="00DF7BA2" w:rsidP="00DF7BA2">
      <w:pPr>
        <w:pStyle w:val="Default"/>
        <w:jc w:val="right"/>
        <w:rPr>
          <w:color w:val="auto"/>
          <w:sz w:val="20"/>
          <w:szCs w:val="20"/>
        </w:rPr>
      </w:pPr>
      <w:r w:rsidRPr="000F3AFE">
        <w:rPr>
          <w:rFonts w:eastAsia="Calibri"/>
          <w:spacing w:val="5"/>
        </w:rPr>
        <w:t>Специальность 4</w:t>
      </w:r>
      <w:r w:rsidR="00354AC4" w:rsidRPr="000F3AFE">
        <w:rPr>
          <w:rFonts w:eastAsia="Calibri"/>
          <w:spacing w:val="5"/>
        </w:rPr>
        <w:t>4</w:t>
      </w:r>
      <w:r w:rsidRPr="000F3AFE">
        <w:rPr>
          <w:rFonts w:eastAsia="Calibri"/>
          <w:spacing w:val="5"/>
        </w:rPr>
        <w:t>.02.0</w:t>
      </w:r>
      <w:r w:rsidR="00F220B2" w:rsidRPr="000F3AFE">
        <w:rPr>
          <w:rFonts w:eastAsia="Calibri"/>
          <w:spacing w:val="5"/>
        </w:rPr>
        <w:t>1</w:t>
      </w:r>
      <w:r w:rsidRPr="000F3AFE">
        <w:rPr>
          <w:rFonts w:eastAsia="Calibri"/>
          <w:spacing w:val="5"/>
        </w:rPr>
        <w:t xml:space="preserve"> </w:t>
      </w:r>
      <w:r w:rsidR="00F220B2" w:rsidRPr="000F3AFE">
        <w:rPr>
          <w:rFonts w:eastAsia="Times New Roman"/>
        </w:rPr>
        <w:t>«Дошкольное образование</w:t>
      </w:r>
      <w:r w:rsidR="0089472B" w:rsidRPr="000F3AFE">
        <w:rPr>
          <w:rFonts w:eastAsia="Times New Roman"/>
        </w:rPr>
        <w:t>»</w:t>
      </w:r>
      <w:r w:rsidR="00354AC4" w:rsidRPr="000F3AFE">
        <w:rPr>
          <w:color w:val="auto"/>
        </w:rPr>
        <w:t xml:space="preserve"> (углубленной подготовки</w:t>
      </w:r>
      <w:r w:rsidR="0089472B" w:rsidRPr="000F3AFE">
        <w:rPr>
          <w:color w:val="auto"/>
        </w:rPr>
        <w:t>)</w:t>
      </w:r>
    </w:p>
    <w:p w14:paraId="25558AD7" w14:textId="77777777" w:rsidR="00DF7BA2" w:rsidRPr="000F3AFE" w:rsidRDefault="00DF7BA2" w:rsidP="00DF7BA2">
      <w:pPr>
        <w:shd w:val="clear" w:color="auto" w:fill="FFFFFF"/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</w:p>
    <w:p w14:paraId="5DBC1572" w14:textId="77777777" w:rsidR="00DF7BA2" w:rsidRPr="000F3AFE" w:rsidRDefault="00DF7BA2" w:rsidP="00DF7BA2">
      <w:pPr>
        <w:shd w:val="clear" w:color="auto" w:fill="FFFFFF"/>
        <w:spacing w:after="0" w:line="240" w:lineRule="auto"/>
        <w:ind w:left="4678"/>
        <w:rPr>
          <w:rFonts w:ascii="Times New Roman" w:eastAsia="Calibri" w:hAnsi="Times New Roman" w:cs="Times New Roman"/>
          <w:sz w:val="24"/>
          <w:szCs w:val="24"/>
        </w:rPr>
      </w:pPr>
      <w:r w:rsidRPr="000F3AF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Работа допущена к защите:</w:t>
      </w:r>
    </w:p>
    <w:p w14:paraId="138FB139" w14:textId="77777777" w:rsidR="00DF7BA2" w:rsidRPr="000F3AFE" w:rsidRDefault="00DF7BA2" w:rsidP="00DF7BA2">
      <w:pPr>
        <w:shd w:val="clear" w:color="auto" w:fill="FFFFFF"/>
        <w:spacing w:after="0" w:line="240" w:lineRule="auto"/>
        <w:ind w:left="4678"/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</w:pPr>
      <w:r w:rsidRPr="000F3AFE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Зам. директора по УПР</w:t>
      </w:r>
    </w:p>
    <w:p w14:paraId="0A8EA663" w14:textId="77777777" w:rsidR="00DF7BA2" w:rsidRPr="000F3AFE" w:rsidRDefault="00DF7BA2" w:rsidP="00DF7BA2">
      <w:pPr>
        <w:shd w:val="clear" w:color="auto" w:fill="FFFFFF"/>
        <w:spacing w:after="0" w:line="240" w:lineRule="auto"/>
        <w:ind w:left="4678"/>
        <w:rPr>
          <w:rFonts w:ascii="Times New Roman" w:eastAsia="Calibri" w:hAnsi="Times New Roman" w:cs="Times New Roman"/>
          <w:sz w:val="24"/>
          <w:szCs w:val="24"/>
        </w:rPr>
      </w:pPr>
      <w:r w:rsidRPr="000F3AFE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____________ /В.В. Ульянова/</w:t>
      </w:r>
    </w:p>
    <w:p w14:paraId="1D91CCCE" w14:textId="77777777" w:rsidR="00DF7BA2" w:rsidRPr="000F3AFE" w:rsidRDefault="00DF7BA2" w:rsidP="00DF7BA2">
      <w:pPr>
        <w:shd w:val="clear" w:color="auto" w:fill="FFFFFF"/>
        <w:tabs>
          <w:tab w:val="left" w:leader="underscore" w:pos="4392"/>
        </w:tabs>
        <w:spacing w:after="0" w:line="240" w:lineRule="auto"/>
        <w:ind w:left="4678"/>
        <w:rPr>
          <w:rFonts w:ascii="Times New Roman" w:eastAsia="Calibri" w:hAnsi="Times New Roman" w:cs="Times New Roman"/>
          <w:color w:val="000000"/>
          <w:spacing w:val="8"/>
          <w:sz w:val="24"/>
          <w:szCs w:val="24"/>
          <w:vertAlign w:val="superscript"/>
        </w:rPr>
      </w:pPr>
      <w:r w:rsidRPr="000F3AFE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(подпись)</w:t>
      </w:r>
    </w:p>
    <w:p w14:paraId="7D6AAE15" w14:textId="3FB4B09A" w:rsidR="00DF7BA2" w:rsidRPr="000F3AFE" w:rsidRDefault="00DF7BA2" w:rsidP="00DF7BA2">
      <w:pPr>
        <w:shd w:val="clear" w:color="auto" w:fill="FFFFFF"/>
        <w:tabs>
          <w:tab w:val="left" w:pos="4936"/>
        </w:tabs>
        <w:spacing w:after="0" w:line="240" w:lineRule="auto"/>
        <w:ind w:left="4678"/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</w:pPr>
      <w:r w:rsidRPr="000F3AFE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>«___» ________________ 202</w:t>
      </w:r>
      <w:r w:rsidR="00354AC4" w:rsidRPr="000F3AFE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>3</w:t>
      </w:r>
      <w:r w:rsidRPr="000F3AFE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 xml:space="preserve"> г.</w:t>
      </w:r>
    </w:p>
    <w:p w14:paraId="00A56520" w14:textId="77777777" w:rsidR="00DF7BA2" w:rsidRPr="000F3AFE" w:rsidRDefault="00DF7BA2" w:rsidP="00DF7BA2">
      <w:pPr>
        <w:shd w:val="clear" w:color="auto" w:fill="FFFFFF"/>
        <w:tabs>
          <w:tab w:val="left" w:pos="4936"/>
        </w:tabs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</w:pPr>
    </w:p>
    <w:p w14:paraId="3CF2BD42" w14:textId="77777777" w:rsidR="00DF7BA2" w:rsidRPr="000F3AFE" w:rsidRDefault="00DF7BA2" w:rsidP="00DF7BA2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pacing w:val="8"/>
          <w:sz w:val="28"/>
          <w:szCs w:val="28"/>
        </w:rPr>
      </w:pPr>
    </w:p>
    <w:p w14:paraId="475368C3" w14:textId="77777777" w:rsidR="00DF7BA2" w:rsidRPr="000F3AFE" w:rsidRDefault="00DF7BA2" w:rsidP="00DF7BA2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8"/>
          <w:sz w:val="28"/>
          <w:szCs w:val="28"/>
        </w:rPr>
      </w:pPr>
    </w:p>
    <w:p w14:paraId="65E6EE3C" w14:textId="77777777" w:rsidR="00DF7BA2" w:rsidRPr="000F3AFE" w:rsidRDefault="00DF7BA2" w:rsidP="00DF7BA2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8"/>
          <w:sz w:val="28"/>
          <w:szCs w:val="28"/>
        </w:rPr>
      </w:pPr>
      <w:r w:rsidRPr="000F3AFE">
        <w:rPr>
          <w:rFonts w:ascii="Times New Roman" w:eastAsia="Calibri" w:hAnsi="Times New Roman" w:cs="Times New Roman"/>
          <w:b/>
          <w:color w:val="000000"/>
          <w:spacing w:val="8"/>
          <w:sz w:val="28"/>
          <w:szCs w:val="28"/>
        </w:rPr>
        <w:t>ВЫПУСКНАЯ КВАЛИФИКАЦИОННАЯ РАБОТА</w:t>
      </w:r>
    </w:p>
    <w:p w14:paraId="674E5520" w14:textId="77777777" w:rsidR="00DF7BA2" w:rsidRPr="000F3AFE" w:rsidRDefault="00DF7BA2" w:rsidP="00DF7BA2">
      <w:pPr>
        <w:spacing w:after="0"/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</w:pPr>
    </w:p>
    <w:p w14:paraId="4324AAF4" w14:textId="44FF7745" w:rsidR="00DF7BA2" w:rsidRPr="000F3AFE" w:rsidRDefault="00DF7BA2" w:rsidP="00DF7BA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F3AFE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 xml:space="preserve">На тему: </w:t>
      </w:r>
      <w:r w:rsidR="00354AC4" w:rsidRPr="000F3A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…………………………………………………</w:t>
      </w:r>
      <w:proofErr w:type="gramStart"/>
      <w:r w:rsidR="00354AC4" w:rsidRPr="000F3A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…….</w:t>
      </w:r>
      <w:proofErr w:type="gramEnd"/>
      <w:r w:rsidR="00354AC4" w:rsidRPr="000F3A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</w:p>
    <w:p w14:paraId="70BF35EB" w14:textId="77777777" w:rsidR="00DF7BA2" w:rsidRPr="000F3AFE" w:rsidRDefault="00DF7BA2" w:rsidP="00DF7BA2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2846C0F" w14:textId="77777777" w:rsidR="00DF7BA2" w:rsidRPr="000F3AFE" w:rsidRDefault="00DF7BA2" w:rsidP="00DF7BA2">
      <w:pPr>
        <w:shd w:val="clear" w:color="auto" w:fill="FFFFFF"/>
        <w:tabs>
          <w:tab w:val="left" w:pos="0"/>
        </w:tabs>
        <w:spacing w:after="0" w:line="240" w:lineRule="auto"/>
        <w:ind w:left="4248"/>
        <w:rPr>
          <w:rFonts w:ascii="Times New Roman" w:eastAsia="Calibri" w:hAnsi="Times New Roman" w:cs="Times New Roman"/>
          <w:sz w:val="28"/>
          <w:szCs w:val="28"/>
        </w:rPr>
      </w:pPr>
    </w:p>
    <w:p w14:paraId="5D3266AC" w14:textId="639FB913" w:rsidR="00DF7BA2" w:rsidRPr="000F3AFE" w:rsidRDefault="00DF7BA2" w:rsidP="00DF7BA2">
      <w:pPr>
        <w:shd w:val="clear" w:color="auto" w:fill="FFFFFF"/>
        <w:tabs>
          <w:tab w:val="left" w:leader="underscore" w:pos="6091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</w:rPr>
      </w:pPr>
      <w:r w:rsidRPr="000F3AFE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Студентки </w:t>
      </w:r>
      <w:r w:rsidR="00354AC4" w:rsidRPr="000F3AFE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u w:val="single"/>
          <w:lang w:val="en-US"/>
        </w:rPr>
        <w:t>IV</w:t>
      </w:r>
      <w:r w:rsidRPr="000F3AFE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курса</w:t>
      </w:r>
    </w:p>
    <w:p w14:paraId="7199ABA0" w14:textId="24572866" w:rsidR="00DF7BA2" w:rsidRPr="000F3AFE" w:rsidRDefault="00354AC4" w:rsidP="00DF7BA2">
      <w:pPr>
        <w:pStyle w:val="Default"/>
        <w:tabs>
          <w:tab w:val="left" w:pos="4536"/>
        </w:tabs>
        <w:ind w:left="4678"/>
        <w:rPr>
          <w:color w:val="auto"/>
          <w:sz w:val="28"/>
          <w:szCs w:val="28"/>
          <w:u w:val="single"/>
        </w:rPr>
      </w:pPr>
      <w:r w:rsidRPr="000F3AFE">
        <w:rPr>
          <w:color w:val="auto"/>
          <w:sz w:val="28"/>
          <w:szCs w:val="28"/>
          <w:u w:val="single"/>
        </w:rPr>
        <w:t>(ФИО)</w:t>
      </w:r>
    </w:p>
    <w:p w14:paraId="2F59FC7B" w14:textId="77777777" w:rsidR="00DF7BA2" w:rsidRPr="000F3AFE" w:rsidRDefault="00DF7BA2" w:rsidP="00DF7BA2">
      <w:pPr>
        <w:shd w:val="clear" w:color="auto" w:fill="FFFFFF"/>
        <w:spacing w:after="0" w:line="240" w:lineRule="auto"/>
        <w:ind w:left="4248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A11F3AA" w14:textId="62292BD8" w:rsidR="00DF7BA2" w:rsidRPr="000F3AFE" w:rsidRDefault="00DF7BA2" w:rsidP="00354AC4">
      <w:pPr>
        <w:shd w:val="clear" w:color="auto" w:fill="FFFFFF"/>
        <w:spacing w:after="0" w:line="240" w:lineRule="auto"/>
        <w:ind w:left="4678"/>
        <w:rPr>
          <w:rFonts w:ascii="Times New Roman" w:eastAsia="Calibri" w:hAnsi="Times New Roman" w:cs="Times New Roman"/>
          <w:color w:val="000000"/>
          <w:spacing w:val="3"/>
          <w:sz w:val="28"/>
          <w:szCs w:val="28"/>
          <w:u w:val="single"/>
        </w:rPr>
      </w:pPr>
      <w:r w:rsidRPr="000F3A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Руководитель </w:t>
      </w:r>
      <w:r w:rsidR="00354AC4" w:rsidRPr="000F3AFE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(ФИО)</w:t>
      </w:r>
    </w:p>
    <w:p w14:paraId="5DBD8FF5" w14:textId="77777777" w:rsidR="00DF7BA2" w:rsidRPr="000F3AFE" w:rsidRDefault="00DF7BA2" w:rsidP="00DF7BA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6"/>
        <w:gridCol w:w="6619"/>
      </w:tblGrid>
      <w:tr w:rsidR="00354AC4" w:rsidRPr="000F3AFE" w14:paraId="3FC7CD6D" w14:textId="77777777" w:rsidTr="00704B32">
        <w:tc>
          <w:tcPr>
            <w:tcW w:w="2943" w:type="dxa"/>
            <w:vAlign w:val="center"/>
          </w:tcPr>
          <w:p w14:paraId="39269F21" w14:textId="77777777" w:rsidR="00354AC4" w:rsidRPr="000F3AFE" w:rsidRDefault="00354AC4" w:rsidP="00704B32">
            <w:pPr>
              <w:tabs>
                <w:tab w:val="left" w:pos="4417"/>
              </w:tabs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</w:pPr>
          </w:p>
          <w:p w14:paraId="19B38BC2" w14:textId="77777777" w:rsidR="00354AC4" w:rsidRPr="000F3AFE" w:rsidRDefault="00354AC4" w:rsidP="00704B32">
            <w:pPr>
              <w:tabs>
                <w:tab w:val="left" w:pos="4417"/>
              </w:tabs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0F3AFE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  <w:t>Дата защиты</w:t>
            </w:r>
          </w:p>
        </w:tc>
        <w:tc>
          <w:tcPr>
            <w:tcW w:w="6628" w:type="dxa"/>
            <w:vAlign w:val="center"/>
          </w:tcPr>
          <w:p w14:paraId="180551FE" w14:textId="77777777" w:rsidR="00354AC4" w:rsidRPr="000F3AFE" w:rsidRDefault="00354AC4" w:rsidP="00704B32">
            <w:pPr>
              <w:tabs>
                <w:tab w:val="left" w:pos="4417"/>
              </w:tabs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</w:pPr>
          </w:p>
          <w:p w14:paraId="1F273FD0" w14:textId="77777777" w:rsidR="00354AC4" w:rsidRPr="000F3AFE" w:rsidRDefault="00354AC4" w:rsidP="00704B32">
            <w:pPr>
              <w:tabs>
                <w:tab w:val="left" w:pos="4417"/>
              </w:tabs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0F3AFE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  <w:t>_______________________________________________</w:t>
            </w:r>
          </w:p>
        </w:tc>
      </w:tr>
      <w:tr w:rsidR="00354AC4" w:rsidRPr="000F3AFE" w14:paraId="739413EE" w14:textId="77777777" w:rsidTr="00704B32">
        <w:tc>
          <w:tcPr>
            <w:tcW w:w="2943" w:type="dxa"/>
            <w:vAlign w:val="center"/>
          </w:tcPr>
          <w:p w14:paraId="6F20B7A5" w14:textId="77777777" w:rsidR="00354AC4" w:rsidRPr="000F3AFE" w:rsidRDefault="00354AC4" w:rsidP="00704B32">
            <w:pPr>
              <w:tabs>
                <w:tab w:val="left" w:pos="4417"/>
              </w:tabs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</w:pPr>
          </w:p>
          <w:p w14:paraId="5532281B" w14:textId="77777777" w:rsidR="00354AC4" w:rsidRPr="000F3AFE" w:rsidRDefault="00354AC4" w:rsidP="00704B32">
            <w:pPr>
              <w:tabs>
                <w:tab w:val="left" w:pos="4417"/>
              </w:tabs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0F3AFE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  <w:t>Оценка после защиты</w:t>
            </w:r>
          </w:p>
        </w:tc>
        <w:tc>
          <w:tcPr>
            <w:tcW w:w="6628" w:type="dxa"/>
            <w:vAlign w:val="center"/>
          </w:tcPr>
          <w:p w14:paraId="003974B2" w14:textId="77777777" w:rsidR="00354AC4" w:rsidRPr="000F3AFE" w:rsidRDefault="00354AC4" w:rsidP="00704B32">
            <w:pPr>
              <w:tabs>
                <w:tab w:val="left" w:pos="4417"/>
              </w:tabs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</w:pPr>
          </w:p>
          <w:p w14:paraId="373E7ED2" w14:textId="77777777" w:rsidR="00354AC4" w:rsidRPr="000F3AFE" w:rsidRDefault="00354AC4" w:rsidP="00704B32">
            <w:pPr>
              <w:tabs>
                <w:tab w:val="left" w:pos="4417"/>
              </w:tabs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0F3AFE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  <w:t>_______________________________________________</w:t>
            </w:r>
          </w:p>
        </w:tc>
      </w:tr>
      <w:tr w:rsidR="00354AC4" w:rsidRPr="000F3AFE" w14:paraId="0F7DCBCB" w14:textId="77777777" w:rsidTr="00704B32">
        <w:tc>
          <w:tcPr>
            <w:tcW w:w="2943" w:type="dxa"/>
            <w:vAlign w:val="center"/>
          </w:tcPr>
          <w:p w14:paraId="12CD914B" w14:textId="77777777" w:rsidR="00354AC4" w:rsidRPr="000F3AFE" w:rsidRDefault="00354AC4" w:rsidP="00704B32">
            <w:pPr>
              <w:tabs>
                <w:tab w:val="left" w:pos="4417"/>
              </w:tabs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</w:pPr>
          </w:p>
          <w:p w14:paraId="734B9939" w14:textId="77777777" w:rsidR="00354AC4" w:rsidRPr="000F3AFE" w:rsidRDefault="00354AC4" w:rsidP="00704B32">
            <w:pPr>
              <w:tabs>
                <w:tab w:val="left" w:pos="4417"/>
              </w:tabs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0F3AFE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  <w:t>Протокол заседаний</w:t>
            </w:r>
          </w:p>
        </w:tc>
        <w:tc>
          <w:tcPr>
            <w:tcW w:w="6628" w:type="dxa"/>
            <w:vAlign w:val="center"/>
          </w:tcPr>
          <w:p w14:paraId="36421BA4" w14:textId="77777777" w:rsidR="00354AC4" w:rsidRPr="000F3AFE" w:rsidRDefault="00354AC4" w:rsidP="00704B32">
            <w:pPr>
              <w:tabs>
                <w:tab w:val="left" w:pos="4417"/>
              </w:tabs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</w:pPr>
          </w:p>
          <w:p w14:paraId="212B26D7" w14:textId="77777777" w:rsidR="00354AC4" w:rsidRPr="000F3AFE" w:rsidRDefault="00354AC4" w:rsidP="00704B32">
            <w:pPr>
              <w:tabs>
                <w:tab w:val="left" w:pos="4417"/>
              </w:tabs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0F3AFE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  <w:t>_______________________________________________</w:t>
            </w:r>
          </w:p>
        </w:tc>
      </w:tr>
    </w:tbl>
    <w:p w14:paraId="51776F02" w14:textId="77777777" w:rsidR="00DF7BA2" w:rsidRPr="000F3AFE" w:rsidRDefault="00DF7BA2" w:rsidP="00DF7BA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</w:p>
    <w:p w14:paraId="7E66C958" w14:textId="53466424" w:rsidR="00354AC4" w:rsidRPr="000F3AFE" w:rsidRDefault="00DF7BA2" w:rsidP="00354AC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  <w:r w:rsidRPr="000F3AFE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Дальнегорск 202</w:t>
      </w:r>
      <w:r w:rsidR="00354AC4" w:rsidRPr="000F3AFE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3</w:t>
      </w:r>
      <w:r w:rsidRPr="000F3AFE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г.</w:t>
      </w:r>
      <w:bookmarkStart w:id="17" w:name="_Toc29403254"/>
      <w:r w:rsidRPr="000F3AF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D6C1F90" w14:textId="77777777" w:rsidR="000F3AFE" w:rsidRDefault="000F3AFE" w:rsidP="00DF7BA2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5919501" w14:textId="69DC72BB" w:rsidR="00DF7BA2" w:rsidRPr="000F3AFE" w:rsidRDefault="00DF7BA2" w:rsidP="00DF7BA2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F3AFE">
        <w:rPr>
          <w:rFonts w:ascii="Times New Roman" w:hAnsi="Times New Roman" w:cs="Times New Roman"/>
          <w:b/>
          <w:sz w:val="28"/>
          <w:szCs w:val="28"/>
        </w:rPr>
        <w:lastRenderedPageBreak/>
        <w:t>Приложение 6</w:t>
      </w:r>
    </w:p>
    <w:p w14:paraId="33F4045B" w14:textId="77777777" w:rsidR="00DF7BA2" w:rsidRPr="000F3AFE" w:rsidRDefault="00DF7BA2" w:rsidP="000F3AFE">
      <w:pPr>
        <w:spacing w:after="0"/>
        <w:ind w:left="5954"/>
        <w:rPr>
          <w:rFonts w:ascii="Times New Roman" w:hAnsi="Times New Roman" w:cs="Times New Roman"/>
          <w:sz w:val="28"/>
          <w:szCs w:val="28"/>
        </w:rPr>
      </w:pPr>
      <w:r w:rsidRPr="000F3AFE">
        <w:rPr>
          <w:rFonts w:ascii="Times New Roman" w:hAnsi="Times New Roman" w:cs="Times New Roman"/>
          <w:sz w:val="28"/>
          <w:szCs w:val="28"/>
        </w:rPr>
        <w:t>Зам. директора по УПР</w:t>
      </w:r>
    </w:p>
    <w:p w14:paraId="3357D8C6" w14:textId="04265CF6" w:rsidR="00DF7BA2" w:rsidRPr="000F3AFE" w:rsidRDefault="00DF7BA2" w:rsidP="000F3AFE">
      <w:pPr>
        <w:spacing w:after="0"/>
        <w:ind w:left="5954"/>
        <w:rPr>
          <w:rFonts w:ascii="Times New Roman" w:hAnsi="Times New Roman" w:cs="Times New Roman"/>
          <w:sz w:val="28"/>
          <w:szCs w:val="28"/>
        </w:rPr>
      </w:pPr>
      <w:r w:rsidRPr="000F3AFE">
        <w:rPr>
          <w:rFonts w:ascii="Times New Roman" w:hAnsi="Times New Roman" w:cs="Times New Roman"/>
          <w:sz w:val="28"/>
          <w:szCs w:val="28"/>
        </w:rPr>
        <w:t>Ульянов</w:t>
      </w:r>
      <w:r w:rsidR="0089472B" w:rsidRPr="000F3AFE">
        <w:rPr>
          <w:rFonts w:ascii="Times New Roman" w:hAnsi="Times New Roman" w:cs="Times New Roman"/>
          <w:sz w:val="28"/>
          <w:szCs w:val="28"/>
        </w:rPr>
        <w:t>ой</w:t>
      </w:r>
      <w:r w:rsidRPr="000F3AFE">
        <w:rPr>
          <w:rFonts w:ascii="Times New Roman" w:hAnsi="Times New Roman" w:cs="Times New Roman"/>
          <w:sz w:val="28"/>
          <w:szCs w:val="28"/>
        </w:rPr>
        <w:t xml:space="preserve"> В</w:t>
      </w:r>
      <w:r w:rsidR="000F3AFE">
        <w:rPr>
          <w:rFonts w:ascii="Times New Roman" w:hAnsi="Times New Roman" w:cs="Times New Roman"/>
          <w:sz w:val="28"/>
          <w:szCs w:val="28"/>
        </w:rPr>
        <w:t>.</w:t>
      </w:r>
      <w:r w:rsidRPr="000F3AFE">
        <w:rPr>
          <w:rFonts w:ascii="Times New Roman" w:hAnsi="Times New Roman" w:cs="Times New Roman"/>
          <w:sz w:val="28"/>
          <w:szCs w:val="28"/>
        </w:rPr>
        <w:t>В</w:t>
      </w:r>
      <w:r w:rsidR="000F3AFE">
        <w:rPr>
          <w:rFonts w:ascii="Times New Roman" w:hAnsi="Times New Roman" w:cs="Times New Roman"/>
          <w:sz w:val="28"/>
          <w:szCs w:val="28"/>
        </w:rPr>
        <w:t>.</w:t>
      </w:r>
    </w:p>
    <w:p w14:paraId="4C23E2DE" w14:textId="7D40186C" w:rsidR="00DF7BA2" w:rsidRPr="000F3AFE" w:rsidRDefault="00DF7BA2" w:rsidP="000F3AFE">
      <w:pPr>
        <w:spacing w:after="0"/>
        <w:ind w:left="5954"/>
        <w:rPr>
          <w:rFonts w:ascii="Times New Roman" w:hAnsi="Times New Roman" w:cs="Times New Roman"/>
          <w:sz w:val="28"/>
          <w:szCs w:val="28"/>
        </w:rPr>
      </w:pPr>
      <w:r w:rsidRPr="000F3AFE">
        <w:rPr>
          <w:rFonts w:ascii="Times New Roman" w:hAnsi="Times New Roman" w:cs="Times New Roman"/>
          <w:sz w:val="28"/>
          <w:szCs w:val="28"/>
        </w:rPr>
        <w:t xml:space="preserve">От студентки </w:t>
      </w:r>
      <w:r w:rsidR="00354AC4" w:rsidRPr="000F3AFE">
        <w:rPr>
          <w:rFonts w:ascii="Times New Roman" w:hAnsi="Times New Roman" w:cs="Times New Roman"/>
          <w:sz w:val="28"/>
          <w:szCs w:val="28"/>
          <w:u w:val="single"/>
        </w:rPr>
        <w:t>42</w:t>
      </w:r>
      <w:r w:rsidR="00F220B2" w:rsidRPr="000F3AFE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0F3AFE">
        <w:rPr>
          <w:rFonts w:ascii="Times New Roman" w:hAnsi="Times New Roman" w:cs="Times New Roman"/>
          <w:sz w:val="28"/>
          <w:szCs w:val="28"/>
        </w:rPr>
        <w:t xml:space="preserve"> группы</w:t>
      </w:r>
    </w:p>
    <w:p w14:paraId="17C34EAB" w14:textId="22B66790" w:rsidR="00DF7BA2" w:rsidRPr="000F3AFE" w:rsidRDefault="00354AC4" w:rsidP="000F3AFE">
      <w:pPr>
        <w:spacing w:after="0"/>
        <w:ind w:left="5954"/>
        <w:rPr>
          <w:rFonts w:ascii="Times New Roman" w:hAnsi="Times New Roman" w:cs="Times New Roman"/>
          <w:sz w:val="28"/>
          <w:szCs w:val="28"/>
        </w:rPr>
      </w:pPr>
      <w:r w:rsidRPr="000F3AFE">
        <w:rPr>
          <w:rFonts w:ascii="Times New Roman" w:hAnsi="Times New Roman" w:cs="Times New Roman"/>
          <w:sz w:val="28"/>
          <w:szCs w:val="28"/>
          <w:u w:val="single"/>
        </w:rPr>
        <w:t>………(ФИО)……………</w:t>
      </w:r>
    </w:p>
    <w:p w14:paraId="08038EB0" w14:textId="77777777" w:rsidR="000F3AFE" w:rsidRDefault="000F3AFE" w:rsidP="00DF7BA2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C62BA10" w14:textId="77777777" w:rsidR="00DF7BA2" w:rsidRPr="000F3AFE" w:rsidRDefault="00DF7BA2" w:rsidP="00DF7BA2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3AFE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14:paraId="4288BCF9" w14:textId="77777777" w:rsidR="00DF7BA2" w:rsidRPr="000F3AFE" w:rsidRDefault="00DF7BA2" w:rsidP="00DF7BA2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2C66909" w14:textId="7831E980" w:rsidR="00DF7BA2" w:rsidRPr="000F3AFE" w:rsidRDefault="00DF7BA2" w:rsidP="00DF7BA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3AFE">
        <w:rPr>
          <w:rFonts w:ascii="Times New Roman" w:eastAsia="Calibri" w:hAnsi="Times New Roman" w:cs="Times New Roman"/>
          <w:sz w:val="28"/>
          <w:szCs w:val="28"/>
        </w:rPr>
        <w:t xml:space="preserve">Прошу разрешить мне выполнение выпускной квалификационной работы на тему </w:t>
      </w:r>
      <w:r w:rsidR="00354AC4" w:rsidRPr="000F3A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……………………………………………………….</w:t>
      </w:r>
    </w:p>
    <w:p w14:paraId="60B84A2C" w14:textId="1E6E0239" w:rsidR="00DF7BA2" w:rsidRPr="000F3AFE" w:rsidRDefault="00DF7BA2" w:rsidP="00DF7BA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0F3AFE">
        <w:rPr>
          <w:rFonts w:ascii="Times New Roman" w:eastAsia="Calibri" w:hAnsi="Times New Roman" w:cs="Times New Roman"/>
          <w:sz w:val="28"/>
          <w:szCs w:val="28"/>
        </w:rPr>
        <w:t xml:space="preserve">В качестве руководителя прошу утвердить </w:t>
      </w:r>
      <w:r w:rsidR="00354AC4" w:rsidRPr="000F3AFE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…</w:t>
      </w:r>
      <w:proofErr w:type="gramStart"/>
      <w:r w:rsidR="00354AC4" w:rsidRPr="000F3AFE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…(</w:t>
      </w:r>
      <w:proofErr w:type="gramEnd"/>
      <w:r w:rsidR="00354AC4" w:rsidRPr="000F3AFE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ФИО)…..</w:t>
      </w:r>
      <w:r w:rsidRPr="000F3AFE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– преподавателя профессионального цикла.</w:t>
      </w:r>
    </w:p>
    <w:p w14:paraId="190253E7" w14:textId="77777777" w:rsidR="00DF7BA2" w:rsidRPr="000F3AFE" w:rsidRDefault="00DF7BA2" w:rsidP="00DF7BA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9597733" w14:textId="77777777" w:rsidR="00DF7BA2" w:rsidRPr="000F3AFE" w:rsidRDefault="00DF7BA2" w:rsidP="00DF7BA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83E8E6F" w14:textId="77777777" w:rsidR="00DF7BA2" w:rsidRPr="000F3AFE" w:rsidRDefault="00DF7BA2" w:rsidP="00DF7BA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3AFE">
        <w:rPr>
          <w:rFonts w:ascii="Times New Roman" w:eastAsia="Calibri" w:hAnsi="Times New Roman" w:cs="Times New Roman"/>
          <w:sz w:val="28"/>
          <w:szCs w:val="28"/>
        </w:rPr>
        <w:t>Подпись студента _________________</w:t>
      </w:r>
    </w:p>
    <w:p w14:paraId="22EB06ED" w14:textId="40BD1E70" w:rsidR="00DF7BA2" w:rsidRPr="000F3AFE" w:rsidRDefault="00DF7BA2" w:rsidP="00DF7BA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3AFE">
        <w:rPr>
          <w:rFonts w:ascii="Times New Roman" w:eastAsia="Calibri" w:hAnsi="Times New Roman" w:cs="Times New Roman"/>
          <w:sz w:val="28"/>
          <w:szCs w:val="28"/>
        </w:rPr>
        <w:t>Дата «__» __________202</w:t>
      </w:r>
      <w:r w:rsidR="00354AC4" w:rsidRPr="000F3AFE">
        <w:rPr>
          <w:rFonts w:ascii="Times New Roman" w:eastAsia="Calibri" w:hAnsi="Times New Roman" w:cs="Times New Roman"/>
          <w:sz w:val="28"/>
          <w:szCs w:val="28"/>
        </w:rPr>
        <w:t>3</w:t>
      </w:r>
      <w:r w:rsidR="0018360D" w:rsidRPr="000F3A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3AFE">
        <w:rPr>
          <w:rFonts w:ascii="Times New Roman" w:eastAsia="Calibri" w:hAnsi="Times New Roman" w:cs="Times New Roman"/>
          <w:sz w:val="28"/>
          <w:szCs w:val="28"/>
        </w:rPr>
        <w:t>г.</w:t>
      </w:r>
      <w:r w:rsidRPr="000F3AFE">
        <w:rPr>
          <w:rFonts w:ascii="Times New Roman" w:eastAsia="Calibri" w:hAnsi="Times New Roman" w:cs="Times New Roman"/>
          <w:sz w:val="28"/>
          <w:szCs w:val="28"/>
        </w:rPr>
        <w:tab/>
      </w:r>
    </w:p>
    <w:p w14:paraId="2D757A54" w14:textId="77777777" w:rsidR="00DF7BA2" w:rsidRPr="000F3AFE" w:rsidRDefault="00DF7BA2" w:rsidP="00DF7BA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EE2C641" w14:textId="77777777" w:rsidR="00DF7BA2" w:rsidRPr="000F3AFE" w:rsidRDefault="00DF7BA2" w:rsidP="00DF7BA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CDC6802" w14:textId="77777777" w:rsidR="00DF7BA2" w:rsidRPr="000F3AFE" w:rsidRDefault="00DF7BA2" w:rsidP="00DF7BA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E8ED7A4" w14:textId="77777777" w:rsidR="00DF7BA2" w:rsidRPr="000F3AFE" w:rsidRDefault="00DF7BA2" w:rsidP="00DF7BA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3AFE">
        <w:rPr>
          <w:rFonts w:ascii="Times New Roman" w:eastAsia="Calibri" w:hAnsi="Times New Roman" w:cs="Times New Roman"/>
          <w:sz w:val="28"/>
          <w:szCs w:val="28"/>
        </w:rPr>
        <w:t>Согласие руководителя и консультанта выпускной квалификационной работы</w:t>
      </w:r>
    </w:p>
    <w:p w14:paraId="68F369EB" w14:textId="77777777" w:rsidR="00DF7BA2" w:rsidRPr="000F3AFE" w:rsidRDefault="00DF7BA2" w:rsidP="00DF7B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D33572D" w14:textId="77777777" w:rsidR="00DF7BA2" w:rsidRPr="000F3AFE" w:rsidRDefault="00DF7BA2" w:rsidP="00DF7B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3AFE">
        <w:rPr>
          <w:rFonts w:ascii="Times New Roman" w:eastAsia="Calibri" w:hAnsi="Times New Roman" w:cs="Times New Roman"/>
          <w:sz w:val="28"/>
          <w:szCs w:val="28"/>
        </w:rPr>
        <w:t xml:space="preserve">Дата __________________ </w:t>
      </w:r>
      <w:r w:rsidRPr="000F3AFE">
        <w:rPr>
          <w:rFonts w:ascii="Times New Roman" w:eastAsia="Calibri" w:hAnsi="Times New Roman" w:cs="Times New Roman"/>
          <w:sz w:val="28"/>
          <w:szCs w:val="28"/>
        </w:rPr>
        <w:tab/>
      </w:r>
      <w:r w:rsidRPr="000F3AFE">
        <w:rPr>
          <w:rFonts w:ascii="Times New Roman" w:eastAsia="Calibri" w:hAnsi="Times New Roman" w:cs="Times New Roman"/>
          <w:sz w:val="28"/>
          <w:szCs w:val="28"/>
        </w:rPr>
        <w:tab/>
      </w:r>
      <w:r w:rsidRPr="000F3AFE">
        <w:rPr>
          <w:rFonts w:ascii="Times New Roman" w:eastAsia="Calibri" w:hAnsi="Times New Roman" w:cs="Times New Roman"/>
          <w:sz w:val="28"/>
          <w:szCs w:val="28"/>
        </w:rPr>
        <w:tab/>
        <w:t>Подпись</w:t>
      </w:r>
    </w:p>
    <w:p w14:paraId="15A44E63" w14:textId="77777777" w:rsidR="00DF7BA2" w:rsidRPr="000F3AFE" w:rsidRDefault="00DF7BA2" w:rsidP="00DF7B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3AFE">
        <w:rPr>
          <w:rFonts w:ascii="Times New Roman" w:eastAsia="Calibri" w:hAnsi="Times New Roman" w:cs="Times New Roman"/>
          <w:sz w:val="28"/>
          <w:szCs w:val="28"/>
        </w:rPr>
        <w:tab/>
      </w:r>
      <w:r w:rsidRPr="000F3AFE">
        <w:rPr>
          <w:rFonts w:ascii="Times New Roman" w:eastAsia="Calibri" w:hAnsi="Times New Roman" w:cs="Times New Roman"/>
          <w:sz w:val="28"/>
          <w:szCs w:val="28"/>
        </w:rPr>
        <w:tab/>
      </w:r>
      <w:r w:rsidRPr="000F3AFE">
        <w:rPr>
          <w:rFonts w:ascii="Times New Roman" w:eastAsia="Calibri" w:hAnsi="Times New Roman" w:cs="Times New Roman"/>
          <w:sz w:val="28"/>
          <w:szCs w:val="28"/>
        </w:rPr>
        <w:tab/>
      </w:r>
      <w:r w:rsidRPr="000F3AFE">
        <w:rPr>
          <w:rFonts w:ascii="Times New Roman" w:eastAsia="Calibri" w:hAnsi="Times New Roman" w:cs="Times New Roman"/>
          <w:sz w:val="28"/>
          <w:szCs w:val="28"/>
        </w:rPr>
        <w:tab/>
      </w:r>
      <w:r w:rsidRPr="000F3AFE">
        <w:rPr>
          <w:rFonts w:ascii="Times New Roman" w:eastAsia="Calibri" w:hAnsi="Times New Roman" w:cs="Times New Roman"/>
          <w:sz w:val="28"/>
          <w:szCs w:val="28"/>
        </w:rPr>
        <w:tab/>
      </w:r>
      <w:r w:rsidRPr="000F3AFE">
        <w:rPr>
          <w:rFonts w:ascii="Times New Roman" w:eastAsia="Calibri" w:hAnsi="Times New Roman" w:cs="Times New Roman"/>
          <w:sz w:val="28"/>
          <w:szCs w:val="28"/>
        </w:rPr>
        <w:tab/>
      </w:r>
      <w:r w:rsidRPr="000F3AFE">
        <w:rPr>
          <w:rFonts w:ascii="Times New Roman" w:eastAsia="Calibri" w:hAnsi="Times New Roman" w:cs="Times New Roman"/>
          <w:sz w:val="28"/>
          <w:szCs w:val="28"/>
        </w:rPr>
        <w:tab/>
        <w:t>руководителя ___________________</w:t>
      </w:r>
    </w:p>
    <w:p w14:paraId="5B5FFB2A" w14:textId="77777777" w:rsidR="00DF7BA2" w:rsidRPr="000F3AFE" w:rsidRDefault="00DF7BA2" w:rsidP="00DF7BA2">
      <w:pPr>
        <w:autoSpaceDN w:val="0"/>
        <w:spacing w:after="0" w:line="240" w:lineRule="auto"/>
        <w:jc w:val="center"/>
        <w:rPr>
          <w:rFonts w:ascii="Calibri" w:eastAsia="Calibri" w:hAnsi="Calibri" w:cs="Times New Roman"/>
          <w:sz w:val="24"/>
        </w:rPr>
      </w:pPr>
      <w:r w:rsidRPr="000F3AFE">
        <w:rPr>
          <w:rFonts w:ascii="Calibri" w:eastAsia="Calibri" w:hAnsi="Calibri" w:cs="Times New Roman"/>
          <w:sz w:val="24"/>
        </w:rPr>
        <w:br w:type="page"/>
      </w:r>
    </w:p>
    <w:p w14:paraId="0C3353E0" w14:textId="231729CB" w:rsidR="00DF7BA2" w:rsidRPr="000F3AFE" w:rsidRDefault="000F3AFE" w:rsidP="00DF7BA2">
      <w:pPr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0F3AF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ПРИЛОЖЕНИЕ 7</w:t>
      </w:r>
    </w:p>
    <w:p w14:paraId="5D52E971" w14:textId="77777777" w:rsidR="00354AC4" w:rsidRPr="000F3AFE" w:rsidRDefault="00354AC4" w:rsidP="00354A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8" w:name="_Hlk114727451"/>
      <w:r w:rsidRPr="000F3AFE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ПРОФЕССИОНАЛЬНОГО ОБРАЗОВАНИЯ </w:t>
      </w:r>
    </w:p>
    <w:p w14:paraId="50D28677" w14:textId="77777777" w:rsidR="00354AC4" w:rsidRPr="000F3AFE" w:rsidRDefault="00354AC4" w:rsidP="00354A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3AFE">
        <w:rPr>
          <w:rFonts w:ascii="Times New Roman" w:eastAsia="Times New Roman" w:hAnsi="Times New Roman" w:cs="Times New Roman"/>
          <w:sz w:val="28"/>
          <w:szCs w:val="28"/>
        </w:rPr>
        <w:t>И ЗАНЯТОСТИ НАСЕЛЕНИЯ ПРИМОРСКОГО КРАЯ</w:t>
      </w:r>
    </w:p>
    <w:p w14:paraId="377D6B15" w14:textId="77777777" w:rsidR="00354AC4" w:rsidRPr="000F3AFE" w:rsidRDefault="00354AC4" w:rsidP="00354A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bookmarkEnd w:id="18"/>
    <w:p w14:paraId="10CF8001" w14:textId="77777777" w:rsidR="00DF7BA2" w:rsidRPr="000F3AFE" w:rsidRDefault="00DF7BA2" w:rsidP="00DF7BA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3AFE">
        <w:rPr>
          <w:rFonts w:ascii="Times New Roman" w:eastAsia="Times New Roman" w:hAnsi="Times New Roman" w:cs="Times New Roman"/>
          <w:b/>
          <w:sz w:val="28"/>
          <w:szCs w:val="28"/>
        </w:rPr>
        <w:t>краевое государственное автономное</w:t>
      </w:r>
    </w:p>
    <w:p w14:paraId="036E636F" w14:textId="77777777" w:rsidR="00DF7BA2" w:rsidRPr="000F3AFE" w:rsidRDefault="00DF7BA2" w:rsidP="00DF7BA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3AFE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профессиональное образовательное учреждение</w:t>
      </w:r>
    </w:p>
    <w:p w14:paraId="3CE94E39" w14:textId="77777777" w:rsidR="00DF7BA2" w:rsidRPr="000F3AFE" w:rsidRDefault="00DF7BA2" w:rsidP="00DF7BA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3AFE">
        <w:rPr>
          <w:rFonts w:ascii="Times New Roman" w:eastAsia="Times New Roman" w:hAnsi="Times New Roman" w:cs="Times New Roman"/>
          <w:b/>
          <w:sz w:val="28"/>
          <w:szCs w:val="28"/>
        </w:rPr>
        <w:t>«Дальнегорский индустриально-технологический колледж»</w:t>
      </w:r>
    </w:p>
    <w:p w14:paraId="5D6AC3B0" w14:textId="77777777" w:rsidR="00DF7BA2" w:rsidRPr="000F3AFE" w:rsidRDefault="00DF7BA2" w:rsidP="00DF7BA2">
      <w:pPr>
        <w:spacing w:after="0"/>
        <w:jc w:val="both"/>
      </w:pPr>
    </w:p>
    <w:tbl>
      <w:tblPr>
        <w:tblW w:w="9356" w:type="dxa"/>
        <w:tblLook w:val="00A0" w:firstRow="1" w:lastRow="0" w:firstColumn="1" w:lastColumn="0" w:noHBand="0" w:noVBand="0"/>
      </w:tblPr>
      <w:tblGrid>
        <w:gridCol w:w="4395"/>
        <w:gridCol w:w="4961"/>
      </w:tblGrid>
      <w:tr w:rsidR="00DF7BA2" w:rsidRPr="000F3AFE" w14:paraId="712F7138" w14:textId="77777777" w:rsidTr="0089472B">
        <w:tc>
          <w:tcPr>
            <w:tcW w:w="4395" w:type="dxa"/>
            <w:hideMark/>
          </w:tcPr>
          <w:p w14:paraId="63E20EC0" w14:textId="77777777" w:rsidR="00DF7BA2" w:rsidRPr="000F3AFE" w:rsidRDefault="00DF7BA2" w:rsidP="00DF7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Согласовано </w:t>
            </w:r>
          </w:p>
          <w:p w14:paraId="725CD774" w14:textId="77777777" w:rsidR="00DF7BA2" w:rsidRPr="000F3AFE" w:rsidRDefault="00DF7BA2" w:rsidP="00DF7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AF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работодателя</w:t>
            </w:r>
          </w:p>
          <w:p w14:paraId="6EC27912" w14:textId="624B7864" w:rsidR="00DF7BA2" w:rsidRPr="000F3AFE" w:rsidRDefault="00DF7BA2" w:rsidP="00DF7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AF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 /</w:t>
            </w:r>
            <w:r w:rsidR="00354AC4" w:rsidRPr="000F3AFE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  <w:r w:rsidRPr="000F3AF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14:paraId="35AB922A" w14:textId="02D5D8E9" w:rsidR="00DF7BA2" w:rsidRPr="000F3AFE" w:rsidRDefault="00DF7BA2" w:rsidP="00DF7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AFE">
              <w:rPr>
                <w:rFonts w:ascii="Times New Roman" w:eastAsia="Times New Roman" w:hAnsi="Times New Roman" w:cs="Times New Roman"/>
                <w:sz w:val="24"/>
                <w:szCs w:val="24"/>
              </w:rPr>
              <w:t>«___</w:t>
            </w:r>
            <w:proofErr w:type="gramStart"/>
            <w:r w:rsidRPr="000F3AFE">
              <w:rPr>
                <w:rFonts w:ascii="Times New Roman" w:eastAsia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0F3AF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 202</w:t>
            </w:r>
            <w:r w:rsidR="00354AC4" w:rsidRPr="000F3A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F3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4961" w:type="dxa"/>
            <w:hideMark/>
          </w:tcPr>
          <w:p w14:paraId="12131B05" w14:textId="77777777" w:rsidR="00DF7BA2" w:rsidRPr="000F3AFE" w:rsidRDefault="00DF7BA2" w:rsidP="00DF7BA2">
            <w:pPr>
              <w:autoSpaceDE w:val="0"/>
              <w:autoSpaceDN w:val="0"/>
              <w:adjustRightInd w:val="0"/>
              <w:spacing w:after="0" w:line="240" w:lineRule="auto"/>
              <w:ind w:left="435"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Утверждаю</w:t>
            </w:r>
          </w:p>
          <w:p w14:paraId="0200466B" w14:textId="77777777" w:rsidR="00DF7BA2" w:rsidRPr="000F3AFE" w:rsidRDefault="00DF7BA2" w:rsidP="00DF7BA2">
            <w:pPr>
              <w:autoSpaceDE w:val="0"/>
              <w:autoSpaceDN w:val="0"/>
              <w:adjustRightInd w:val="0"/>
              <w:spacing w:after="0" w:line="240" w:lineRule="auto"/>
              <w:ind w:left="435"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Зам. директора по УПР</w:t>
            </w:r>
          </w:p>
          <w:p w14:paraId="5F9A21CE" w14:textId="77777777" w:rsidR="00DF7BA2" w:rsidRPr="000F3AFE" w:rsidRDefault="00DF7BA2" w:rsidP="00DF7BA2">
            <w:pPr>
              <w:autoSpaceDE w:val="0"/>
              <w:autoSpaceDN w:val="0"/>
              <w:adjustRightInd w:val="0"/>
              <w:spacing w:after="0" w:line="240" w:lineRule="auto"/>
              <w:ind w:left="435"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___________/В.В. Ульянова/</w:t>
            </w:r>
          </w:p>
          <w:p w14:paraId="370FB8C0" w14:textId="4D44EB0D" w:rsidR="00DF7BA2" w:rsidRPr="000F3AFE" w:rsidRDefault="00DF7BA2" w:rsidP="00DF7BA2">
            <w:pPr>
              <w:autoSpaceDE w:val="0"/>
              <w:autoSpaceDN w:val="0"/>
              <w:adjustRightInd w:val="0"/>
              <w:spacing w:after="0" w:line="240" w:lineRule="auto"/>
              <w:ind w:left="435"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«___</w:t>
            </w:r>
            <w:proofErr w:type="gramStart"/>
            <w:r w:rsidRPr="000F3AFE">
              <w:rPr>
                <w:rFonts w:ascii="Times New Roman" w:eastAsia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0F3AF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 202</w:t>
            </w:r>
            <w:r w:rsidR="00354AC4" w:rsidRPr="000F3A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F3AF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14:paraId="44175885" w14:textId="77777777" w:rsidR="00DF7BA2" w:rsidRPr="000F3AFE" w:rsidRDefault="00DF7BA2" w:rsidP="00DF7BA2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1CF65CF8" w14:textId="77777777" w:rsidR="0089472B" w:rsidRPr="000F3AFE" w:rsidRDefault="0089472B" w:rsidP="00DF7BA2">
      <w:pPr>
        <w:pStyle w:val="Default"/>
        <w:jc w:val="center"/>
        <w:rPr>
          <w:b/>
          <w:bCs/>
          <w:color w:val="auto"/>
        </w:rPr>
      </w:pPr>
    </w:p>
    <w:p w14:paraId="4EABC4CD" w14:textId="7E51A365" w:rsidR="00DF7BA2" w:rsidRPr="000F3AFE" w:rsidRDefault="00DF7BA2" w:rsidP="00DF7BA2">
      <w:pPr>
        <w:pStyle w:val="Default"/>
        <w:jc w:val="center"/>
        <w:rPr>
          <w:color w:val="auto"/>
        </w:rPr>
      </w:pPr>
      <w:r w:rsidRPr="000F3AFE">
        <w:rPr>
          <w:b/>
          <w:bCs/>
          <w:color w:val="auto"/>
        </w:rPr>
        <w:t>Задание на выпускную квалификационную работу</w:t>
      </w:r>
    </w:p>
    <w:p w14:paraId="2EA9C830" w14:textId="011784E3" w:rsidR="00DF7BA2" w:rsidRPr="000F3AFE" w:rsidRDefault="00DF7BA2" w:rsidP="00DF7BA2">
      <w:pPr>
        <w:pStyle w:val="Default"/>
        <w:jc w:val="center"/>
        <w:rPr>
          <w:color w:val="auto"/>
        </w:rPr>
      </w:pPr>
      <w:r w:rsidRPr="000F3AFE">
        <w:rPr>
          <w:color w:val="auto"/>
        </w:rPr>
        <w:t xml:space="preserve">Студентке </w:t>
      </w:r>
      <w:r w:rsidR="00E727D8" w:rsidRPr="000F3AFE">
        <w:rPr>
          <w:color w:val="auto"/>
          <w:u w:val="single"/>
          <w:lang w:val="en-US"/>
        </w:rPr>
        <w:t>IV</w:t>
      </w:r>
      <w:r w:rsidRPr="000F3AFE">
        <w:rPr>
          <w:color w:val="auto"/>
        </w:rPr>
        <w:t xml:space="preserve">курса </w:t>
      </w:r>
      <w:r w:rsidR="00E727D8" w:rsidRPr="000F3AFE">
        <w:rPr>
          <w:color w:val="auto"/>
          <w:u w:val="single"/>
        </w:rPr>
        <w:t>42</w:t>
      </w:r>
      <w:r w:rsidR="00F220B2" w:rsidRPr="000F3AFE">
        <w:rPr>
          <w:color w:val="auto"/>
          <w:u w:val="single"/>
        </w:rPr>
        <w:t>3</w:t>
      </w:r>
      <w:r w:rsidRPr="000F3AFE">
        <w:rPr>
          <w:color w:val="auto"/>
        </w:rPr>
        <w:t xml:space="preserve"> группы, специальности</w:t>
      </w:r>
      <w:r w:rsidR="00F220B2" w:rsidRPr="000F3AFE">
        <w:rPr>
          <w:color w:val="auto"/>
        </w:rPr>
        <w:t xml:space="preserve"> «Дошкольное образование</w:t>
      </w:r>
      <w:r w:rsidR="0089472B" w:rsidRPr="000F3AFE">
        <w:rPr>
          <w:color w:val="auto"/>
        </w:rPr>
        <w:t>»</w:t>
      </w:r>
      <w:r w:rsidR="00E727D8" w:rsidRPr="000F3AFE">
        <w:rPr>
          <w:color w:val="auto"/>
        </w:rPr>
        <w:t xml:space="preserve"> (углубленной подготовки)</w:t>
      </w:r>
    </w:p>
    <w:p w14:paraId="42719980" w14:textId="5370EC10" w:rsidR="00DF7BA2" w:rsidRPr="000F3AFE" w:rsidRDefault="00E727D8" w:rsidP="00DF7BA2">
      <w:pPr>
        <w:pStyle w:val="Default"/>
        <w:jc w:val="center"/>
        <w:rPr>
          <w:b/>
          <w:color w:val="auto"/>
          <w:u w:val="single"/>
        </w:rPr>
      </w:pPr>
      <w:proofErr w:type="gramStart"/>
      <w:r w:rsidRPr="000F3AFE">
        <w:rPr>
          <w:b/>
          <w:color w:val="auto"/>
          <w:u w:val="single"/>
        </w:rPr>
        <w:t>…..</w:t>
      </w:r>
      <w:proofErr w:type="gramEnd"/>
      <w:r w:rsidRPr="000F3AFE">
        <w:rPr>
          <w:b/>
          <w:color w:val="auto"/>
          <w:u w:val="single"/>
        </w:rPr>
        <w:t>(ФИО)……………</w:t>
      </w:r>
    </w:p>
    <w:p w14:paraId="1B1AA8F5" w14:textId="22FD773D" w:rsidR="00DF7BA2" w:rsidRPr="000F3AFE" w:rsidRDefault="00DF7BA2" w:rsidP="00DF7BA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F3AFE">
        <w:rPr>
          <w:rFonts w:ascii="Times New Roman" w:hAnsi="Times New Roman" w:cs="Times New Roman"/>
          <w:sz w:val="24"/>
          <w:szCs w:val="24"/>
        </w:rPr>
        <w:t xml:space="preserve">Тема выпускной квалификационной работы: </w:t>
      </w:r>
      <w:r w:rsidR="00E727D8" w:rsidRPr="000F3A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…………………………………</w:t>
      </w:r>
    </w:p>
    <w:p w14:paraId="68D0703B" w14:textId="60677D6E" w:rsidR="00DF7BA2" w:rsidRPr="000F3AFE" w:rsidRDefault="00DF7BA2" w:rsidP="00DF7BA2">
      <w:pPr>
        <w:pStyle w:val="Default"/>
        <w:rPr>
          <w:u w:val="single"/>
        </w:rPr>
      </w:pPr>
      <w:r w:rsidRPr="000F3AFE">
        <w:rPr>
          <w:color w:val="auto"/>
        </w:rPr>
        <w:t xml:space="preserve">Исходные данные: </w:t>
      </w:r>
      <w:r w:rsidRPr="000F3AFE">
        <w:rPr>
          <w:u w:val="single"/>
        </w:rPr>
        <w:t>учебная литература, периодические издания, Интернет-ресурсы, отчетная документация организации (с базы практики).</w:t>
      </w:r>
    </w:p>
    <w:p w14:paraId="7D43D0EE" w14:textId="2DB330D9" w:rsidR="00E727D8" w:rsidRPr="000F3AFE" w:rsidRDefault="00E727D8" w:rsidP="00DF7BA2">
      <w:pPr>
        <w:pStyle w:val="Default"/>
        <w:rPr>
          <w:color w:val="auto"/>
          <w:u w:val="single"/>
        </w:rPr>
      </w:pPr>
    </w:p>
    <w:p w14:paraId="4E65CE5F" w14:textId="78CE7268" w:rsidR="00E727D8" w:rsidRPr="000F3AFE" w:rsidRDefault="00E727D8" w:rsidP="00DF7BA2">
      <w:pPr>
        <w:pStyle w:val="Default"/>
        <w:rPr>
          <w:color w:val="auto"/>
        </w:rPr>
      </w:pPr>
      <w:r w:rsidRPr="000F3AFE">
        <w:rPr>
          <w:color w:val="auto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2307FDAA" w14:textId="049B2A05" w:rsidR="00E727D8" w:rsidRPr="000F3AFE" w:rsidRDefault="00E727D8" w:rsidP="00DF7BA2">
      <w:pPr>
        <w:pStyle w:val="Default"/>
        <w:rPr>
          <w:color w:val="auto"/>
        </w:rPr>
      </w:pPr>
    </w:p>
    <w:p w14:paraId="4FA7AB53" w14:textId="38D02960" w:rsidR="00E727D8" w:rsidRPr="000F3AFE" w:rsidRDefault="00E727D8" w:rsidP="00DF7BA2">
      <w:pPr>
        <w:pStyle w:val="Default"/>
        <w:rPr>
          <w:color w:val="auto"/>
        </w:rPr>
      </w:pPr>
    </w:p>
    <w:p w14:paraId="24D00A43" w14:textId="5C2683A1" w:rsidR="00E727D8" w:rsidRPr="000F3AFE" w:rsidRDefault="00E727D8" w:rsidP="00DF7BA2">
      <w:pPr>
        <w:pStyle w:val="Default"/>
        <w:rPr>
          <w:color w:val="auto"/>
        </w:rPr>
      </w:pPr>
    </w:p>
    <w:p w14:paraId="4C94A8C8" w14:textId="7E1BCCB4" w:rsidR="00E727D8" w:rsidRPr="000F3AFE" w:rsidRDefault="00E727D8" w:rsidP="00DF7BA2">
      <w:pPr>
        <w:pStyle w:val="Default"/>
        <w:rPr>
          <w:color w:val="auto"/>
        </w:rPr>
      </w:pPr>
    </w:p>
    <w:p w14:paraId="0B89239C" w14:textId="2727C1DC" w:rsidR="00E727D8" w:rsidRPr="000F3AFE" w:rsidRDefault="00E727D8" w:rsidP="00DF7BA2">
      <w:pPr>
        <w:pStyle w:val="Default"/>
        <w:rPr>
          <w:color w:val="auto"/>
        </w:rPr>
      </w:pPr>
    </w:p>
    <w:p w14:paraId="3B44D283" w14:textId="5A4CD144" w:rsidR="00E727D8" w:rsidRPr="000F3AFE" w:rsidRDefault="00E727D8" w:rsidP="00DF7BA2">
      <w:pPr>
        <w:pStyle w:val="Default"/>
        <w:rPr>
          <w:color w:val="auto"/>
        </w:rPr>
      </w:pPr>
    </w:p>
    <w:p w14:paraId="50050A33" w14:textId="6C6520F7" w:rsidR="00E727D8" w:rsidRPr="000F3AFE" w:rsidRDefault="00E727D8" w:rsidP="00DF7BA2">
      <w:pPr>
        <w:pStyle w:val="Default"/>
        <w:rPr>
          <w:color w:val="auto"/>
        </w:rPr>
      </w:pPr>
    </w:p>
    <w:p w14:paraId="7EAE86C8" w14:textId="0875ABF5" w:rsidR="00E727D8" w:rsidRPr="000F3AFE" w:rsidRDefault="00E727D8" w:rsidP="00DF7BA2">
      <w:pPr>
        <w:pStyle w:val="Default"/>
        <w:rPr>
          <w:color w:val="auto"/>
        </w:rPr>
      </w:pPr>
    </w:p>
    <w:p w14:paraId="20BA404E" w14:textId="00A9B395" w:rsidR="00E727D8" w:rsidRPr="000F3AFE" w:rsidRDefault="00E727D8" w:rsidP="00DF7BA2">
      <w:pPr>
        <w:pStyle w:val="Default"/>
        <w:rPr>
          <w:color w:val="auto"/>
          <w:sz w:val="28"/>
        </w:rPr>
      </w:pPr>
      <w:r w:rsidRPr="000F3AFE">
        <w:rPr>
          <w:color w:val="auto"/>
          <w:sz w:val="28"/>
        </w:rPr>
        <w:t>Дата _________________                         Подпись руководителя ________</w:t>
      </w:r>
    </w:p>
    <w:p w14:paraId="078099DB" w14:textId="6B9B1CE1" w:rsidR="00E727D8" w:rsidRPr="000F3AFE" w:rsidRDefault="00E727D8" w:rsidP="00DF7BA2">
      <w:pPr>
        <w:pStyle w:val="Default"/>
        <w:rPr>
          <w:color w:val="auto"/>
        </w:rPr>
      </w:pPr>
    </w:p>
    <w:p w14:paraId="38AFD807" w14:textId="4CFF5AC9" w:rsidR="00E727D8" w:rsidRPr="000F3AFE" w:rsidRDefault="00E727D8" w:rsidP="00DF7BA2">
      <w:pPr>
        <w:pStyle w:val="Default"/>
        <w:rPr>
          <w:color w:val="auto"/>
        </w:rPr>
      </w:pPr>
    </w:p>
    <w:p w14:paraId="7B4AAD7A" w14:textId="7AEE2710" w:rsidR="00E727D8" w:rsidRPr="000F3AFE" w:rsidRDefault="00E727D8" w:rsidP="00DF7BA2">
      <w:pPr>
        <w:pStyle w:val="Default"/>
        <w:rPr>
          <w:color w:val="auto"/>
        </w:rPr>
      </w:pPr>
    </w:p>
    <w:p w14:paraId="1D5D99DC" w14:textId="2AE448F1" w:rsidR="00E727D8" w:rsidRPr="000F3AFE" w:rsidRDefault="00E727D8" w:rsidP="00DF7BA2">
      <w:pPr>
        <w:pStyle w:val="Default"/>
        <w:rPr>
          <w:color w:val="auto"/>
        </w:rPr>
      </w:pPr>
    </w:p>
    <w:p w14:paraId="12CF0BFD" w14:textId="2C0B927F" w:rsidR="00E727D8" w:rsidRPr="000F3AFE" w:rsidRDefault="00E727D8" w:rsidP="00DF7BA2">
      <w:pPr>
        <w:pStyle w:val="Default"/>
        <w:rPr>
          <w:color w:val="auto"/>
        </w:rPr>
      </w:pPr>
    </w:p>
    <w:p w14:paraId="52FFE4B5" w14:textId="3DF5D40A" w:rsidR="00E727D8" w:rsidRPr="000F3AFE" w:rsidRDefault="00E727D8" w:rsidP="00DF7BA2">
      <w:pPr>
        <w:pStyle w:val="Default"/>
        <w:rPr>
          <w:color w:val="auto"/>
        </w:rPr>
      </w:pPr>
    </w:p>
    <w:p w14:paraId="1AD446C5" w14:textId="5CABC3D0" w:rsidR="00E727D8" w:rsidRPr="000F3AFE" w:rsidRDefault="00E727D8" w:rsidP="00DF7BA2">
      <w:pPr>
        <w:pStyle w:val="Default"/>
        <w:rPr>
          <w:color w:val="auto"/>
        </w:rPr>
      </w:pPr>
    </w:p>
    <w:p w14:paraId="4483F102" w14:textId="14C1A987" w:rsidR="00E727D8" w:rsidRPr="000F3AFE" w:rsidRDefault="00E727D8" w:rsidP="00DF7BA2">
      <w:pPr>
        <w:pStyle w:val="Default"/>
        <w:rPr>
          <w:color w:val="auto"/>
        </w:rPr>
      </w:pPr>
    </w:p>
    <w:p w14:paraId="649164AD" w14:textId="77777777" w:rsidR="00E727D8" w:rsidRPr="000F3AFE" w:rsidRDefault="00E727D8" w:rsidP="00DF7BA2">
      <w:pPr>
        <w:pStyle w:val="Default"/>
        <w:rPr>
          <w:color w:val="auto"/>
          <w:sz w:val="28"/>
        </w:rPr>
      </w:pPr>
    </w:p>
    <w:p w14:paraId="5C35C176" w14:textId="77777777" w:rsidR="00E727D8" w:rsidRPr="000F3AFE" w:rsidRDefault="00E727D8" w:rsidP="00DF7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C2EAF8" w14:textId="458AC269" w:rsidR="00DF7BA2" w:rsidRPr="000F3AFE" w:rsidRDefault="00DF7BA2" w:rsidP="00DF7BA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AB0C17" w14:textId="77777777" w:rsidR="000F3AFE" w:rsidRDefault="000F3AFE" w:rsidP="00DF7BA2">
      <w:pPr>
        <w:rPr>
          <w:rFonts w:ascii="Times New Roman" w:hAnsi="Times New Roman" w:cs="Times New Roman"/>
          <w:i/>
          <w:sz w:val="28"/>
        </w:rPr>
      </w:pPr>
    </w:p>
    <w:p w14:paraId="73BD19B6" w14:textId="1E782AF4" w:rsidR="00DF7BA2" w:rsidRPr="000F3AFE" w:rsidRDefault="000F3AFE" w:rsidP="00DF7BA2">
      <w:pPr>
        <w:pStyle w:val="3"/>
        <w:spacing w:before="0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9" w:name="_Hlk125537417"/>
      <w:r w:rsidRPr="000F3AFE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ПРИЛОЖЕНИЕ </w:t>
      </w:r>
      <w:bookmarkEnd w:id="17"/>
      <w:r w:rsidRPr="000F3AFE">
        <w:rPr>
          <w:rFonts w:ascii="Times New Roman" w:hAnsi="Times New Roman" w:cs="Times New Roman"/>
          <w:b/>
          <w:color w:val="auto"/>
          <w:sz w:val="28"/>
          <w:szCs w:val="28"/>
        </w:rPr>
        <w:t>8</w:t>
      </w:r>
    </w:p>
    <w:bookmarkEnd w:id="19"/>
    <w:p w14:paraId="09E85794" w14:textId="77777777" w:rsidR="00E727D8" w:rsidRPr="000F3AFE" w:rsidRDefault="00E727D8" w:rsidP="00E727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3AFE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ПРОФЕССИОНАЛЬНОГО ОБРАЗОВАНИЯ </w:t>
      </w:r>
    </w:p>
    <w:p w14:paraId="317478F2" w14:textId="77777777" w:rsidR="00E727D8" w:rsidRPr="000F3AFE" w:rsidRDefault="00E727D8" w:rsidP="00E727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3AFE">
        <w:rPr>
          <w:rFonts w:ascii="Times New Roman" w:eastAsia="Times New Roman" w:hAnsi="Times New Roman" w:cs="Times New Roman"/>
          <w:sz w:val="28"/>
          <w:szCs w:val="28"/>
        </w:rPr>
        <w:t>И ЗАНЯТОСТИ НАСЕЛЕНИЯ ПРИМОРСКОГО КРАЯ</w:t>
      </w:r>
    </w:p>
    <w:p w14:paraId="5C50ADE2" w14:textId="77777777" w:rsidR="00E727D8" w:rsidRPr="000F3AFE" w:rsidRDefault="00E727D8" w:rsidP="00E727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27A1090" w14:textId="77777777" w:rsidR="00DF7BA2" w:rsidRPr="000F3AFE" w:rsidRDefault="00DF7BA2" w:rsidP="00DF7B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AFE">
        <w:rPr>
          <w:rFonts w:ascii="Times New Roman" w:hAnsi="Times New Roman" w:cs="Times New Roman"/>
          <w:b/>
          <w:sz w:val="28"/>
          <w:szCs w:val="28"/>
        </w:rPr>
        <w:t>краевое государственное автономное</w:t>
      </w:r>
    </w:p>
    <w:p w14:paraId="0FDA2355" w14:textId="77777777" w:rsidR="00DF7BA2" w:rsidRPr="000F3AFE" w:rsidRDefault="00DF7BA2" w:rsidP="00DF7B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AFE">
        <w:rPr>
          <w:rFonts w:ascii="Times New Roman" w:hAnsi="Times New Roman" w:cs="Times New Roman"/>
          <w:b/>
          <w:sz w:val="28"/>
          <w:szCs w:val="28"/>
        </w:rPr>
        <w:t>профессиональное образовательное учреждение</w:t>
      </w:r>
    </w:p>
    <w:p w14:paraId="3E8A1E24" w14:textId="77777777" w:rsidR="00DF7BA2" w:rsidRPr="000F3AFE" w:rsidRDefault="00DF7BA2" w:rsidP="00DF7B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AFE">
        <w:rPr>
          <w:rFonts w:ascii="Times New Roman" w:hAnsi="Times New Roman" w:cs="Times New Roman"/>
          <w:b/>
          <w:sz w:val="28"/>
          <w:szCs w:val="28"/>
        </w:rPr>
        <w:t>«Дальнегорский индустриально-технологический колледж»</w:t>
      </w:r>
    </w:p>
    <w:tbl>
      <w:tblPr>
        <w:tblpPr w:leftFromText="180" w:rightFromText="180" w:vertAnchor="text" w:horzAnchor="margin" w:tblpXSpec="right" w:tblpY="199"/>
        <w:tblW w:w="0" w:type="auto"/>
        <w:tblLook w:val="01E0" w:firstRow="1" w:lastRow="1" w:firstColumn="1" w:lastColumn="1" w:noHBand="0" w:noVBand="0"/>
      </w:tblPr>
      <w:tblGrid>
        <w:gridCol w:w="3249"/>
      </w:tblGrid>
      <w:tr w:rsidR="00DF7BA2" w:rsidRPr="000F3AFE" w14:paraId="5A997D22" w14:textId="77777777" w:rsidTr="00DF7BA2">
        <w:trPr>
          <w:trHeight w:val="526"/>
        </w:trPr>
        <w:tc>
          <w:tcPr>
            <w:tcW w:w="3249" w:type="dxa"/>
          </w:tcPr>
          <w:p w14:paraId="53B30FA3" w14:textId="77777777" w:rsidR="00DF7BA2" w:rsidRPr="000F3AFE" w:rsidRDefault="00DF7BA2" w:rsidP="00DF7BA2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3AFE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176BC1C6" w14:textId="77777777" w:rsidR="00DF7BA2" w:rsidRPr="000F3AFE" w:rsidRDefault="00DF7BA2" w:rsidP="00DF7BA2">
            <w:pPr>
              <w:pStyle w:val="ConsNonformat"/>
              <w:widowControl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3AFE">
              <w:rPr>
                <w:rFonts w:ascii="Times New Roman" w:hAnsi="Times New Roman" w:cs="Times New Roman"/>
                <w:sz w:val="24"/>
                <w:szCs w:val="24"/>
              </w:rPr>
              <w:t>Зам. директора по УПР</w:t>
            </w:r>
          </w:p>
          <w:p w14:paraId="1BF58F71" w14:textId="77777777" w:rsidR="00DF7BA2" w:rsidRPr="000F3AFE" w:rsidRDefault="00DF7BA2" w:rsidP="00DF7BA2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3AFE"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 В.В. Ульянова</w:t>
            </w:r>
          </w:p>
          <w:p w14:paraId="368C929B" w14:textId="0C804FE5" w:rsidR="00DF7BA2" w:rsidRPr="000F3AFE" w:rsidRDefault="00DF7BA2" w:rsidP="00DF7BA2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3AFE">
              <w:rPr>
                <w:rFonts w:ascii="Times New Roman" w:hAnsi="Times New Roman" w:cs="Times New Roman"/>
                <w:sz w:val="24"/>
                <w:szCs w:val="24"/>
              </w:rPr>
              <w:t>«____»____________ 202</w:t>
            </w:r>
            <w:r w:rsidR="00E727D8" w:rsidRPr="000F3A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F3AF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49E112C2" w14:textId="77777777" w:rsidR="00DF7BA2" w:rsidRPr="000F3AFE" w:rsidRDefault="00DF7BA2" w:rsidP="00DF7BA2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626754" w14:textId="77777777" w:rsidR="00DF7BA2" w:rsidRPr="000F3AFE" w:rsidRDefault="00DF7BA2" w:rsidP="00DF7BA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322E385" w14:textId="77777777" w:rsidR="00DF7BA2" w:rsidRPr="000F3AFE" w:rsidRDefault="00DF7BA2" w:rsidP="00DF7B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7F55A1" w14:textId="77777777" w:rsidR="00DF7BA2" w:rsidRPr="000F3AFE" w:rsidRDefault="00DF7BA2" w:rsidP="00DF7B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050C68" w14:textId="77777777" w:rsidR="00DF7BA2" w:rsidRPr="000F3AFE" w:rsidRDefault="00DF7BA2" w:rsidP="00DF7B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B9C2A1" w14:textId="77777777" w:rsidR="00DF7BA2" w:rsidRPr="000F3AFE" w:rsidRDefault="00DF7BA2" w:rsidP="00DF7B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6C73F3" w14:textId="77777777" w:rsidR="00DF7BA2" w:rsidRPr="000F3AFE" w:rsidRDefault="00DF7BA2" w:rsidP="00DF7B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A92CD5" w14:textId="77777777" w:rsidR="00DF7BA2" w:rsidRPr="000F3AFE" w:rsidRDefault="00DF7BA2" w:rsidP="00DF7BA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3AFE">
        <w:rPr>
          <w:rFonts w:ascii="Times New Roman" w:hAnsi="Times New Roman" w:cs="Times New Roman"/>
          <w:b/>
          <w:bCs/>
          <w:sz w:val="28"/>
          <w:szCs w:val="28"/>
        </w:rPr>
        <w:t>КАЛЕНДАРНЫЙ ПЛАН-ГРАФИК</w:t>
      </w:r>
    </w:p>
    <w:p w14:paraId="0529D574" w14:textId="77777777" w:rsidR="00DF7BA2" w:rsidRPr="000F3AFE" w:rsidRDefault="00DF7BA2" w:rsidP="00DF7B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AFE">
        <w:rPr>
          <w:rFonts w:ascii="Times New Roman" w:hAnsi="Times New Roman" w:cs="Times New Roman"/>
          <w:b/>
          <w:sz w:val="28"/>
          <w:szCs w:val="28"/>
        </w:rPr>
        <w:t>поэтапного выполнения ВКР студентом специальности</w:t>
      </w:r>
    </w:p>
    <w:p w14:paraId="30EE7019" w14:textId="16699303" w:rsidR="00DF7BA2" w:rsidRPr="000F3AFE" w:rsidRDefault="00DF7BA2" w:rsidP="00DF7B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AFE">
        <w:rPr>
          <w:rFonts w:ascii="Times New Roman" w:hAnsi="Times New Roman" w:cs="Times New Roman"/>
          <w:b/>
          <w:sz w:val="28"/>
          <w:szCs w:val="28"/>
        </w:rPr>
        <w:t>4</w:t>
      </w:r>
      <w:r w:rsidR="00E727D8" w:rsidRPr="000F3AFE">
        <w:rPr>
          <w:rFonts w:ascii="Times New Roman" w:hAnsi="Times New Roman" w:cs="Times New Roman"/>
          <w:b/>
          <w:sz w:val="28"/>
          <w:szCs w:val="28"/>
        </w:rPr>
        <w:t>4</w:t>
      </w:r>
      <w:r w:rsidRPr="000F3AFE">
        <w:rPr>
          <w:rFonts w:ascii="Times New Roman" w:hAnsi="Times New Roman" w:cs="Times New Roman"/>
          <w:b/>
          <w:sz w:val="28"/>
          <w:szCs w:val="28"/>
        </w:rPr>
        <w:t>.02.0</w:t>
      </w:r>
      <w:r w:rsidR="00F220B2" w:rsidRPr="000F3AFE">
        <w:rPr>
          <w:rFonts w:ascii="Times New Roman" w:hAnsi="Times New Roman" w:cs="Times New Roman"/>
          <w:b/>
          <w:sz w:val="28"/>
          <w:szCs w:val="28"/>
        </w:rPr>
        <w:t>1</w:t>
      </w:r>
      <w:r w:rsidRPr="000F3AFE">
        <w:rPr>
          <w:rFonts w:ascii="Times New Roman" w:hAnsi="Times New Roman" w:cs="Times New Roman"/>
          <w:b/>
          <w:sz w:val="28"/>
          <w:szCs w:val="28"/>
        </w:rPr>
        <w:t>. «</w:t>
      </w:r>
      <w:r w:rsidR="00F220B2" w:rsidRPr="000F3AFE">
        <w:rPr>
          <w:rFonts w:ascii="Times New Roman" w:hAnsi="Times New Roman" w:cs="Times New Roman"/>
          <w:b/>
          <w:sz w:val="28"/>
          <w:szCs w:val="28"/>
        </w:rPr>
        <w:t>Дошкольное образование</w:t>
      </w:r>
      <w:r w:rsidR="0089472B" w:rsidRPr="000F3AFE">
        <w:rPr>
          <w:rFonts w:ascii="Times New Roman" w:hAnsi="Times New Roman" w:cs="Times New Roman"/>
          <w:b/>
          <w:sz w:val="28"/>
          <w:szCs w:val="28"/>
        </w:rPr>
        <w:t>»</w:t>
      </w:r>
      <w:r w:rsidR="00E727D8" w:rsidRPr="000F3AFE">
        <w:rPr>
          <w:rFonts w:ascii="Times New Roman" w:hAnsi="Times New Roman" w:cs="Times New Roman"/>
          <w:b/>
          <w:sz w:val="28"/>
          <w:szCs w:val="28"/>
        </w:rPr>
        <w:t xml:space="preserve"> (углубленной подготовки)</w:t>
      </w:r>
    </w:p>
    <w:p w14:paraId="464F4852" w14:textId="77777777" w:rsidR="00DF7BA2" w:rsidRPr="000F3AFE" w:rsidRDefault="00DF7BA2" w:rsidP="00DF7BA2">
      <w:pPr>
        <w:widowControl w:val="0"/>
        <w:overflowPunct w:val="0"/>
        <w:autoSpaceDE w:val="0"/>
        <w:autoSpaceDN w:val="0"/>
        <w:adjustRightInd w:val="0"/>
        <w:spacing w:line="240" w:lineRule="auto"/>
        <w:rPr>
          <w:szCs w:val="28"/>
        </w:rPr>
      </w:pPr>
    </w:p>
    <w:p w14:paraId="6A965870" w14:textId="77777777" w:rsidR="00DF7BA2" w:rsidRPr="000F3AFE" w:rsidRDefault="00DF7BA2" w:rsidP="00DF7BA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AFE">
        <w:rPr>
          <w:rFonts w:ascii="Times New Roman" w:hAnsi="Times New Roman" w:cs="Times New Roman"/>
          <w:sz w:val="28"/>
          <w:szCs w:val="28"/>
        </w:rPr>
        <w:t>Студентка: _______________________________________________________</w:t>
      </w:r>
    </w:p>
    <w:p w14:paraId="24CBBB0C" w14:textId="77777777" w:rsidR="00DF7BA2" w:rsidRPr="000F3AFE" w:rsidRDefault="00DF7BA2" w:rsidP="00DF7BA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F3AFE">
        <w:rPr>
          <w:rFonts w:ascii="Times New Roman" w:hAnsi="Times New Roman" w:cs="Times New Roman"/>
          <w:sz w:val="28"/>
          <w:szCs w:val="28"/>
          <w:vertAlign w:val="superscript"/>
        </w:rPr>
        <w:t>(фамилия имя отчество)</w:t>
      </w:r>
    </w:p>
    <w:p w14:paraId="36D38697" w14:textId="2E406F7D" w:rsidR="00DF7BA2" w:rsidRPr="000F3AFE" w:rsidRDefault="00571BFC" w:rsidP="00DF7B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AFE">
        <w:rPr>
          <w:rFonts w:ascii="Times New Roman" w:hAnsi="Times New Roman" w:cs="Times New Roman"/>
          <w:sz w:val="28"/>
          <w:szCs w:val="28"/>
          <w:u w:val="single"/>
          <w:lang w:val="en-GB"/>
        </w:rPr>
        <w:t>IV</w:t>
      </w:r>
      <w:r w:rsidR="0018360D" w:rsidRPr="000F3AF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F7BA2" w:rsidRPr="000F3AFE">
        <w:rPr>
          <w:rFonts w:ascii="Times New Roman" w:hAnsi="Times New Roman" w:cs="Times New Roman"/>
          <w:sz w:val="28"/>
          <w:szCs w:val="28"/>
        </w:rPr>
        <w:t>курса</w:t>
      </w:r>
      <w:r w:rsidR="0018360D" w:rsidRPr="000F3AFE">
        <w:rPr>
          <w:rFonts w:ascii="Times New Roman" w:hAnsi="Times New Roman" w:cs="Times New Roman"/>
          <w:sz w:val="28"/>
          <w:szCs w:val="28"/>
        </w:rPr>
        <w:t xml:space="preserve"> </w:t>
      </w:r>
      <w:r w:rsidRPr="000F3AFE">
        <w:rPr>
          <w:rFonts w:ascii="Times New Roman" w:hAnsi="Times New Roman" w:cs="Times New Roman"/>
          <w:sz w:val="28"/>
          <w:szCs w:val="28"/>
        </w:rPr>
        <w:t>42</w:t>
      </w:r>
      <w:r w:rsidR="00F220B2" w:rsidRPr="000F3AFE">
        <w:rPr>
          <w:rFonts w:ascii="Times New Roman" w:hAnsi="Times New Roman" w:cs="Times New Roman"/>
          <w:sz w:val="28"/>
          <w:szCs w:val="28"/>
        </w:rPr>
        <w:t>3</w:t>
      </w:r>
      <w:r w:rsidR="00DF7BA2" w:rsidRPr="000F3AFE">
        <w:rPr>
          <w:rFonts w:ascii="Times New Roman" w:hAnsi="Times New Roman" w:cs="Times New Roman"/>
          <w:sz w:val="28"/>
          <w:szCs w:val="28"/>
        </w:rPr>
        <w:t xml:space="preserve"> группы</w:t>
      </w:r>
    </w:p>
    <w:p w14:paraId="6BDF106A" w14:textId="77777777" w:rsidR="00DF7BA2" w:rsidRPr="000F3AFE" w:rsidRDefault="00DF7BA2" w:rsidP="00DF7BA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AFE">
        <w:rPr>
          <w:rFonts w:ascii="Times New Roman" w:hAnsi="Times New Roman" w:cs="Times New Roman"/>
          <w:sz w:val="28"/>
          <w:szCs w:val="28"/>
        </w:rPr>
        <w:t xml:space="preserve">Тема выпускной квалификационной </w:t>
      </w:r>
      <w:proofErr w:type="gramStart"/>
      <w:r w:rsidRPr="000F3AFE">
        <w:rPr>
          <w:rFonts w:ascii="Times New Roman" w:hAnsi="Times New Roman" w:cs="Times New Roman"/>
          <w:sz w:val="28"/>
          <w:szCs w:val="28"/>
        </w:rPr>
        <w:t>работы:</w:t>
      </w:r>
      <w:r w:rsidRPr="000F3AFE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proofErr w:type="gramEnd"/>
      <w:r w:rsidRPr="000F3AF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</w:t>
      </w:r>
    </w:p>
    <w:p w14:paraId="6785B03C" w14:textId="7FA4C32D" w:rsidR="00DF7BA2" w:rsidRPr="000F3AFE" w:rsidRDefault="00DF7BA2" w:rsidP="00DF7BA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F3AFE">
        <w:rPr>
          <w:rFonts w:ascii="Times New Roman" w:hAnsi="Times New Roman" w:cs="Times New Roman"/>
          <w:sz w:val="28"/>
          <w:szCs w:val="28"/>
        </w:rPr>
        <w:t xml:space="preserve">Фамилия, имя, отчество </w:t>
      </w:r>
      <w:proofErr w:type="gramStart"/>
      <w:r w:rsidRPr="000F3AFE">
        <w:rPr>
          <w:rFonts w:ascii="Times New Roman" w:hAnsi="Times New Roman" w:cs="Times New Roman"/>
          <w:sz w:val="28"/>
          <w:szCs w:val="28"/>
        </w:rPr>
        <w:t>рецензента:</w:t>
      </w:r>
      <w:r w:rsidR="00571BFC" w:rsidRPr="000F3AFE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="00571BFC" w:rsidRPr="000F3AFE">
        <w:rPr>
          <w:rFonts w:ascii="Times New Roman" w:hAnsi="Times New Roman" w:cs="Times New Roman"/>
          <w:sz w:val="28"/>
          <w:szCs w:val="28"/>
        </w:rPr>
        <w:t>…………………………………..</w:t>
      </w: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"/>
        <w:gridCol w:w="2978"/>
        <w:gridCol w:w="1701"/>
        <w:gridCol w:w="1843"/>
        <w:gridCol w:w="1559"/>
        <w:gridCol w:w="1276"/>
      </w:tblGrid>
      <w:tr w:rsidR="00DF7BA2" w:rsidRPr="000F3AFE" w14:paraId="6B0986A0" w14:textId="77777777" w:rsidTr="00DF7BA2">
        <w:trPr>
          <w:trHeight w:val="295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C6E636" w14:textId="77777777" w:rsidR="00DF7BA2" w:rsidRPr="000F3AFE" w:rsidRDefault="00DF7BA2" w:rsidP="00DF7BA2">
            <w:pPr>
              <w:pStyle w:val="Bodytext60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AFE">
              <w:rPr>
                <w:rFonts w:ascii="Times New Roman" w:hAnsi="Times New Roman" w:cs="Times New Roman"/>
                <w:b/>
                <w:sz w:val="24"/>
                <w:szCs w:val="24"/>
              </w:rPr>
              <w:t>Этапы выполнения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7A551E" w14:textId="77777777" w:rsidR="00DF7BA2" w:rsidRPr="000F3AFE" w:rsidRDefault="00DF7BA2" w:rsidP="00DF7BA2">
            <w:pPr>
              <w:pStyle w:val="Bodytext60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AFE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20663F" w14:textId="77777777" w:rsidR="00DF7BA2" w:rsidRPr="000F3AFE" w:rsidRDefault="00DF7BA2" w:rsidP="00DF7BA2">
            <w:pPr>
              <w:pStyle w:val="Bodytext60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AFE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FF4C96" w14:textId="77777777" w:rsidR="00DF7BA2" w:rsidRPr="000F3AFE" w:rsidRDefault="00DF7BA2" w:rsidP="00DF7BA2">
            <w:pPr>
              <w:pStyle w:val="Bodytext60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AF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29FE31" w14:textId="77777777" w:rsidR="00DF7BA2" w:rsidRPr="000F3AFE" w:rsidRDefault="00DF7BA2" w:rsidP="00DF7BA2">
            <w:pPr>
              <w:pStyle w:val="Bodytext60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AFE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DF7BA2" w:rsidRPr="000F3AFE" w14:paraId="3F66917A" w14:textId="77777777" w:rsidTr="00571BFC">
        <w:trPr>
          <w:trHeight w:val="387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7E8662" w14:textId="77777777" w:rsidR="00DF7BA2" w:rsidRPr="000F3AFE" w:rsidRDefault="00DF7BA2" w:rsidP="00DF7BA2">
            <w:pPr>
              <w:pStyle w:val="Bodytext50"/>
              <w:shd w:val="clear" w:color="auto" w:fill="auto"/>
              <w:spacing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3AFE">
              <w:rPr>
                <w:rFonts w:ascii="Times New Roman" w:hAnsi="Times New Roman" w:cs="Times New Roman"/>
                <w:sz w:val="24"/>
                <w:szCs w:val="24"/>
              </w:rPr>
              <w:t>Выбор темы ВКР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F64AEB" w14:textId="77777777" w:rsidR="00DF7BA2" w:rsidRPr="000F3AFE" w:rsidRDefault="00DF7BA2" w:rsidP="00DF7BA2">
            <w:pPr>
              <w:pStyle w:val="Bodytext50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AFE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  <w:p w14:paraId="32A51A19" w14:textId="77777777" w:rsidR="00DF7BA2" w:rsidRPr="000F3AFE" w:rsidRDefault="00DF7BA2" w:rsidP="00DF7BA2">
            <w:pPr>
              <w:pStyle w:val="Bodytext50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F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6CD44" w14:textId="444BA94C" w:rsidR="00DF7BA2" w:rsidRPr="000F3AFE" w:rsidRDefault="00DF7BA2" w:rsidP="00DF7BA2">
            <w:pPr>
              <w:pStyle w:val="Bodytext50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2D98AD" w14:textId="77777777" w:rsidR="00DF7BA2" w:rsidRPr="000F3AFE" w:rsidRDefault="00DF7BA2" w:rsidP="00DF7BA2">
            <w:pPr>
              <w:pStyle w:val="Bodytext90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pacing w:val="0"/>
                <w:sz w:val="24"/>
                <w:szCs w:val="24"/>
              </w:rPr>
            </w:pPr>
            <w:r w:rsidRPr="000F3AF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Руководитель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46EFB3" w14:textId="77777777" w:rsidR="00DF7BA2" w:rsidRPr="000F3AFE" w:rsidRDefault="00DF7BA2" w:rsidP="00DF7BA2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BA2" w:rsidRPr="000F3AFE" w14:paraId="6FC19D32" w14:textId="77777777" w:rsidTr="00DF7BA2">
        <w:trPr>
          <w:trHeight w:val="279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E7BAED" w14:textId="77777777" w:rsidR="00DF7BA2" w:rsidRPr="000F3AFE" w:rsidRDefault="00DF7BA2" w:rsidP="00DF7BA2">
            <w:pPr>
              <w:pStyle w:val="Bodytext50"/>
              <w:shd w:val="clear" w:color="auto" w:fill="auto"/>
              <w:spacing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3AFE">
              <w:rPr>
                <w:rFonts w:ascii="Times New Roman" w:hAnsi="Times New Roman" w:cs="Times New Roman"/>
                <w:sz w:val="24"/>
                <w:szCs w:val="24"/>
              </w:rPr>
              <w:t>Составление списка источников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FB0C7C" w14:textId="77777777" w:rsidR="00DF7BA2" w:rsidRPr="000F3AFE" w:rsidRDefault="00DF7BA2" w:rsidP="00DF7BA2">
            <w:pPr>
              <w:pStyle w:val="Bodytext50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FE">
              <w:rPr>
                <w:rFonts w:ascii="Times New Roman" w:hAnsi="Times New Roman" w:cs="Times New Roman"/>
                <w:sz w:val="24"/>
                <w:szCs w:val="24"/>
              </w:rPr>
              <w:t>Студент Консультация руководителя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DAB8A7" w14:textId="25AAB269" w:rsidR="00DF7BA2" w:rsidRPr="000F3AFE" w:rsidRDefault="00DF7BA2" w:rsidP="00DF7BA2">
            <w:pPr>
              <w:pStyle w:val="Bodytext50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EAC8B2" w14:textId="77777777" w:rsidR="00DF7BA2" w:rsidRPr="000F3AFE" w:rsidRDefault="00DF7BA2" w:rsidP="00DF7BA2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F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20909" w14:textId="77777777" w:rsidR="00DF7BA2" w:rsidRPr="000F3AFE" w:rsidRDefault="00DF7BA2" w:rsidP="00DF7BA2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BA2" w:rsidRPr="000F3AFE" w14:paraId="65F93259" w14:textId="77777777" w:rsidTr="00DF7BA2">
        <w:trPr>
          <w:trHeight w:val="487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B87BF9" w14:textId="77777777" w:rsidR="00DF7BA2" w:rsidRPr="000F3AFE" w:rsidRDefault="00DF7BA2" w:rsidP="00DF7BA2">
            <w:pPr>
              <w:pStyle w:val="Bodytext50"/>
              <w:shd w:val="clear" w:color="auto" w:fill="auto"/>
              <w:spacing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3AFE">
              <w:rPr>
                <w:rFonts w:ascii="Times New Roman" w:hAnsi="Times New Roman" w:cs="Times New Roman"/>
                <w:sz w:val="24"/>
                <w:szCs w:val="24"/>
              </w:rPr>
              <w:t>Сбор материалов, подготовка плана ВКР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79068D" w14:textId="77777777" w:rsidR="00DF7BA2" w:rsidRPr="000F3AFE" w:rsidRDefault="00DF7BA2" w:rsidP="00DF7BA2">
            <w:pPr>
              <w:pStyle w:val="Bodytext50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AFE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  <w:p w14:paraId="36FD3C3F" w14:textId="77777777" w:rsidR="00DF7BA2" w:rsidRPr="000F3AFE" w:rsidRDefault="00DF7BA2" w:rsidP="00DF7BA2">
            <w:pPr>
              <w:pStyle w:val="Bodytext50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FE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14:paraId="2BFCFB61" w14:textId="77777777" w:rsidR="00DF7BA2" w:rsidRPr="000F3AFE" w:rsidRDefault="00DF7BA2" w:rsidP="00DF7BA2">
            <w:pPr>
              <w:pStyle w:val="Bodytext50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FE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3BCD3" w14:textId="208B2BE8" w:rsidR="00DF7BA2" w:rsidRPr="000F3AFE" w:rsidRDefault="00DF7BA2" w:rsidP="00DF7BA2">
            <w:pPr>
              <w:pStyle w:val="Bodytext50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5FA33A" w14:textId="77777777" w:rsidR="00DF7BA2" w:rsidRPr="000F3AFE" w:rsidRDefault="00DF7BA2" w:rsidP="00DF7BA2">
            <w:pPr>
              <w:pStyle w:val="Bodytext50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F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05A0DF" w14:textId="77777777" w:rsidR="00DF7BA2" w:rsidRPr="000F3AFE" w:rsidRDefault="00DF7BA2" w:rsidP="00DF7BA2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BA2" w:rsidRPr="000F3AFE" w14:paraId="653F731D" w14:textId="77777777" w:rsidTr="00DF7BA2">
        <w:trPr>
          <w:trHeight w:val="709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0D6809" w14:textId="77777777" w:rsidR="00DF7BA2" w:rsidRPr="000F3AFE" w:rsidRDefault="00DF7BA2" w:rsidP="00DF7BA2">
            <w:pPr>
              <w:pStyle w:val="Bodytext50"/>
              <w:shd w:val="clear" w:color="auto" w:fill="auto"/>
              <w:spacing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3AFE">
              <w:rPr>
                <w:rFonts w:ascii="Times New Roman" w:hAnsi="Times New Roman" w:cs="Times New Roman"/>
                <w:sz w:val="24"/>
                <w:szCs w:val="24"/>
              </w:rPr>
              <w:t>Составление перечня заданий по работе на период прохождения 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5CE3BB" w14:textId="77777777" w:rsidR="00DF7BA2" w:rsidRPr="000F3AFE" w:rsidRDefault="00DF7BA2" w:rsidP="00DF7BA2">
            <w:pPr>
              <w:pStyle w:val="Bodytext50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F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Методист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995B31" w14:textId="77777777" w:rsidR="00DF7BA2" w:rsidRPr="000F3AFE" w:rsidRDefault="00DF7BA2" w:rsidP="00DF7BA2">
            <w:pPr>
              <w:pStyle w:val="Bodytext50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FE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14:paraId="3D4C53F9" w14:textId="77777777" w:rsidR="00DF7BA2" w:rsidRPr="000F3AFE" w:rsidRDefault="00DF7BA2" w:rsidP="00DF7BA2">
            <w:pPr>
              <w:pStyle w:val="Bodytext50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3AFE">
              <w:rPr>
                <w:rFonts w:ascii="Times New Roman" w:hAnsi="Times New Roman" w:cs="Times New Roman"/>
                <w:sz w:val="24"/>
                <w:szCs w:val="24"/>
              </w:rPr>
              <w:t>2-х недель после начала производственной 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3E43E3" w14:textId="77777777" w:rsidR="00DF7BA2" w:rsidRPr="000F3AFE" w:rsidRDefault="00DF7BA2" w:rsidP="00DF7BA2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FE">
              <w:rPr>
                <w:rFonts w:ascii="Times New Roman" w:hAnsi="Times New Roman" w:cs="Times New Roman"/>
                <w:sz w:val="24"/>
                <w:szCs w:val="24"/>
              </w:rPr>
              <w:t>Рецензент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BF196E" w14:textId="77777777" w:rsidR="00DF7BA2" w:rsidRPr="000F3AFE" w:rsidRDefault="00DF7BA2" w:rsidP="00DF7BA2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BA2" w:rsidRPr="000F3AFE" w14:paraId="4C511727" w14:textId="77777777" w:rsidTr="00DF7BA2">
        <w:trPr>
          <w:gridBefore w:val="1"/>
          <w:wBefore w:w="9" w:type="dxa"/>
          <w:trHeight w:val="49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301DCA" w14:textId="77777777" w:rsidR="00DF7BA2" w:rsidRPr="000F3AFE" w:rsidRDefault="00DF7BA2" w:rsidP="00DF7BA2">
            <w:pPr>
              <w:pStyle w:val="Bodytext50"/>
              <w:shd w:val="clear" w:color="auto" w:fill="auto"/>
              <w:spacing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3AFE">
              <w:rPr>
                <w:rFonts w:ascii="Times New Roman" w:hAnsi="Times New Roman" w:cs="Times New Roman"/>
                <w:sz w:val="24"/>
                <w:szCs w:val="24"/>
              </w:rPr>
              <w:t xml:space="preserve">Описания итогов выполнения задания, проведенного во время прохождения </w:t>
            </w:r>
            <w:r w:rsidRPr="000F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производственной практики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F3AAB2" w14:textId="77777777" w:rsidR="00DF7BA2" w:rsidRPr="000F3AFE" w:rsidRDefault="00DF7BA2" w:rsidP="00DF7BA2">
            <w:pPr>
              <w:pStyle w:val="Bodytext50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E8401C" w14:textId="77777777" w:rsidR="00DF7BA2" w:rsidRPr="000F3AFE" w:rsidRDefault="00DF7BA2" w:rsidP="00DF7BA2">
            <w:pPr>
              <w:pStyle w:val="Bodytext50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3AFE">
              <w:rPr>
                <w:rFonts w:ascii="Times New Roman" w:hAnsi="Times New Roman" w:cs="Times New Roman"/>
                <w:sz w:val="24"/>
                <w:szCs w:val="24"/>
              </w:rPr>
              <w:t>Во время 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F05D06" w14:textId="77777777" w:rsidR="00DF7BA2" w:rsidRPr="000F3AFE" w:rsidRDefault="00DF7BA2" w:rsidP="00DF7BA2">
            <w:pPr>
              <w:pStyle w:val="Bodytext50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F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2D638E" w14:textId="77777777" w:rsidR="00DF7BA2" w:rsidRPr="000F3AFE" w:rsidRDefault="00DF7BA2" w:rsidP="00DF7BA2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BA2" w:rsidRPr="000F3AFE" w14:paraId="63D73843" w14:textId="77777777" w:rsidTr="00DF7BA2">
        <w:trPr>
          <w:gridBefore w:val="1"/>
          <w:wBefore w:w="9" w:type="dxa"/>
          <w:trHeight w:val="38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F20177" w14:textId="77777777" w:rsidR="00DF7BA2" w:rsidRPr="000F3AFE" w:rsidRDefault="00DF7BA2" w:rsidP="00DF7BA2">
            <w:pPr>
              <w:pStyle w:val="Bodytext50"/>
              <w:shd w:val="clear" w:color="auto" w:fill="auto"/>
              <w:spacing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Консультирование по написанию теоретической части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2F2B51" w14:textId="77777777" w:rsidR="00DF7BA2" w:rsidRPr="000F3AFE" w:rsidRDefault="00DF7BA2" w:rsidP="00DF7BA2">
            <w:pPr>
              <w:pStyle w:val="Bodytext50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F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9D8A48" w14:textId="0B71B34B" w:rsidR="00DF7BA2" w:rsidRPr="000F3AFE" w:rsidRDefault="00DF7BA2" w:rsidP="00DF7BA2">
            <w:pPr>
              <w:pStyle w:val="Bodytext50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CECD6A" w14:textId="77777777" w:rsidR="00DF7BA2" w:rsidRPr="000F3AFE" w:rsidRDefault="00DF7BA2" w:rsidP="00DF7BA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F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B2C82" w14:textId="77777777" w:rsidR="00DF7BA2" w:rsidRPr="000F3AFE" w:rsidRDefault="00DF7BA2" w:rsidP="00DF7BA2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BA2" w:rsidRPr="000F3AFE" w14:paraId="3425CD75" w14:textId="77777777" w:rsidTr="00DF7BA2">
        <w:trPr>
          <w:gridBefore w:val="1"/>
          <w:wBefore w:w="9" w:type="dxa"/>
          <w:trHeight w:val="18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9655A7" w14:textId="77777777" w:rsidR="00DF7BA2" w:rsidRPr="000F3AFE" w:rsidRDefault="00DF7BA2" w:rsidP="00DF7BA2">
            <w:pPr>
              <w:pStyle w:val="Bodytext50"/>
              <w:shd w:val="clear" w:color="auto" w:fill="auto"/>
              <w:spacing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3AFE">
              <w:rPr>
                <w:rFonts w:ascii="Times New Roman" w:hAnsi="Times New Roman" w:cs="Times New Roman"/>
                <w:sz w:val="24"/>
                <w:szCs w:val="24"/>
              </w:rPr>
              <w:t>Написание теоретической части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60D669" w14:textId="77777777" w:rsidR="00DF7BA2" w:rsidRPr="000F3AFE" w:rsidRDefault="00DF7BA2" w:rsidP="00DF7BA2">
            <w:pPr>
              <w:pStyle w:val="Bodytext50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FE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4DD83" w14:textId="23F80450" w:rsidR="00DF7BA2" w:rsidRPr="000F3AFE" w:rsidRDefault="00DF7BA2" w:rsidP="00DF7BA2">
            <w:pPr>
              <w:pStyle w:val="Bodytext50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92DB95" w14:textId="77777777" w:rsidR="00DF7BA2" w:rsidRPr="000F3AFE" w:rsidRDefault="00DF7BA2" w:rsidP="00DF7BA2">
            <w:pPr>
              <w:pStyle w:val="Bodytext50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F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EB9AC" w14:textId="77777777" w:rsidR="00DF7BA2" w:rsidRPr="000F3AFE" w:rsidRDefault="00DF7BA2" w:rsidP="00DF7BA2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BA2" w:rsidRPr="000F3AFE" w14:paraId="7D747D21" w14:textId="77777777" w:rsidTr="00DF7BA2">
        <w:trPr>
          <w:gridBefore w:val="1"/>
          <w:wBefore w:w="9" w:type="dxa"/>
          <w:trHeight w:val="71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47D068" w14:textId="77777777" w:rsidR="00DF7BA2" w:rsidRPr="000F3AFE" w:rsidRDefault="00DF7BA2" w:rsidP="00DF7BA2">
            <w:pPr>
              <w:pStyle w:val="Bodytext50"/>
              <w:shd w:val="clear" w:color="auto" w:fill="auto"/>
              <w:spacing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3AFE">
              <w:rPr>
                <w:rFonts w:ascii="Times New Roman" w:hAnsi="Times New Roman" w:cs="Times New Roman"/>
                <w:sz w:val="24"/>
                <w:szCs w:val="24"/>
              </w:rPr>
              <w:t>Представление руководителю первого варианта теоретической части работы и обсуждение представленного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12E386" w14:textId="77777777" w:rsidR="00DF7BA2" w:rsidRPr="000F3AFE" w:rsidRDefault="00DF7BA2" w:rsidP="00DF7BA2">
            <w:pPr>
              <w:pStyle w:val="Bodytext50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FE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AF58EE" w14:textId="7CCA3026" w:rsidR="00DF7BA2" w:rsidRPr="000F3AFE" w:rsidRDefault="00DF7BA2" w:rsidP="00DF7BA2">
            <w:pPr>
              <w:pStyle w:val="Bodytext50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F386B7" w14:textId="77777777" w:rsidR="00DF7BA2" w:rsidRPr="000F3AFE" w:rsidRDefault="00DF7BA2" w:rsidP="00DF7BA2">
            <w:pPr>
              <w:pStyle w:val="Bodytext50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F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83F5AB" w14:textId="77777777" w:rsidR="00DF7BA2" w:rsidRPr="000F3AFE" w:rsidRDefault="00DF7BA2" w:rsidP="00DF7BA2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BA2" w:rsidRPr="000F3AFE" w14:paraId="752FD652" w14:textId="77777777" w:rsidTr="00DF7BA2">
        <w:trPr>
          <w:gridBefore w:val="1"/>
          <w:wBefore w:w="9" w:type="dxa"/>
          <w:trHeight w:val="28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F15D49" w14:textId="77777777" w:rsidR="00DF7BA2" w:rsidRPr="000F3AFE" w:rsidRDefault="00DF7BA2" w:rsidP="00DF7BA2">
            <w:pPr>
              <w:pStyle w:val="Bodytext50"/>
              <w:shd w:val="clear" w:color="auto" w:fill="auto"/>
              <w:spacing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3AFE">
              <w:rPr>
                <w:rFonts w:ascii="Times New Roman" w:hAnsi="Times New Roman" w:cs="Times New Roman"/>
                <w:sz w:val="24"/>
                <w:szCs w:val="24"/>
              </w:rPr>
              <w:t>Составление окончательного варианта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94B4ED" w14:textId="77777777" w:rsidR="00DF7BA2" w:rsidRPr="000F3AFE" w:rsidRDefault="00DF7BA2" w:rsidP="00DF7BA2">
            <w:pPr>
              <w:pStyle w:val="Bodytext50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FE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EDC83C" w14:textId="73A61FC2" w:rsidR="00DF7BA2" w:rsidRPr="000F3AFE" w:rsidRDefault="00DF7BA2" w:rsidP="00DF7BA2">
            <w:pPr>
              <w:pStyle w:val="Bodytext50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275B00" w14:textId="77777777" w:rsidR="00DF7BA2" w:rsidRPr="000F3AFE" w:rsidRDefault="00DF7BA2" w:rsidP="00DF7BA2">
            <w:pPr>
              <w:pStyle w:val="Bodytext50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F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DAC121" w14:textId="77777777" w:rsidR="00DF7BA2" w:rsidRPr="000F3AFE" w:rsidRDefault="00DF7BA2" w:rsidP="00DF7BA2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BA2" w:rsidRPr="000F3AFE" w14:paraId="0FB269B0" w14:textId="77777777" w:rsidTr="00DF7BA2">
        <w:trPr>
          <w:gridBefore w:val="1"/>
          <w:wBefore w:w="9" w:type="dxa"/>
          <w:trHeight w:val="18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3DF5A2" w14:textId="77777777" w:rsidR="00DF7BA2" w:rsidRPr="000F3AFE" w:rsidRDefault="00DF7BA2" w:rsidP="00DF7BA2">
            <w:pPr>
              <w:pStyle w:val="Bodytext50"/>
              <w:shd w:val="clear" w:color="auto" w:fill="auto"/>
              <w:spacing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3AFE">
              <w:rPr>
                <w:rFonts w:ascii="Times New Roman" w:hAnsi="Times New Roman" w:cs="Times New Roman"/>
                <w:sz w:val="24"/>
                <w:szCs w:val="24"/>
              </w:rPr>
              <w:t>Заключительное консультирование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052CC8" w14:textId="77777777" w:rsidR="00DF7BA2" w:rsidRPr="000F3AFE" w:rsidRDefault="00DF7BA2" w:rsidP="00DF7BA2">
            <w:pPr>
              <w:pStyle w:val="Bodytext50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F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93C1D4" w14:textId="471D3C5A" w:rsidR="00DF7BA2" w:rsidRPr="000F3AFE" w:rsidRDefault="00DF7BA2" w:rsidP="00DF7BA2">
            <w:pPr>
              <w:pStyle w:val="Bodytext50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FE5AA" w14:textId="77777777" w:rsidR="00DF7BA2" w:rsidRPr="000F3AFE" w:rsidRDefault="00DF7BA2" w:rsidP="00DF7BA2">
            <w:pPr>
              <w:pStyle w:val="Bodytext50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F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9A8A24" w14:textId="77777777" w:rsidR="00DF7BA2" w:rsidRPr="000F3AFE" w:rsidRDefault="00DF7BA2" w:rsidP="00DF7BA2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BA2" w:rsidRPr="000F3AFE" w14:paraId="01904145" w14:textId="77777777" w:rsidTr="00DF7BA2">
        <w:trPr>
          <w:gridBefore w:val="1"/>
          <w:wBefore w:w="9" w:type="dxa"/>
          <w:trHeight w:val="66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8D39E9" w14:textId="77777777" w:rsidR="00DF7BA2" w:rsidRPr="000F3AFE" w:rsidRDefault="00DF7BA2" w:rsidP="00DF7BA2">
            <w:pPr>
              <w:pStyle w:val="14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3AFE">
              <w:rPr>
                <w:rFonts w:ascii="Times New Roman" w:hAnsi="Times New Roman" w:cs="Times New Roman"/>
                <w:sz w:val="24"/>
                <w:szCs w:val="24"/>
              </w:rPr>
              <w:t>Оформление работы в соответствии с требованиями, подготовка отзыва руководителя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F38998" w14:textId="77777777" w:rsidR="00DF7BA2" w:rsidRPr="000F3AFE" w:rsidRDefault="00DF7BA2" w:rsidP="00DF7BA2">
            <w:pPr>
              <w:pStyle w:val="14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FE">
              <w:rPr>
                <w:rFonts w:ascii="Times New Roman" w:hAnsi="Times New Roman" w:cs="Times New Roman"/>
                <w:sz w:val="24"/>
                <w:szCs w:val="24"/>
              </w:rPr>
              <w:t>Студент Руководитель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F25FE9" w14:textId="77777777" w:rsidR="00DF7BA2" w:rsidRPr="000F3AFE" w:rsidRDefault="00DF7BA2" w:rsidP="00DF7BA2">
            <w:pPr>
              <w:pStyle w:val="14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3AFE">
              <w:rPr>
                <w:rFonts w:ascii="Times New Roman" w:hAnsi="Times New Roman" w:cs="Times New Roman"/>
                <w:sz w:val="24"/>
                <w:szCs w:val="24"/>
              </w:rPr>
              <w:t>За  неделю</w:t>
            </w:r>
            <w:proofErr w:type="gramEnd"/>
            <w:r w:rsidRPr="000F3AFE">
              <w:rPr>
                <w:rFonts w:ascii="Times New Roman" w:hAnsi="Times New Roman" w:cs="Times New Roman"/>
                <w:sz w:val="24"/>
                <w:szCs w:val="24"/>
              </w:rPr>
              <w:t xml:space="preserve"> до сдачи ВКР на  рецензирование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5669BA" w14:textId="77777777" w:rsidR="00DF7BA2" w:rsidRPr="000F3AFE" w:rsidRDefault="00DF7BA2" w:rsidP="00DF7BA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F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22D69F" w14:textId="77777777" w:rsidR="00DF7BA2" w:rsidRPr="000F3AFE" w:rsidRDefault="00DF7BA2" w:rsidP="00DF7BA2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BA2" w:rsidRPr="000F3AFE" w14:paraId="5ED13A34" w14:textId="77777777" w:rsidTr="00DF7BA2">
        <w:trPr>
          <w:gridBefore w:val="1"/>
          <w:wBefore w:w="9" w:type="dxa"/>
          <w:trHeight w:val="83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24ADB0" w14:textId="77777777" w:rsidR="00DF7BA2" w:rsidRPr="000F3AFE" w:rsidRDefault="00DF7BA2" w:rsidP="00DF7BA2">
            <w:pPr>
              <w:pStyle w:val="14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3AFE">
              <w:rPr>
                <w:rFonts w:ascii="Times New Roman" w:hAnsi="Times New Roman" w:cs="Times New Roman"/>
                <w:sz w:val="24"/>
                <w:szCs w:val="24"/>
              </w:rPr>
              <w:t>Рецензирование выпускной квалификационной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280691" w14:textId="77777777" w:rsidR="00DF7BA2" w:rsidRPr="000F3AFE" w:rsidRDefault="00DF7BA2" w:rsidP="00DF7BA2">
            <w:pPr>
              <w:pStyle w:val="14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FE">
              <w:rPr>
                <w:rFonts w:ascii="Times New Roman" w:hAnsi="Times New Roman" w:cs="Times New Roman"/>
                <w:sz w:val="24"/>
                <w:szCs w:val="24"/>
              </w:rPr>
              <w:t>Рецензент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90AE8C" w14:textId="77777777" w:rsidR="00DF7BA2" w:rsidRPr="000F3AFE" w:rsidRDefault="00DF7BA2" w:rsidP="00DF7BA2">
            <w:pPr>
              <w:pStyle w:val="14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FE">
              <w:rPr>
                <w:rFonts w:ascii="Times New Roman" w:hAnsi="Times New Roman" w:cs="Times New Roman"/>
                <w:sz w:val="24"/>
                <w:szCs w:val="24"/>
              </w:rPr>
              <w:t>За 1 месяц до защиты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850618" w14:textId="77777777" w:rsidR="00DF7BA2" w:rsidRPr="000F3AFE" w:rsidRDefault="00DF7BA2" w:rsidP="00DF7BA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FE">
              <w:rPr>
                <w:rFonts w:ascii="Times New Roman" w:hAnsi="Times New Roman" w:cs="Times New Roman"/>
                <w:sz w:val="24"/>
                <w:szCs w:val="24"/>
              </w:rPr>
              <w:t>Рецензент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477E9D" w14:textId="77777777" w:rsidR="00DF7BA2" w:rsidRPr="000F3AFE" w:rsidRDefault="00DF7BA2" w:rsidP="00DF7BA2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BA2" w:rsidRPr="000F3AFE" w14:paraId="1CF88419" w14:textId="77777777" w:rsidTr="00DF7BA2">
        <w:trPr>
          <w:gridBefore w:val="1"/>
          <w:wBefore w:w="9" w:type="dxa"/>
          <w:trHeight w:val="18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B2CFC2" w14:textId="77777777" w:rsidR="00DF7BA2" w:rsidRPr="000F3AFE" w:rsidRDefault="00DF7BA2" w:rsidP="00DF7BA2">
            <w:pPr>
              <w:pStyle w:val="14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3AFE">
              <w:rPr>
                <w:rFonts w:ascii="Times New Roman" w:hAnsi="Times New Roman" w:cs="Times New Roman"/>
                <w:sz w:val="24"/>
                <w:szCs w:val="24"/>
              </w:rPr>
              <w:t>Ознакомление обучающегося с рецензией на ВКР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D90A69" w14:textId="77777777" w:rsidR="00DF7BA2" w:rsidRPr="000F3AFE" w:rsidRDefault="00DF7BA2" w:rsidP="00DF7BA2">
            <w:pPr>
              <w:pStyle w:val="14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F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713C2E" w14:textId="77777777" w:rsidR="00DF7BA2" w:rsidRPr="000F3AFE" w:rsidRDefault="00DF7BA2" w:rsidP="00DF7BA2">
            <w:pPr>
              <w:pStyle w:val="14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FE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14:paraId="2D1E88FA" w14:textId="77777777" w:rsidR="00DF7BA2" w:rsidRPr="000F3AFE" w:rsidRDefault="00DF7BA2" w:rsidP="00DF7BA2">
            <w:pPr>
              <w:pStyle w:val="14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FE">
              <w:rPr>
                <w:rFonts w:ascii="Times New Roman" w:hAnsi="Times New Roman" w:cs="Times New Roman"/>
                <w:sz w:val="24"/>
                <w:szCs w:val="24"/>
              </w:rPr>
              <w:t>3-х дней до защиты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79B79D" w14:textId="77777777" w:rsidR="00DF7BA2" w:rsidRPr="000F3AFE" w:rsidRDefault="00DF7BA2" w:rsidP="00DF7BA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F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85BEE0" w14:textId="77777777" w:rsidR="00DF7BA2" w:rsidRPr="000F3AFE" w:rsidRDefault="00DF7BA2" w:rsidP="00DF7BA2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BA2" w:rsidRPr="000F3AFE" w14:paraId="2A12ED8B" w14:textId="77777777" w:rsidTr="00571BFC">
        <w:trPr>
          <w:gridBefore w:val="1"/>
          <w:wBefore w:w="9" w:type="dxa"/>
          <w:trHeight w:val="54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F07C11" w14:textId="77777777" w:rsidR="00DF7BA2" w:rsidRPr="000F3AFE" w:rsidRDefault="00DF7BA2" w:rsidP="00DF7BA2">
            <w:pPr>
              <w:pStyle w:val="14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3AFE">
              <w:rPr>
                <w:rFonts w:ascii="Times New Roman" w:hAnsi="Times New Roman" w:cs="Times New Roman"/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D44882" w14:textId="77777777" w:rsidR="00DF7BA2" w:rsidRPr="000F3AFE" w:rsidRDefault="00DF7BA2" w:rsidP="00DF7BA2">
            <w:pPr>
              <w:pStyle w:val="14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FE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E5CC6" w14:textId="2EB82A9C" w:rsidR="00DF7BA2" w:rsidRPr="000F3AFE" w:rsidRDefault="00DF7BA2" w:rsidP="00DF7BA2">
            <w:pPr>
              <w:pStyle w:val="14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69DE97" w14:textId="77777777" w:rsidR="00DF7BA2" w:rsidRPr="000F3AFE" w:rsidRDefault="00DF7BA2" w:rsidP="00DF7BA2">
            <w:pPr>
              <w:pStyle w:val="14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FE">
              <w:rPr>
                <w:rFonts w:ascii="Times New Roman" w:hAnsi="Times New Roman" w:cs="Times New Roman"/>
                <w:sz w:val="24"/>
                <w:szCs w:val="24"/>
              </w:rPr>
              <w:t>Аттестационная комиссия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8D0558" w14:textId="77777777" w:rsidR="00DF7BA2" w:rsidRPr="000F3AFE" w:rsidRDefault="00DF7BA2" w:rsidP="00DF7BA2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BA2" w:rsidRPr="000F3AFE" w14:paraId="6D413D12" w14:textId="77777777" w:rsidTr="00571BFC">
        <w:trPr>
          <w:gridBefore w:val="1"/>
          <w:wBefore w:w="9" w:type="dxa"/>
          <w:trHeight w:val="8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2FA88A" w14:textId="77777777" w:rsidR="00DF7BA2" w:rsidRPr="000F3AFE" w:rsidRDefault="00DF7BA2" w:rsidP="00DF7BA2">
            <w:pPr>
              <w:pStyle w:val="14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3AFE">
              <w:rPr>
                <w:rFonts w:ascii="Times New Roman" w:hAnsi="Times New Roman" w:cs="Times New Roman"/>
                <w:sz w:val="24"/>
                <w:szCs w:val="24"/>
              </w:rPr>
              <w:t>Сдача ВКР на хранение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19511" w14:textId="77777777" w:rsidR="00DF7BA2" w:rsidRPr="000F3AFE" w:rsidRDefault="00DF7BA2" w:rsidP="00DF7BA2">
            <w:pPr>
              <w:pStyle w:val="14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A08C56" w14:textId="6A475C84" w:rsidR="00DF7BA2" w:rsidRPr="000F3AFE" w:rsidRDefault="00DF7BA2" w:rsidP="00DF7BA2">
            <w:pPr>
              <w:pStyle w:val="14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348CF2" w14:textId="77777777" w:rsidR="00DF7BA2" w:rsidRPr="000F3AFE" w:rsidRDefault="00DF7BA2" w:rsidP="00DF7BA2">
            <w:pPr>
              <w:pStyle w:val="14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FE">
              <w:rPr>
                <w:rFonts w:ascii="Times New Roman" w:hAnsi="Times New Roman" w:cs="Times New Roman"/>
                <w:sz w:val="24"/>
                <w:szCs w:val="24"/>
              </w:rPr>
              <w:t>Зам. директора по УПР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0FE141" w14:textId="77777777" w:rsidR="00DF7BA2" w:rsidRPr="000F3AFE" w:rsidRDefault="00DF7BA2" w:rsidP="00DF7BA2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D0E029" w14:textId="77777777" w:rsidR="00DF7BA2" w:rsidRPr="000F3AFE" w:rsidRDefault="00DF7BA2" w:rsidP="00DF7BA2">
      <w:pPr>
        <w:widowControl w:val="0"/>
        <w:autoSpaceDE w:val="0"/>
        <w:autoSpaceDN w:val="0"/>
        <w:adjustRightInd w:val="0"/>
        <w:spacing w:line="240" w:lineRule="auto"/>
        <w:rPr>
          <w:color w:val="1D1B11"/>
          <w:szCs w:val="28"/>
        </w:rPr>
      </w:pPr>
    </w:p>
    <w:p w14:paraId="3A347237" w14:textId="6A6B1F15" w:rsidR="00DF7BA2" w:rsidRPr="000F3AFE" w:rsidRDefault="00DF7BA2" w:rsidP="00DF7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/>
          <w:w w:val="99"/>
          <w:sz w:val="28"/>
          <w:szCs w:val="28"/>
        </w:rPr>
      </w:pPr>
      <w:r w:rsidRPr="000F3AFE">
        <w:rPr>
          <w:rFonts w:ascii="Times New Roman" w:hAnsi="Times New Roman" w:cs="Times New Roman"/>
          <w:color w:val="1D1B11"/>
          <w:sz w:val="28"/>
          <w:szCs w:val="28"/>
        </w:rPr>
        <w:t xml:space="preserve">Руководитель ВКР: ______________   </w:t>
      </w:r>
      <w:proofErr w:type="gramStart"/>
      <w:r w:rsidRPr="000F3AFE">
        <w:rPr>
          <w:rFonts w:ascii="Times New Roman" w:hAnsi="Times New Roman" w:cs="Times New Roman"/>
          <w:color w:val="1D1B11"/>
          <w:sz w:val="28"/>
          <w:szCs w:val="28"/>
        </w:rPr>
        <w:t xml:space="preserve">   </w:t>
      </w:r>
      <w:r w:rsidR="00571BFC" w:rsidRPr="000F3AFE">
        <w:rPr>
          <w:rFonts w:ascii="Times New Roman" w:hAnsi="Times New Roman"/>
          <w:sz w:val="28"/>
          <w:szCs w:val="28"/>
          <w:lang w:eastAsia="ko-KR"/>
        </w:rPr>
        <w:t>(</w:t>
      </w:r>
      <w:proofErr w:type="gramEnd"/>
      <w:r w:rsidR="00571BFC" w:rsidRPr="000F3AFE">
        <w:rPr>
          <w:rFonts w:ascii="Times New Roman" w:hAnsi="Times New Roman"/>
          <w:sz w:val="28"/>
          <w:szCs w:val="28"/>
          <w:lang w:eastAsia="ko-KR"/>
        </w:rPr>
        <w:t>ФИО)</w:t>
      </w:r>
    </w:p>
    <w:p w14:paraId="090E826C" w14:textId="77777777" w:rsidR="00DF7BA2" w:rsidRPr="000F3AFE" w:rsidRDefault="00DF7BA2" w:rsidP="00DF7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D1B11"/>
          <w:sz w:val="24"/>
          <w:szCs w:val="24"/>
          <w:vertAlign w:val="superscript"/>
        </w:rPr>
      </w:pPr>
      <w:r w:rsidRPr="000F3AFE">
        <w:rPr>
          <w:rFonts w:ascii="Times New Roman" w:hAnsi="Times New Roman" w:cs="Times New Roman"/>
          <w:color w:val="1D1B11"/>
          <w:sz w:val="24"/>
          <w:szCs w:val="24"/>
          <w:vertAlign w:val="superscript"/>
        </w:rPr>
        <w:t xml:space="preserve"> (подпись</w:t>
      </w:r>
      <w:r w:rsidRPr="000F3AFE">
        <w:rPr>
          <w:rFonts w:ascii="Times New Roman" w:hAnsi="Times New Roman" w:cs="Times New Roman"/>
          <w:iCs/>
          <w:color w:val="1D1B11"/>
          <w:sz w:val="24"/>
          <w:szCs w:val="24"/>
          <w:vertAlign w:val="superscript"/>
        </w:rPr>
        <w:t xml:space="preserve">)                              </w:t>
      </w:r>
    </w:p>
    <w:p w14:paraId="0CAE25EE" w14:textId="7901CA80" w:rsidR="00DF7BA2" w:rsidRPr="000F3AFE" w:rsidRDefault="00DF7BA2" w:rsidP="00DF7B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3AFE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0F3AFE">
        <w:rPr>
          <w:rFonts w:ascii="Times New Roman" w:hAnsi="Times New Roman" w:cs="Times New Roman"/>
          <w:b/>
          <w:sz w:val="28"/>
          <w:szCs w:val="28"/>
        </w:rPr>
        <w:t>Ознакомлена»</w:t>
      </w:r>
      <w:r w:rsidRPr="000F3AFE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0F3AFE">
        <w:rPr>
          <w:rFonts w:ascii="Times New Roman" w:hAnsi="Times New Roman" w:cs="Times New Roman"/>
          <w:sz w:val="24"/>
          <w:szCs w:val="24"/>
        </w:rPr>
        <w:t>______________________ «__»__________202</w:t>
      </w:r>
      <w:r w:rsidR="00571BFC" w:rsidRPr="000F3AFE">
        <w:rPr>
          <w:rFonts w:ascii="Times New Roman" w:hAnsi="Times New Roman" w:cs="Times New Roman"/>
          <w:sz w:val="24"/>
          <w:szCs w:val="24"/>
        </w:rPr>
        <w:t>3</w:t>
      </w:r>
      <w:r w:rsidR="0018360D" w:rsidRPr="000F3AFE">
        <w:rPr>
          <w:rFonts w:ascii="Times New Roman" w:hAnsi="Times New Roman" w:cs="Times New Roman"/>
          <w:sz w:val="24"/>
          <w:szCs w:val="24"/>
        </w:rPr>
        <w:t xml:space="preserve"> </w:t>
      </w:r>
      <w:r w:rsidRPr="000F3AFE">
        <w:rPr>
          <w:rFonts w:ascii="Times New Roman" w:hAnsi="Times New Roman" w:cs="Times New Roman"/>
          <w:sz w:val="24"/>
          <w:szCs w:val="24"/>
        </w:rPr>
        <w:t>г._______________</w:t>
      </w:r>
    </w:p>
    <w:p w14:paraId="0FF1D3E3" w14:textId="77777777" w:rsidR="00DF7BA2" w:rsidRPr="000F3AFE" w:rsidRDefault="00DF7BA2" w:rsidP="00DF7B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3AF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(Ф.И.О. </w:t>
      </w:r>
      <w:proofErr w:type="gramStart"/>
      <w:r w:rsidRPr="000F3AFE">
        <w:rPr>
          <w:rFonts w:ascii="Times New Roman" w:hAnsi="Times New Roman" w:cs="Times New Roman"/>
          <w:sz w:val="24"/>
          <w:szCs w:val="24"/>
          <w:vertAlign w:val="superscript"/>
        </w:rPr>
        <w:t xml:space="preserve">студента)   </w:t>
      </w:r>
      <w:proofErr w:type="gramEnd"/>
      <w:r w:rsidRPr="000F3AF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(дата)                                       (подпись)</w:t>
      </w:r>
    </w:p>
    <w:p w14:paraId="4B5A5653" w14:textId="77777777" w:rsidR="00DF7BA2" w:rsidRPr="000F3AFE" w:rsidRDefault="00DF7BA2" w:rsidP="00DF7B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3AE8418" w14:textId="77777777" w:rsidR="00DF7BA2" w:rsidRPr="000F3AFE" w:rsidRDefault="00DF7BA2" w:rsidP="00DF7BA2">
      <w:pPr>
        <w:spacing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14:paraId="390E73AC" w14:textId="77777777" w:rsidR="00DF7BA2" w:rsidRPr="000F3AFE" w:rsidRDefault="00DF7BA2" w:rsidP="00DF7BA2">
      <w:pPr>
        <w:spacing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14:paraId="7A7856FC" w14:textId="77777777" w:rsidR="00DF7BA2" w:rsidRPr="000F3AFE" w:rsidRDefault="00DF7BA2" w:rsidP="00DF7BA2">
      <w:pPr>
        <w:spacing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14:paraId="75AE0904" w14:textId="77777777" w:rsidR="00DF7BA2" w:rsidRPr="000F3AFE" w:rsidRDefault="00DF7BA2" w:rsidP="00DF7BA2">
      <w:pPr>
        <w:spacing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14:paraId="309CC7E1" w14:textId="77777777" w:rsidR="00DF7BA2" w:rsidRPr="000F3AFE" w:rsidRDefault="00DF7BA2" w:rsidP="00DF7BA2">
      <w:pPr>
        <w:spacing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14:paraId="5196565E" w14:textId="0E27BE88" w:rsidR="00061BE5" w:rsidRPr="000F3AFE" w:rsidRDefault="00061BE5"/>
    <w:p w14:paraId="1EF56D80" w14:textId="6D7B316D" w:rsidR="00760866" w:rsidRPr="000F3AFE" w:rsidRDefault="000F3AFE" w:rsidP="00760866">
      <w:pPr>
        <w:pStyle w:val="3"/>
        <w:spacing w:before="0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0" w:name="_GoBack"/>
      <w:r w:rsidRPr="000F3AFE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ПРИЛОЖЕНИЕ 9</w:t>
      </w:r>
    </w:p>
    <w:bookmarkEnd w:id="20"/>
    <w:p w14:paraId="0B1D9D80" w14:textId="447F26E9" w:rsidR="001E14C2" w:rsidRPr="000F3AFE" w:rsidRDefault="001E14C2" w:rsidP="0076086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3AFE">
        <w:rPr>
          <w:rFonts w:ascii="Times New Roman" w:hAnsi="Times New Roman" w:cs="Times New Roman"/>
          <w:b/>
          <w:bCs/>
          <w:sz w:val="28"/>
          <w:szCs w:val="28"/>
        </w:rPr>
        <w:t>Оформление презентаций к защите</w:t>
      </w:r>
    </w:p>
    <w:p w14:paraId="0A2FFD1D" w14:textId="77777777" w:rsidR="001E14C2" w:rsidRPr="000F3AFE" w:rsidRDefault="001E14C2" w:rsidP="00760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FE">
        <w:rPr>
          <w:rFonts w:ascii="Times New Roman" w:hAnsi="Times New Roman" w:cs="Times New Roman"/>
          <w:sz w:val="28"/>
          <w:szCs w:val="28"/>
        </w:rPr>
        <w:t>Презентация должна быть оформлена в едином стиле. Дизайн не должен отвлекать слушателей от содержания, основная информация (рисунки, диаграммы, текст) должна легко читаться.</w:t>
      </w:r>
    </w:p>
    <w:p w14:paraId="6E0DEB31" w14:textId="0B01D1DD" w:rsidR="001E14C2" w:rsidRPr="000F3AFE" w:rsidRDefault="001E14C2" w:rsidP="00760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FE">
        <w:rPr>
          <w:rFonts w:ascii="Times New Roman" w:hAnsi="Times New Roman" w:cs="Times New Roman"/>
          <w:sz w:val="28"/>
          <w:szCs w:val="28"/>
        </w:rPr>
        <w:t xml:space="preserve">Количество слайдов презентации для защиты </w:t>
      </w:r>
      <w:r w:rsidR="00760866" w:rsidRPr="000F3AFE">
        <w:rPr>
          <w:rFonts w:ascii="Times New Roman" w:hAnsi="Times New Roman" w:cs="Times New Roman"/>
          <w:sz w:val="28"/>
          <w:szCs w:val="28"/>
        </w:rPr>
        <w:t>ВКР</w:t>
      </w:r>
      <w:r w:rsidRPr="000F3AFE">
        <w:rPr>
          <w:rFonts w:ascii="Times New Roman" w:hAnsi="Times New Roman" w:cs="Times New Roman"/>
          <w:sz w:val="28"/>
          <w:szCs w:val="28"/>
        </w:rPr>
        <w:t xml:space="preserve"> – </w:t>
      </w:r>
      <w:r w:rsidR="00760866" w:rsidRPr="000F3AFE">
        <w:rPr>
          <w:rFonts w:ascii="Times New Roman" w:hAnsi="Times New Roman" w:cs="Times New Roman"/>
          <w:sz w:val="28"/>
          <w:szCs w:val="28"/>
        </w:rPr>
        <w:t>10 - 15</w:t>
      </w:r>
    </w:p>
    <w:p w14:paraId="2704B6B5" w14:textId="4EF5E0E9" w:rsidR="001E14C2" w:rsidRPr="000F3AFE" w:rsidRDefault="001E14C2" w:rsidP="00760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FE">
        <w:rPr>
          <w:rFonts w:ascii="Times New Roman" w:hAnsi="Times New Roman" w:cs="Times New Roman"/>
          <w:sz w:val="28"/>
          <w:szCs w:val="28"/>
        </w:rPr>
        <w:t>Меньшее количество не позволяет раскрыть смысл излагаемого материала, большее количество превращается в формальное перелистывание страниц.</w:t>
      </w:r>
    </w:p>
    <w:p w14:paraId="0B25BFDA" w14:textId="13CA45B7" w:rsidR="001E14C2" w:rsidRPr="000F3AFE" w:rsidRDefault="001E14C2" w:rsidP="00760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FE">
        <w:rPr>
          <w:rFonts w:ascii="Times New Roman" w:hAnsi="Times New Roman" w:cs="Times New Roman"/>
          <w:sz w:val="28"/>
          <w:szCs w:val="28"/>
        </w:rPr>
        <w:t>На первом слайде указывается полное наименование учебного заведения; тема выпускной квалификационной работы; фамилия, имя</w:t>
      </w:r>
      <w:r w:rsidR="00760866" w:rsidRPr="000F3AFE">
        <w:rPr>
          <w:rFonts w:ascii="Times New Roman" w:hAnsi="Times New Roman" w:cs="Times New Roman"/>
          <w:sz w:val="28"/>
          <w:szCs w:val="28"/>
        </w:rPr>
        <w:t xml:space="preserve">, </w:t>
      </w:r>
      <w:r w:rsidRPr="000F3AFE">
        <w:rPr>
          <w:rFonts w:ascii="Times New Roman" w:hAnsi="Times New Roman" w:cs="Times New Roman"/>
          <w:sz w:val="28"/>
          <w:szCs w:val="28"/>
        </w:rPr>
        <w:t>отчество студента; наименование получаемой специальности; фамилия, имя, отчество научного руководителя; рецензента; год защиты.</w:t>
      </w:r>
    </w:p>
    <w:p w14:paraId="423DCFFC" w14:textId="77777777" w:rsidR="001E14C2" w:rsidRPr="000F3AFE" w:rsidRDefault="001E14C2" w:rsidP="00760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FE">
        <w:rPr>
          <w:rFonts w:ascii="Times New Roman" w:hAnsi="Times New Roman" w:cs="Times New Roman"/>
          <w:sz w:val="28"/>
          <w:szCs w:val="28"/>
        </w:rPr>
        <w:t>Не следует писать на последнем слайде: «Спасибо за внимание!». Это не воспринимается преподавателями как уважение к ним, а, скорее – как попытка уменьшить дистанцию между студентом и членами комиссии.</w:t>
      </w:r>
    </w:p>
    <w:p w14:paraId="5860BC74" w14:textId="3D065116" w:rsidR="001E14C2" w:rsidRPr="000F3AFE" w:rsidRDefault="001E14C2" w:rsidP="00760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FE">
        <w:rPr>
          <w:rFonts w:ascii="Times New Roman" w:hAnsi="Times New Roman" w:cs="Times New Roman"/>
          <w:sz w:val="28"/>
          <w:szCs w:val="28"/>
        </w:rPr>
        <w:t xml:space="preserve">Слайды, расположенные после первого, могут быть распределены следующим образом. На нескольких указывается актуальность, объект, предмет, проблема, цель, задачи исследования в соответствии с текстом защиты. Иногда на слайдах представляется структура </w:t>
      </w:r>
      <w:r w:rsidR="00760866" w:rsidRPr="000F3AFE">
        <w:rPr>
          <w:rFonts w:ascii="Times New Roman" w:hAnsi="Times New Roman" w:cs="Times New Roman"/>
          <w:sz w:val="28"/>
          <w:szCs w:val="28"/>
        </w:rPr>
        <w:t>ВКР</w:t>
      </w:r>
      <w:r w:rsidRPr="000F3AFE">
        <w:rPr>
          <w:rFonts w:ascii="Times New Roman" w:hAnsi="Times New Roman" w:cs="Times New Roman"/>
          <w:sz w:val="28"/>
          <w:szCs w:val="28"/>
        </w:rPr>
        <w:t>, содержание глав, но это не несет смысловой нагрузки. На слайдах могут указываться основные понятия, на которые опирается исследователь с обязательным указанием, откуда взята цитата и кто ее автор. Затем на слайдах представляются графики, таблицы, иллюстрирующие данные проведенного исследования. Следует обратить внимание на то, что каждый такой слайд должен иметь заголовок.</w:t>
      </w:r>
    </w:p>
    <w:p w14:paraId="122A9A0A" w14:textId="77777777" w:rsidR="001E14C2" w:rsidRPr="000F3AFE" w:rsidRDefault="001E14C2" w:rsidP="00760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FE">
        <w:rPr>
          <w:rFonts w:ascii="Times New Roman" w:hAnsi="Times New Roman" w:cs="Times New Roman"/>
          <w:sz w:val="28"/>
          <w:szCs w:val="28"/>
        </w:rPr>
        <w:t>Размер шрифта на слайдах должен быть не менее 28, иначе текст будет нечитаемым. Заголовки выделяются и пишутся размером шрифта не менее</w:t>
      </w:r>
    </w:p>
    <w:p w14:paraId="07643AB1" w14:textId="1630B9DD" w:rsidR="001E14C2" w:rsidRPr="000F3AFE" w:rsidRDefault="001E14C2" w:rsidP="00760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FE">
        <w:rPr>
          <w:rFonts w:ascii="Times New Roman" w:hAnsi="Times New Roman" w:cs="Times New Roman"/>
          <w:sz w:val="28"/>
          <w:szCs w:val="28"/>
        </w:rPr>
        <w:t>Фон слайда желательно подобрать однотонный, пастельных тонов. Цвет шрифта</w:t>
      </w:r>
      <w:r w:rsidR="00760866" w:rsidRPr="000F3AFE">
        <w:rPr>
          <w:rFonts w:ascii="Times New Roman" w:hAnsi="Times New Roman" w:cs="Times New Roman"/>
          <w:sz w:val="28"/>
          <w:szCs w:val="28"/>
        </w:rPr>
        <w:t xml:space="preserve"> – </w:t>
      </w:r>
      <w:r w:rsidRPr="000F3AFE">
        <w:rPr>
          <w:rFonts w:ascii="Times New Roman" w:hAnsi="Times New Roman" w:cs="Times New Roman"/>
          <w:sz w:val="28"/>
          <w:szCs w:val="28"/>
        </w:rPr>
        <w:t>темный на светлом фоне, без тени.</w:t>
      </w:r>
    </w:p>
    <w:p w14:paraId="25C53170" w14:textId="0C62950B" w:rsidR="001E14C2" w:rsidRPr="00760866" w:rsidRDefault="001E14C2" w:rsidP="00760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FE">
        <w:rPr>
          <w:rFonts w:ascii="Times New Roman" w:hAnsi="Times New Roman" w:cs="Times New Roman"/>
          <w:sz w:val="28"/>
          <w:szCs w:val="28"/>
        </w:rPr>
        <w:lastRenderedPageBreak/>
        <w:t xml:space="preserve">Качественная презентация </w:t>
      </w:r>
      <w:r w:rsidR="00760866" w:rsidRPr="000F3AFE">
        <w:rPr>
          <w:rFonts w:ascii="Times New Roman" w:hAnsi="Times New Roman" w:cs="Times New Roman"/>
          <w:sz w:val="28"/>
          <w:szCs w:val="28"/>
        </w:rPr>
        <w:t>ВКР</w:t>
      </w:r>
      <w:r w:rsidRPr="000F3AFE">
        <w:rPr>
          <w:rFonts w:ascii="Times New Roman" w:hAnsi="Times New Roman" w:cs="Times New Roman"/>
          <w:sz w:val="28"/>
          <w:szCs w:val="28"/>
        </w:rPr>
        <w:t>, сопровождающая грамотно написанную речь, существенно увеличивает шансы получить высокую отметку на защите.</w:t>
      </w:r>
    </w:p>
    <w:sectPr w:rsidR="001E14C2" w:rsidRPr="00760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9C7DD8" w14:textId="77777777" w:rsidR="002A4C96" w:rsidRDefault="002A4C96">
      <w:pPr>
        <w:spacing w:after="0" w:line="240" w:lineRule="auto"/>
      </w:pPr>
      <w:r>
        <w:separator/>
      </w:r>
    </w:p>
  </w:endnote>
  <w:endnote w:type="continuationSeparator" w:id="0">
    <w:p w14:paraId="01119B7D" w14:textId="77777777" w:rsidR="002A4C96" w:rsidRDefault="002A4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43B16A" w14:textId="77777777" w:rsidR="002A4C96" w:rsidRDefault="002A4C96">
      <w:pPr>
        <w:spacing w:after="0" w:line="240" w:lineRule="auto"/>
      </w:pPr>
      <w:r>
        <w:separator/>
      </w:r>
    </w:p>
  </w:footnote>
  <w:footnote w:type="continuationSeparator" w:id="0">
    <w:p w14:paraId="6E72BCE4" w14:textId="77777777" w:rsidR="002A4C96" w:rsidRDefault="002A4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2578951"/>
      <w:docPartObj>
        <w:docPartGallery w:val="Page Numbers (Top of Page)"/>
        <w:docPartUnique/>
      </w:docPartObj>
    </w:sdtPr>
    <w:sdtEndPr/>
    <w:sdtContent>
      <w:p w14:paraId="65D61997" w14:textId="6C419CF5" w:rsidR="002661AE" w:rsidRDefault="002661A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AFE">
          <w:rPr>
            <w:noProof/>
          </w:rPr>
          <w:t>8</w:t>
        </w:r>
        <w:r>
          <w:fldChar w:fldCharType="end"/>
        </w:r>
      </w:p>
    </w:sdtContent>
  </w:sdt>
  <w:p w14:paraId="14F3F716" w14:textId="0BD937A3" w:rsidR="00607CA2" w:rsidRDefault="00607CA2">
    <w:pPr>
      <w:pStyle w:val="af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E9631" w14:textId="17EF0D81" w:rsidR="002661AE" w:rsidRDefault="002661AE">
    <w:pPr>
      <w:pStyle w:val="ad"/>
      <w:jc w:val="center"/>
    </w:pPr>
  </w:p>
  <w:p w14:paraId="248B2CF4" w14:textId="77777777" w:rsidR="002661AE" w:rsidRDefault="002661AE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35609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501332E" w14:textId="77777777" w:rsidR="00704B32" w:rsidRPr="000275CA" w:rsidRDefault="00704B32">
        <w:pPr>
          <w:pStyle w:val="ad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275C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275C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275C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F3AFE">
          <w:rPr>
            <w:rFonts w:ascii="Times New Roman" w:hAnsi="Times New Roman" w:cs="Times New Roman"/>
            <w:noProof/>
            <w:sz w:val="28"/>
            <w:szCs w:val="28"/>
          </w:rPr>
          <w:t>45</w:t>
        </w:r>
        <w:r w:rsidRPr="000275C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A1555F5" w14:textId="77777777" w:rsidR="00704B32" w:rsidRDefault="00704B3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5A42728"/>
    <w:lvl w:ilvl="0">
      <w:numFmt w:val="bullet"/>
      <w:lvlText w:val="*"/>
      <w:lvlJc w:val="left"/>
    </w:lvl>
  </w:abstractNum>
  <w:abstractNum w:abstractNumId="1">
    <w:nsid w:val="029006D3"/>
    <w:multiLevelType w:val="hybridMultilevel"/>
    <w:tmpl w:val="4FF007C8"/>
    <w:lvl w:ilvl="0" w:tplc="AE44E9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36293D"/>
    <w:multiLevelType w:val="hybridMultilevel"/>
    <w:tmpl w:val="7D62B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859B7"/>
    <w:multiLevelType w:val="hybridMultilevel"/>
    <w:tmpl w:val="18C6B9FA"/>
    <w:lvl w:ilvl="0" w:tplc="AE44E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111C3"/>
    <w:multiLevelType w:val="hybridMultilevel"/>
    <w:tmpl w:val="188C168C"/>
    <w:lvl w:ilvl="0" w:tplc="65968D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2151E"/>
    <w:multiLevelType w:val="hybridMultilevel"/>
    <w:tmpl w:val="03D67FB0"/>
    <w:lvl w:ilvl="0" w:tplc="E5AC72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26D0D"/>
    <w:multiLevelType w:val="multilevel"/>
    <w:tmpl w:val="99C222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19366050"/>
    <w:multiLevelType w:val="hybridMultilevel"/>
    <w:tmpl w:val="029C8B20"/>
    <w:lvl w:ilvl="0" w:tplc="F0D0054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153B2"/>
    <w:multiLevelType w:val="hybridMultilevel"/>
    <w:tmpl w:val="2D6C1850"/>
    <w:lvl w:ilvl="0" w:tplc="6CBA9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A7591C"/>
    <w:multiLevelType w:val="hybridMultilevel"/>
    <w:tmpl w:val="5BD216AC"/>
    <w:lvl w:ilvl="0" w:tplc="E7A665FE">
      <w:start w:val="1"/>
      <w:numFmt w:val="decimal"/>
      <w:suff w:val="space"/>
      <w:lvlText w:val="%1."/>
      <w:lvlJc w:val="left"/>
      <w:pPr>
        <w:ind w:left="-210" w:firstLine="2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FA777DC"/>
    <w:multiLevelType w:val="hybridMultilevel"/>
    <w:tmpl w:val="D666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F646C"/>
    <w:multiLevelType w:val="hybridMultilevel"/>
    <w:tmpl w:val="9E164C2E"/>
    <w:lvl w:ilvl="0" w:tplc="AE44E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D861D2"/>
    <w:multiLevelType w:val="multilevel"/>
    <w:tmpl w:val="F63AA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B46B32"/>
    <w:multiLevelType w:val="hybridMultilevel"/>
    <w:tmpl w:val="56EE4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BD2427B"/>
    <w:multiLevelType w:val="hybridMultilevel"/>
    <w:tmpl w:val="381AD012"/>
    <w:lvl w:ilvl="0" w:tplc="AE44E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2C5DE6"/>
    <w:multiLevelType w:val="hybridMultilevel"/>
    <w:tmpl w:val="F6ACB44C"/>
    <w:lvl w:ilvl="0" w:tplc="AE44E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421686"/>
    <w:multiLevelType w:val="hybridMultilevel"/>
    <w:tmpl w:val="AC12A92E"/>
    <w:lvl w:ilvl="0" w:tplc="AE44E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3973CE"/>
    <w:multiLevelType w:val="hybridMultilevel"/>
    <w:tmpl w:val="07B4C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587377"/>
    <w:multiLevelType w:val="hybridMultilevel"/>
    <w:tmpl w:val="C37A9710"/>
    <w:lvl w:ilvl="0" w:tplc="AE44E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F57B3F"/>
    <w:multiLevelType w:val="multilevel"/>
    <w:tmpl w:val="2B9C7B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43C0FF1"/>
    <w:multiLevelType w:val="multilevel"/>
    <w:tmpl w:val="81483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7946CD"/>
    <w:multiLevelType w:val="hybridMultilevel"/>
    <w:tmpl w:val="EC96CAAC"/>
    <w:lvl w:ilvl="0" w:tplc="70EC7E38">
      <w:start w:val="1"/>
      <w:numFmt w:val="bullet"/>
      <w:lvlText w:val="-"/>
      <w:lvlJc w:val="left"/>
      <w:pPr>
        <w:ind w:left="106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A01BA6"/>
    <w:multiLevelType w:val="hybridMultilevel"/>
    <w:tmpl w:val="E640BA44"/>
    <w:lvl w:ilvl="0" w:tplc="A5A42728">
      <w:numFmt w:val="bullet"/>
      <w:lvlText w:val="-"/>
      <w:lvlJc w:val="left"/>
      <w:pPr>
        <w:ind w:left="114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92F0EDA"/>
    <w:multiLevelType w:val="hybridMultilevel"/>
    <w:tmpl w:val="DEF29C1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39D73902"/>
    <w:multiLevelType w:val="hybridMultilevel"/>
    <w:tmpl w:val="9E4EA3CC"/>
    <w:lvl w:ilvl="0" w:tplc="AE44E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C16F12"/>
    <w:multiLevelType w:val="hybridMultilevel"/>
    <w:tmpl w:val="CD5827E4"/>
    <w:lvl w:ilvl="0" w:tplc="AE44E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AC5386"/>
    <w:multiLevelType w:val="hybridMultilevel"/>
    <w:tmpl w:val="8890642E"/>
    <w:lvl w:ilvl="0" w:tplc="AA7CCAE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DE5BFA"/>
    <w:multiLevelType w:val="multilevel"/>
    <w:tmpl w:val="BA6E98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51B7275"/>
    <w:multiLevelType w:val="hybridMultilevel"/>
    <w:tmpl w:val="7E003DE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68D5FA2"/>
    <w:multiLevelType w:val="hybridMultilevel"/>
    <w:tmpl w:val="DA0212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01182F"/>
    <w:multiLevelType w:val="multilevel"/>
    <w:tmpl w:val="CDA24C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4D4227EE"/>
    <w:multiLevelType w:val="hybridMultilevel"/>
    <w:tmpl w:val="046C2124"/>
    <w:lvl w:ilvl="0" w:tplc="AE44E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465363"/>
    <w:multiLevelType w:val="multilevel"/>
    <w:tmpl w:val="6F2AF9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83B1C0D"/>
    <w:multiLevelType w:val="hybridMultilevel"/>
    <w:tmpl w:val="B73CE732"/>
    <w:lvl w:ilvl="0" w:tplc="2EAA784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>
    <w:nsid w:val="5BB87608"/>
    <w:multiLevelType w:val="hybridMultilevel"/>
    <w:tmpl w:val="325AF354"/>
    <w:lvl w:ilvl="0" w:tplc="78723F8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0353CD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7">
    <w:nsid w:val="652764FE"/>
    <w:multiLevelType w:val="hybridMultilevel"/>
    <w:tmpl w:val="8304CABA"/>
    <w:lvl w:ilvl="0" w:tplc="AE44E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583E99"/>
    <w:multiLevelType w:val="multilevel"/>
    <w:tmpl w:val="60FAB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AA8768B"/>
    <w:multiLevelType w:val="hybridMultilevel"/>
    <w:tmpl w:val="15944E0A"/>
    <w:lvl w:ilvl="0" w:tplc="AE44E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9011F2"/>
    <w:multiLevelType w:val="hybridMultilevel"/>
    <w:tmpl w:val="37808F4E"/>
    <w:lvl w:ilvl="0" w:tplc="AE44E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7E5425"/>
    <w:multiLevelType w:val="hybridMultilevel"/>
    <w:tmpl w:val="A46AF578"/>
    <w:lvl w:ilvl="0" w:tplc="AE44E9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6114291"/>
    <w:multiLevelType w:val="multilevel"/>
    <w:tmpl w:val="2F94A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73D390F"/>
    <w:multiLevelType w:val="hybridMultilevel"/>
    <w:tmpl w:val="47026E64"/>
    <w:lvl w:ilvl="0" w:tplc="AE44E9A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30"/>
  </w:num>
  <w:num w:numId="4">
    <w:abstractNumId w:val="3"/>
  </w:num>
  <w:num w:numId="5">
    <w:abstractNumId w:val="37"/>
  </w:num>
  <w:num w:numId="6">
    <w:abstractNumId w:val="11"/>
  </w:num>
  <w:num w:numId="7">
    <w:abstractNumId w:val="0"/>
    <w:lvlOverride w:ilvl="0">
      <w:lvl w:ilvl="0">
        <w:numFmt w:val="bullet"/>
        <w:lvlText w:val="-"/>
        <w:legacy w:legacy="1" w:legacySpace="0" w:legacyIndent="235"/>
        <w:lvlJc w:val="left"/>
        <w:rPr>
          <w:rFonts w:ascii="Times New Roman" w:hAnsi="Times New Roman" w:hint="default"/>
        </w:rPr>
      </w:lvl>
    </w:lvlOverride>
  </w:num>
  <w:num w:numId="8">
    <w:abstractNumId w:val="22"/>
  </w:num>
  <w:num w:numId="9">
    <w:abstractNumId w:val="40"/>
  </w:num>
  <w:num w:numId="10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11">
    <w:abstractNumId w:val="9"/>
  </w:num>
  <w:num w:numId="12">
    <w:abstractNumId w:val="16"/>
  </w:num>
  <w:num w:numId="13">
    <w:abstractNumId w:val="18"/>
  </w:num>
  <w:num w:numId="14">
    <w:abstractNumId w:val="27"/>
  </w:num>
  <w:num w:numId="15">
    <w:abstractNumId w:val="43"/>
  </w:num>
  <w:num w:numId="16">
    <w:abstractNumId w:val="8"/>
  </w:num>
  <w:num w:numId="17">
    <w:abstractNumId w:val="23"/>
  </w:num>
  <w:num w:numId="18">
    <w:abstractNumId w:val="28"/>
  </w:num>
  <w:num w:numId="19">
    <w:abstractNumId w:val="17"/>
  </w:num>
  <w:num w:numId="20">
    <w:abstractNumId w:val="25"/>
  </w:num>
  <w:num w:numId="21">
    <w:abstractNumId w:val="39"/>
  </w:num>
  <w:num w:numId="22">
    <w:abstractNumId w:val="15"/>
  </w:num>
  <w:num w:numId="23">
    <w:abstractNumId w:val="31"/>
  </w:num>
  <w:num w:numId="24">
    <w:abstractNumId w:val="24"/>
  </w:num>
  <w:num w:numId="25">
    <w:abstractNumId w:val="14"/>
  </w:num>
  <w:num w:numId="26">
    <w:abstractNumId w:val="6"/>
  </w:num>
  <w:num w:numId="27">
    <w:abstractNumId w:val="19"/>
  </w:num>
  <w:num w:numId="28">
    <w:abstractNumId w:val="34"/>
  </w:num>
  <w:num w:numId="29">
    <w:abstractNumId w:val="36"/>
  </w:num>
  <w:num w:numId="30">
    <w:abstractNumId w:val="4"/>
  </w:num>
  <w:num w:numId="31">
    <w:abstractNumId w:val="7"/>
  </w:num>
  <w:num w:numId="32">
    <w:abstractNumId w:val="35"/>
  </w:num>
  <w:num w:numId="33">
    <w:abstractNumId w:val="33"/>
  </w:num>
  <w:num w:numId="34">
    <w:abstractNumId w:val="10"/>
  </w:num>
  <w:num w:numId="35">
    <w:abstractNumId w:val="12"/>
  </w:num>
  <w:num w:numId="36">
    <w:abstractNumId w:val="32"/>
  </w:num>
  <w:num w:numId="37">
    <w:abstractNumId w:val="2"/>
  </w:num>
  <w:num w:numId="38">
    <w:abstractNumId w:val="41"/>
  </w:num>
  <w:num w:numId="39">
    <w:abstractNumId w:val="26"/>
  </w:num>
  <w:num w:numId="40">
    <w:abstractNumId w:val="29"/>
  </w:num>
  <w:num w:numId="41">
    <w:abstractNumId w:val="5"/>
  </w:num>
  <w:num w:numId="42">
    <w:abstractNumId w:val="42"/>
  </w:num>
  <w:num w:numId="43">
    <w:abstractNumId w:val="21"/>
  </w:num>
  <w:num w:numId="44">
    <w:abstractNumId w:val="20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BD4"/>
    <w:rsid w:val="00061BE5"/>
    <w:rsid w:val="000857DC"/>
    <w:rsid w:val="000D0436"/>
    <w:rsid w:val="000F3AFE"/>
    <w:rsid w:val="0018360D"/>
    <w:rsid w:val="001D5C79"/>
    <w:rsid w:val="001E14C2"/>
    <w:rsid w:val="002410CF"/>
    <w:rsid w:val="002434FB"/>
    <w:rsid w:val="002661AE"/>
    <w:rsid w:val="002707F2"/>
    <w:rsid w:val="002A4C96"/>
    <w:rsid w:val="002C233A"/>
    <w:rsid w:val="00354AC4"/>
    <w:rsid w:val="003F737E"/>
    <w:rsid w:val="004172DD"/>
    <w:rsid w:val="00427D69"/>
    <w:rsid w:val="00491181"/>
    <w:rsid w:val="00535A1F"/>
    <w:rsid w:val="00551751"/>
    <w:rsid w:val="00571BFC"/>
    <w:rsid w:val="00607CA2"/>
    <w:rsid w:val="006522CF"/>
    <w:rsid w:val="0070086E"/>
    <w:rsid w:val="00704B32"/>
    <w:rsid w:val="00743CDD"/>
    <w:rsid w:val="00757FD6"/>
    <w:rsid w:val="00760866"/>
    <w:rsid w:val="007B031F"/>
    <w:rsid w:val="007C2BD4"/>
    <w:rsid w:val="007D15E4"/>
    <w:rsid w:val="007E4FFF"/>
    <w:rsid w:val="00841418"/>
    <w:rsid w:val="0089472B"/>
    <w:rsid w:val="00904F01"/>
    <w:rsid w:val="0098140B"/>
    <w:rsid w:val="00983169"/>
    <w:rsid w:val="009D53A6"/>
    <w:rsid w:val="00A37BAB"/>
    <w:rsid w:val="00A82599"/>
    <w:rsid w:val="00A83695"/>
    <w:rsid w:val="00A8797D"/>
    <w:rsid w:val="00AA1DB3"/>
    <w:rsid w:val="00B21595"/>
    <w:rsid w:val="00B81E22"/>
    <w:rsid w:val="00C444F2"/>
    <w:rsid w:val="00C90786"/>
    <w:rsid w:val="00D268C0"/>
    <w:rsid w:val="00DB10B6"/>
    <w:rsid w:val="00DF7BA2"/>
    <w:rsid w:val="00E727D8"/>
    <w:rsid w:val="00EA48C6"/>
    <w:rsid w:val="00F220B2"/>
    <w:rsid w:val="00FB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BA53E7"/>
  <w15:chartTrackingRefBased/>
  <w15:docId w15:val="{D28215DA-CA43-4345-BD8E-4A2515443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7F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07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707F2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DF7B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2707F2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2707F2"/>
    <w:pPr>
      <w:widowControl w:val="0"/>
      <w:shd w:val="clear" w:color="auto" w:fill="FFFFFF"/>
      <w:spacing w:after="660" w:line="413" w:lineRule="exact"/>
      <w:jc w:val="center"/>
      <w:outlineLvl w:val="0"/>
    </w:pPr>
    <w:rPr>
      <w:rFonts w:ascii="Times New Roman" w:eastAsia="Times New Roman" w:hAnsi="Times New Roman" w:cs="Times New Roman"/>
      <w:sz w:val="34"/>
      <w:szCs w:val="34"/>
      <w:lang w:eastAsia="en-US"/>
    </w:rPr>
  </w:style>
  <w:style w:type="paragraph" w:styleId="a3">
    <w:name w:val="Title"/>
    <w:basedOn w:val="a"/>
    <w:link w:val="a4"/>
    <w:qFormat/>
    <w:rsid w:val="002707F2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-180" w:firstLine="180"/>
      <w:jc w:val="center"/>
    </w:pPr>
    <w:rPr>
      <w:rFonts w:ascii="Times New Roman" w:eastAsia="Times New Roman" w:hAnsi="Times New Roman" w:cs="Times New Roman"/>
      <w:b/>
      <w:bCs/>
      <w:color w:val="000000"/>
      <w:w w:val="101"/>
      <w:sz w:val="24"/>
      <w:szCs w:val="24"/>
      <w:lang w:eastAsia="en-US"/>
    </w:rPr>
  </w:style>
  <w:style w:type="character" w:customStyle="1" w:styleId="a4">
    <w:name w:val="Название Знак"/>
    <w:basedOn w:val="a0"/>
    <w:link w:val="a3"/>
    <w:rsid w:val="002707F2"/>
    <w:rPr>
      <w:rFonts w:ascii="Times New Roman" w:eastAsia="Times New Roman" w:hAnsi="Times New Roman" w:cs="Times New Roman"/>
      <w:b/>
      <w:bCs/>
      <w:color w:val="000000"/>
      <w:w w:val="101"/>
      <w:sz w:val="24"/>
      <w:szCs w:val="24"/>
      <w:shd w:val="clear" w:color="auto" w:fill="FFFFFF"/>
    </w:rPr>
  </w:style>
  <w:style w:type="paragraph" w:customStyle="1" w:styleId="FR3">
    <w:name w:val="FR3"/>
    <w:uiPriority w:val="99"/>
    <w:rsid w:val="002707F2"/>
    <w:pPr>
      <w:widowControl w:val="0"/>
      <w:spacing w:after="0" w:line="240" w:lineRule="auto"/>
      <w:ind w:left="160"/>
    </w:pPr>
    <w:rPr>
      <w:rFonts w:ascii="Courier New" w:eastAsia="Times New Roman" w:hAnsi="Courier New" w:cs="Times New Roman"/>
      <w:szCs w:val="20"/>
      <w:lang w:eastAsia="ru-RU"/>
    </w:rPr>
  </w:style>
  <w:style w:type="paragraph" w:customStyle="1" w:styleId="FR2">
    <w:name w:val="FR2"/>
    <w:uiPriority w:val="99"/>
    <w:rsid w:val="002707F2"/>
    <w:pPr>
      <w:widowControl w:val="0"/>
      <w:spacing w:before="5420" w:after="0" w:line="240" w:lineRule="auto"/>
      <w:jc w:val="center"/>
    </w:pPr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707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rsid w:val="002707F2"/>
    <w:rPr>
      <w:rFonts w:cs="Times New Roman"/>
      <w:color w:val="0000FF"/>
      <w:u w:val="single"/>
    </w:rPr>
  </w:style>
  <w:style w:type="paragraph" w:styleId="13">
    <w:name w:val="toc 1"/>
    <w:basedOn w:val="a"/>
    <w:next w:val="a"/>
    <w:autoRedefine/>
    <w:uiPriority w:val="99"/>
    <w:rsid w:val="002707F2"/>
    <w:pPr>
      <w:tabs>
        <w:tab w:val="right" w:leader="dot" w:pos="9628"/>
      </w:tabs>
      <w:spacing w:after="120" w:line="360" w:lineRule="auto"/>
      <w:ind w:left="284" w:hanging="284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2707F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99"/>
    <w:qFormat/>
    <w:rsid w:val="002707F2"/>
    <w:pPr>
      <w:spacing w:line="259" w:lineRule="auto"/>
      <w:outlineLvl w:val="9"/>
    </w:pPr>
    <w:rPr>
      <w:rFonts w:ascii="Calibri Light" w:eastAsia="Times New Roman" w:hAnsi="Calibri Light" w:cs="Times New Roman"/>
      <w:color w:val="2F5496"/>
    </w:rPr>
  </w:style>
  <w:style w:type="paragraph" w:styleId="21">
    <w:name w:val="toc 2"/>
    <w:basedOn w:val="a"/>
    <w:next w:val="a"/>
    <w:autoRedefine/>
    <w:uiPriority w:val="99"/>
    <w:rsid w:val="002707F2"/>
    <w:pPr>
      <w:tabs>
        <w:tab w:val="right" w:leader="dot" w:pos="9628"/>
      </w:tabs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31">
    <w:name w:val="toc 3"/>
    <w:basedOn w:val="a"/>
    <w:next w:val="a"/>
    <w:autoRedefine/>
    <w:uiPriority w:val="99"/>
    <w:rsid w:val="002707F2"/>
    <w:pPr>
      <w:spacing w:after="0" w:line="360" w:lineRule="auto"/>
      <w:ind w:left="480"/>
    </w:pPr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link w:val="a8"/>
    <w:uiPriority w:val="34"/>
    <w:qFormat/>
    <w:rsid w:val="002707F2"/>
    <w:pPr>
      <w:ind w:left="720"/>
      <w:contextualSpacing/>
    </w:pPr>
  </w:style>
  <w:style w:type="paragraph" w:customStyle="1" w:styleId="4">
    <w:name w:val="Основной текст4"/>
    <w:basedOn w:val="a"/>
    <w:link w:val="a9"/>
    <w:rsid w:val="002707F2"/>
    <w:pPr>
      <w:widowControl w:val="0"/>
      <w:shd w:val="clear" w:color="auto" w:fill="FFFFFF"/>
      <w:spacing w:after="0" w:line="320" w:lineRule="exact"/>
      <w:ind w:hanging="1560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aa">
    <w:name w:val="наш"/>
    <w:basedOn w:val="ab"/>
    <w:uiPriority w:val="99"/>
    <w:rsid w:val="002707F2"/>
    <w:pPr>
      <w:widowControl w:val="0"/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_"/>
    <w:basedOn w:val="a0"/>
    <w:link w:val="4"/>
    <w:rsid w:val="002707F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8">
    <w:name w:val="Абзац списка Знак"/>
    <w:link w:val="a7"/>
    <w:uiPriority w:val="34"/>
    <w:rsid w:val="002707F2"/>
    <w:rPr>
      <w:rFonts w:eastAsiaTheme="minorEastAsia"/>
      <w:lang w:eastAsia="ru-RU"/>
    </w:rPr>
  </w:style>
  <w:style w:type="paragraph" w:styleId="ab">
    <w:name w:val="Plain Text"/>
    <w:basedOn w:val="a"/>
    <w:link w:val="ac"/>
    <w:uiPriority w:val="99"/>
    <w:semiHidden/>
    <w:unhideWhenUsed/>
    <w:rsid w:val="002707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2707F2"/>
    <w:rPr>
      <w:rFonts w:ascii="Consolas" w:eastAsiaTheme="minorEastAsia" w:hAnsi="Consolas"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7BA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DF7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F7BA2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DF7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F7BA2"/>
    <w:rPr>
      <w:rFonts w:eastAsiaTheme="minorEastAsia"/>
      <w:lang w:eastAsia="ru-RU"/>
    </w:rPr>
  </w:style>
  <w:style w:type="character" w:customStyle="1" w:styleId="Bodytext">
    <w:name w:val="Body text_"/>
    <w:basedOn w:val="a0"/>
    <w:link w:val="14"/>
    <w:locked/>
    <w:rsid w:val="00DF7BA2"/>
    <w:rPr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DF7BA2"/>
    <w:pPr>
      <w:shd w:val="clear" w:color="auto" w:fill="FFFFFF"/>
      <w:spacing w:before="300" w:after="540" w:line="283" w:lineRule="exact"/>
      <w:jc w:val="both"/>
    </w:pPr>
    <w:rPr>
      <w:rFonts w:eastAsiaTheme="minorHAnsi"/>
      <w:sz w:val="23"/>
      <w:szCs w:val="23"/>
      <w:lang w:eastAsia="en-US"/>
    </w:rPr>
  </w:style>
  <w:style w:type="character" w:customStyle="1" w:styleId="Bodytext6">
    <w:name w:val="Body text (6)_"/>
    <w:basedOn w:val="a0"/>
    <w:link w:val="Bodytext60"/>
    <w:locked/>
    <w:rsid w:val="00DF7BA2"/>
    <w:rPr>
      <w:shd w:val="clear" w:color="auto" w:fill="FFFFFF"/>
    </w:rPr>
  </w:style>
  <w:style w:type="paragraph" w:customStyle="1" w:styleId="Bodytext60">
    <w:name w:val="Body text (6)"/>
    <w:basedOn w:val="a"/>
    <w:link w:val="Bodytext6"/>
    <w:rsid w:val="00DF7BA2"/>
    <w:pPr>
      <w:shd w:val="clear" w:color="auto" w:fill="FFFFFF"/>
      <w:spacing w:after="0" w:line="202" w:lineRule="exact"/>
      <w:jc w:val="center"/>
    </w:pPr>
    <w:rPr>
      <w:rFonts w:eastAsiaTheme="minorHAnsi"/>
      <w:lang w:eastAsia="en-US"/>
    </w:rPr>
  </w:style>
  <w:style w:type="character" w:customStyle="1" w:styleId="Bodytext5">
    <w:name w:val="Body text (5)_"/>
    <w:basedOn w:val="a0"/>
    <w:link w:val="Bodytext50"/>
    <w:locked/>
    <w:rsid w:val="00DF7BA2"/>
    <w:rPr>
      <w:sz w:val="18"/>
      <w:szCs w:val="18"/>
      <w:shd w:val="clear" w:color="auto" w:fill="FFFFFF"/>
    </w:rPr>
  </w:style>
  <w:style w:type="paragraph" w:customStyle="1" w:styleId="Bodytext50">
    <w:name w:val="Body text (5)"/>
    <w:basedOn w:val="a"/>
    <w:link w:val="Bodytext5"/>
    <w:rsid w:val="00DF7BA2"/>
    <w:pPr>
      <w:shd w:val="clear" w:color="auto" w:fill="FFFFFF"/>
      <w:spacing w:after="0" w:line="216" w:lineRule="exact"/>
      <w:jc w:val="both"/>
    </w:pPr>
    <w:rPr>
      <w:rFonts w:eastAsiaTheme="minorHAnsi"/>
      <w:sz w:val="18"/>
      <w:szCs w:val="18"/>
      <w:lang w:eastAsia="en-US"/>
    </w:rPr>
  </w:style>
  <w:style w:type="character" w:customStyle="1" w:styleId="Bodytext9">
    <w:name w:val="Body text (9)_"/>
    <w:basedOn w:val="a0"/>
    <w:link w:val="Bodytext90"/>
    <w:locked/>
    <w:rsid w:val="00DF7BA2"/>
    <w:rPr>
      <w:rFonts w:ascii="Century Gothic" w:eastAsia="Century Gothic" w:hAnsi="Century Gothic" w:cs="Century Gothic"/>
      <w:spacing w:val="-20"/>
      <w:sz w:val="19"/>
      <w:szCs w:val="19"/>
      <w:shd w:val="clear" w:color="auto" w:fill="FFFFFF"/>
    </w:rPr>
  </w:style>
  <w:style w:type="paragraph" w:customStyle="1" w:styleId="Bodytext90">
    <w:name w:val="Body text (9)"/>
    <w:basedOn w:val="a"/>
    <w:link w:val="Bodytext9"/>
    <w:rsid w:val="00DF7BA2"/>
    <w:pPr>
      <w:shd w:val="clear" w:color="auto" w:fill="FFFFFF"/>
      <w:spacing w:after="0" w:line="206" w:lineRule="exact"/>
    </w:pPr>
    <w:rPr>
      <w:rFonts w:ascii="Century Gothic" w:eastAsia="Century Gothic" w:hAnsi="Century Gothic" w:cs="Century Gothic"/>
      <w:spacing w:val="-20"/>
      <w:sz w:val="19"/>
      <w:szCs w:val="19"/>
      <w:lang w:eastAsia="en-US"/>
    </w:rPr>
  </w:style>
  <w:style w:type="paragraph" w:customStyle="1" w:styleId="ConsNonformat">
    <w:name w:val="ConsNonformat"/>
    <w:rsid w:val="00DF7B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customStyle="1" w:styleId="Bodytext57pt">
    <w:name w:val="Body text (5) + 7 pt"/>
    <w:aliases w:val="Small Caps"/>
    <w:basedOn w:val="Bodytext5"/>
    <w:rsid w:val="00DF7BA2"/>
    <w:rPr>
      <w:smallCaps/>
      <w:sz w:val="14"/>
      <w:szCs w:val="14"/>
      <w:shd w:val="clear" w:color="auto" w:fill="FFFFFF"/>
    </w:rPr>
  </w:style>
  <w:style w:type="paragraph" w:styleId="22">
    <w:name w:val="Body Text Indent 2"/>
    <w:basedOn w:val="a"/>
    <w:link w:val="23"/>
    <w:uiPriority w:val="99"/>
    <w:rsid w:val="00DF7BA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DF7B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uiPriority w:val="99"/>
    <w:rsid w:val="00DF7BA2"/>
  </w:style>
  <w:style w:type="character" w:customStyle="1" w:styleId="32">
    <w:name w:val="Заголовок №3_"/>
    <w:basedOn w:val="a0"/>
    <w:link w:val="33"/>
    <w:rsid w:val="00DF7BA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">
    <w:name w:val="Заголовок №3"/>
    <w:basedOn w:val="a"/>
    <w:link w:val="32"/>
    <w:rsid w:val="00DF7BA2"/>
    <w:pPr>
      <w:widowControl w:val="0"/>
      <w:shd w:val="clear" w:color="auto" w:fill="FFFFFF"/>
      <w:spacing w:after="0" w:line="480" w:lineRule="exact"/>
      <w:jc w:val="both"/>
      <w:outlineLvl w:val="2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table" w:styleId="af1">
    <w:name w:val="Table Grid"/>
    <w:basedOn w:val="a1"/>
    <w:uiPriority w:val="59"/>
    <w:rsid w:val="00DF7BA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7BA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34">
    <w:name w:val="Основной текст (3)_"/>
    <w:basedOn w:val="a0"/>
    <w:link w:val="35"/>
    <w:rsid w:val="00DF7BA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DF7BA2"/>
    <w:pPr>
      <w:widowControl w:val="0"/>
      <w:shd w:val="clear" w:color="auto" w:fill="FFFFFF"/>
      <w:spacing w:after="0" w:line="322" w:lineRule="exact"/>
      <w:ind w:hanging="360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en-US"/>
    </w:rPr>
  </w:style>
  <w:style w:type="paragraph" w:styleId="af2">
    <w:name w:val="Normal (Web)"/>
    <w:basedOn w:val="a"/>
    <w:uiPriority w:val="99"/>
    <w:unhideWhenUsed/>
    <w:rsid w:val="00DF7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paragraph" w:styleId="af3">
    <w:name w:val="Body Text"/>
    <w:basedOn w:val="a"/>
    <w:link w:val="af4"/>
    <w:uiPriority w:val="99"/>
    <w:unhideWhenUsed/>
    <w:rsid w:val="00DF7BA2"/>
    <w:pPr>
      <w:spacing w:after="120"/>
    </w:pPr>
    <w:rPr>
      <w:i/>
      <w:iCs/>
      <w:shd w:val="clear" w:color="auto" w:fill="FFFFFF"/>
    </w:rPr>
  </w:style>
  <w:style w:type="character" w:customStyle="1" w:styleId="af4">
    <w:name w:val="Основной текст Знак"/>
    <w:basedOn w:val="a0"/>
    <w:link w:val="af3"/>
    <w:uiPriority w:val="99"/>
    <w:rsid w:val="00DF7BA2"/>
    <w:rPr>
      <w:rFonts w:eastAsiaTheme="minorEastAsia"/>
      <w:i/>
      <w:iCs/>
      <w:lang w:eastAsia="ru-RU"/>
    </w:rPr>
  </w:style>
  <w:style w:type="character" w:customStyle="1" w:styleId="15">
    <w:name w:val="Основной текст Знак1"/>
    <w:basedOn w:val="a0"/>
    <w:uiPriority w:val="99"/>
    <w:rsid w:val="00DF7BA2"/>
    <w:rPr>
      <w:rFonts w:ascii="Times New Roman" w:hAnsi="Times New Roman" w:cs="Times New Roman"/>
      <w:sz w:val="28"/>
      <w:szCs w:val="28"/>
      <w:u w:val="none"/>
    </w:rPr>
  </w:style>
  <w:style w:type="paragraph" w:styleId="af5">
    <w:name w:val="Balloon Text"/>
    <w:basedOn w:val="a"/>
    <w:link w:val="af6"/>
    <w:uiPriority w:val="99"/>
    <w:semiHidden/>
    <w:unhideWhenUsed/>
    <w:rsid w:val="00DF7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F7BA2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607C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07C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f7">
    <w:name w:val="Body Text Indent"/>
    <w:basedOn w:val="a"/>
    <w:link w:val="af8"/>
    <w:uiPriority w:val="99"/>
    <w:semiHidden/>
    <w:unhideWhenUsed/>
    <w:rsid w:val="00A8259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A82599"/>
    <w:rPr>
      <w:rFonts w:eastAsiaTheme="minorEastAsia"/>
      <w:lang w:eastAsia="ru-RU"/>
    </w:rPr>
  </w:style>
  <w:style w:type="paragraph" w:styleId="af9">
    <w:name w:val="No Spacing"/>
    <w:uiPriority w:val="1"/>
    <w:qFormat/>
    <w:rsid w:val="00A825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6">
    <w:name w:val="Сетка таблицы1"/>
    <w:basedOn w:val="a1"/>
    <w:next w:val="af1"/>
    <w:uiPriority w:val="99"/>
    <w:rsid w:val="00A37B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7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xn--80abucjiibhv9a.xn--p1ai/%D0%B4%D0%BE%D0%BA%D1%83%D0%BC%D0%B5%D0%BD%D1%82%D1%8B/2974" TargetMode="External"/><Relationship Id="rId18" Type="http://schemas.openxmlformats.org/officeDocument/2006/relationships/hyperlink" Target="http://xn--n1abo0b.xn--p1ai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http://student.psi911.com/" TargetMode="External"/><Relationship Id="rId17" Type="http://schemas.openxmlformats.org/officeDocument/2006/relationships/hyperlink" Target="http://standart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-sv.com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edli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edlib.ru/Books/1/0075/index.shtml?from_page=196" TargetMode="External"/><Relationship Id="rId10" Type="http://schemas.openxmlformats.org/officeDocument/2006/relationships/hyperlink" Target="https://pandia.ru/text/category/razvitie_rebenka/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poznavatelmznoe_razvitie/" TargetMode="External"/><Relationship Id="rId14" Type="http://schemas.openxmlformats.org/officeDocument/2006/relationships/hyperlink" Target="http://paidagogo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46</Pages>
  <Words>11941</Words>
  <Characters>68067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Утенко</dc:creator>
  <cp:keywords/>
  <dc:description/>
  <cp:lastModifiedBy>VVTIH</cp:lastModifiedBy>
  <cp:revision>3</cp:revision>
  <dcterms:created xsi:type="dcterms:W3CDTF">2023-01-25T03:17:00Z</dcterms:created>
  <dcterms:modified xsi:type="dcterms:W3CDTF">2023-01-25T03:29:00Z</dcterms:modified>
</cp:coreProperties>
</file>